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A3" w:rsidRDefault="00D06EA3" w:rsidP="00486F88">
      <w:pPr>
        <w:pStyle w:val="2"/>
      </w:pPr>
      <w:r>
        <w:t>МИНИСТЕРСТВО ПРОСВЕЩЕНИЯ РОССИЙСКОЙ ФЕДЕРАЦИИ</w:t>
      </w:r>
    </w:p>
    <w:p w:rsidR="00D06EA3" w:rsidRPr="007A5D25" w:rsidRDefault="00D06EA3" w:rsidP="00D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25">
        <w:rPr>
          <w:rFonts w:ascii="Times New Roman" w:hAnsi="Times New Roman" w:cs="Times New Roman"/>
          <w:sz w:val="28"/>
          <w:szCs w:val="28"/>
        </w:rPr>
        <w:t>Министерство образования НСО</w:t>
      </w:r>
    </w:p>
    <w:p w:rsidR="00D06EA3" w:rsidRDefault="00D06EA3" w:rsidP="00D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г. Новосибирска</w:t>
      </w:r>
    </w:p>
    <w:p w:rsidR="00D06EA3" w:rsidRDefault="00D06EA3" w:rsidP="00D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земельных и имущественных отношений</w:t>
      </w:r>
    </w:p>
    <w:p w:rsidR="00D06EA3" w:rsidRPr="007A5D25" w:rsidRDefault="00D06EA3" w:rsidP="00D06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Pr="007A5D25">
        <w:rPr>
          <w:rFonts w:ascii="Times New Roman" w:hAnsi="Times New Roman" w:cs="Times New Roman"/>
          <w:sz w:val="28"/>
          <w:szCs w:val="28"/>
        </w:rPr>
        <w:t>Лицей № 185</w:t>
      </w:r>
    </w:p>
    <w:p w:rsidR="00D06EA3" w:rsidRDefault="00D06EA3" w:rsidP="00D06E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EA3" w:rsidRDefault="00D06EA3" w:rsidP="00D06EA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3" w:type="dxa"/>
        <w:tblInd w:w="-147" w:type="dxa"/>
        <w:tblLook w:val="04A0" w:firstRow="1" w:lastRow="0" w:firstColumn="1" w:lastColumn="0" w:noHBand="0" w:noVBand="1"/>
      </w:tblPr>
      <w:tblGrid>
        <w:gridCol w:w="3351"/>
        <w:gridCol w:w="3000"/>
        <w:gridCol w:w="3402"/>
      </w:tblGrid>
      <w:tr w:rsidR="00D06EA3" w:rsidTr="0036281F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D06EA3" w:rsidRPr="00BC5C7F" w:rsidRDefault="00D06EA3" w:rsidP="003628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7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D06EA3" w:rsidRPr="00BC5C7F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 xml:space="preserve">на заседании методического </w:t>
            </w:r>
          </w:p>
          <w:p w:rsidR="00D06EA3" w:rsidRPr="00BC5C7F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объединения</w:t>
            </w:r>
          </w:p>
          <w:p w:rsidR="00D06EA3" w:rsidRPr="00BC5C7F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протокол № 1</w:t>
            </w:r>
          </w:p>
          <w:p w:rsidR="00D06EA3" w:rsidRPr="00BC5C7F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от «29» августа 2023 г.</w:t>
            </w:r>
          </w:p>
          <w:p w:rsidR="00D06EA3" w:rsidRPr="00BC5C7F" w:rsidRDefault="00D06EA3" w:rsidP="003628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D06EA3" w:rsidRPr="00BC5C7F" w:rsidRDefault="00D06EA3" w:rsidP="003628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7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06EA3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 xml:space="preserve">на заседании </w:t>
            </w:r>
          </w:p>
          <w:p w:rsidR="00D06EA3" w:rsidRPr="00BC5C7F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педагогического совета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5C7F">
              <w:rPr>
                <w:rFonts w:ascii="Times New Roman" w:hAnsi="Times New Roman" w:cs="Times New Roman"/>
                <w:szCs w:val="24"/>
              </w:rPr>
              <w:t xml:space="preserve">протокол № 1 </w:t>
            </w:r>
          </w:p>
          <w:p w:rsidR="00D06EA3" w:rsidRPr="00BC5C7F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от «29» августа 2023 г.</w:t>
            </w:r>
          </w:p>
          <w:p w:rsidR="00D06EA3" w:rsidRPr="00BC5C7F" w:rsidRDefault="00D06EA3" w:rsidP="003628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06EA3" w:rsidRPr="00BC5C7F" w:rsidRDefault="00D06EA3" w:rsidP="0036281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7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D06EA3" w:rsidRPr="00BC5C7F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 xml:space="preserve">Приказом директора </w:t>
            </w:r>
          </w:p>
          <w:p w:rsidR="00D06EA3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№ 175 от «29» августа 2023 г.</w:t>
            </w:r>
          </w:p>
          <w:p w:rsidR="003430BB" w:rsidRPr="00BC5C7F" w:rsidRDefault="003430BB" w:rsidP="003628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430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9067" cy="685800"/>
                  <wp:effectExtent l="0" t="0" r="0" b="0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527" cy="68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06EA3" w:rsidRDefault="00D06EA3" w:rsidP="00D06EA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D06EA3" w:rsidTr="0036281F">
        <w:trPr>
          <w:trHeight w:val="1252"/>
        </w:trPr>
        <w:tc>
          <w:tcPr>
            <w:tcW w:w="5331" w:type="dxa"/>
          </w:tcPr>
          <w:p w:rsidR="00D06EA3" w:rsidRDefault="00D06EA3" w:rsidP="0036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A3" w:rsidRPr="0089635A" w:rsidRDefault="00D06EA3" w:rsidP="0036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D06EA3" w:rsidRDefault="00D06EA3" w:rsidP="00362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EA3" w:rsidRPr="00314CA0" w:rsidRDefault="00D06EA3" w:rsidP="00D06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</w:t>
      </w:r>
      <w:r w:rsidRPr="00314CA0">
        <w:rPr>
          <w:rFonts w:ascii="Times New Roman" w:hAnsi="Times New Roman" w:cs="Times New Roman"/>
          <w:b/>
          <w:sz w:val="28"/>
          <w:szCs w:val="28"/>
        </w:rPr>
        <w:t>о учебн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14CA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14CA0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D06EA3" w:rsidRDefault="00D06EA3" w:rsidP="00D06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России. Всеобщая история (История) </w:t>
      </w:r>
    </w:p>
    <w:p w:rsidR="00D06EA3" w:rsidRDefault="00D06EA3" w:rsidP="00D06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класс (для реализации в 5 - 6 классах)</w:t>
      </w:r>
    </w:p>
    <w:p w:rsidR="00D06EA3" w:rsidRDefault="00D06EA3" w:rsidP="00D06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EA3" w:rsidRDefault="00D06EA3" w:rsidP="00D06E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EA3" w:rsidRDefault="00D06EA3" w:rsidP="00D06E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06EA3" w:rsidRPr="004C5F84" w:rsidRDefault="00D06EA3" w:rsidP="00D06EA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06EA3" w:rsidRPr="00314CA0" w:rsidRDefault="00D06EA3" w:rsidP="00D06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EA3" w:rsidRDefault="00D06EA3" w:rsidP="00D06EA3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A3" w:rsidRDefault="00D06EA3" w:rsidP="00D06EA3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A3" w:rsidRDefault="00D06EA3" w:rsidP="00D06EA3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A3" w:rsidRDefault="00D06EA3" w:rsidP="00D06EA3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A3" w:rsidRDefault="00D06EA3" w:rsidP="00D06EA3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A3" w:rsidRDefault="00D06EA3" w:rsidP="00D06EA3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EA3" w:rsidRPr="004C5F84" w:rsidRDefault="00D06EA3" w:rsidP="00D06EA3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Новосибирск, 2023</w:t>
      </w:r>
    </w:p>
    <w:p w:rsidR="008A32C8" w:rsidRDefault="008A32C8" w:rsidP="006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ПО ИСТОРИИ 5 – 9 КЛАССЫ</w:t>
      </w:r>
    </w:p>
    <w:p w:rsidR="000C11EA" w:rsidRDefault="000C11EA" w:rsidP="006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(Обновленный ФГОС ООО</w:t>
      </w:r>
      <w:r w:rsidR="00D06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ФОП ООО)</w:t>
      </w:r>
    </w:p>
    <w:p w:rsidR="006D51FB" w:rsidRDefault="006D51FB" w:rsidP="006D5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3C5" w:rsidRPr="006D51FB" w:rsidRDefault="000923C5" w:rsidP="00551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6D51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ПОЯСНИТЕЛЬНАЯ ЗАПИСКА</w:t>
      </w:r>
    </w:p>
    <w:p w:rsidR="006D51FB" w:rsidRDefault="006D51FB" w:rsidP="006D5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1FB" w:rsidRPr="006D51FB" w:rsidRDefault="006D51FB" w:rsidP="006D51FB">
      <w:pPr>
        <w:pStyle w:val="a8"/>
        <w:spacing w:before="0" w:beforeAutospacing="0" w:after="0" w:afterAutospacing="0"/>
        <w:ind w:firstLine="851"/>
        <w:jc w:val="both"/>
      </w:pPr>
      <w:r w:rsidRPr="00551D6B">
        <w:rPr>
          <w:bCs/>
          <w:color w:val="000000" w:themeColor="text1"/>
        </w:rPr>
        <w:t>Рабочая программа разработана в соответствии с ФГОС ООО  (</w:t>
      </w:r>
      <w:r w:rsidRPr="00551D6B">
        <w:rPr>
          <w:rFonts w:eastAsia="Arial"/>
          <w:color w:val="000000" w:themeColor="text1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(с изменениями и дополнениями от: 18.07.2022 г) и ФОП ООО (приказ Министерства просвещения Российской Федерации от </w:t>
      </w:r>
      <w:r w:rsidR="00A36551">
        <w:rPr>
          <w:rFonts w:eastAsia="Arial"/>
          <w:color w:val="000000" w:themeColor="text1"/>
        </w:rPr>
        <w:t>18.05</w:t>
      </w:r>
      <w:r w:rsidRPr="00551D6B">
        <w:rPr>
          <w:rFonts w:eastAsia="Arial"/>
          <w:color w:val="000000" w:themeColor="text1"/>
        </w:rPr>
        <w:t>.202</w:t>
      </w:r>
      <w:r w:rsidR="00A36551">
        <w:rPr>
          <w:rFonts w:eastAsia="Arial"/>
          <w:color w:val="000000" w:themeColor="text1"/>
        </w:rPr>
        <w:t>3</w:t>
      </w:r>
      <w:r w:rsidRPr="00551D6B">
        <w:rPr>
          <w:rFonts w:eastAsia="Arial"/>
          <w:color w:val="000000" w:themeColor="text1"/>
        </w:rPr>
        <w:t xml:space="preserve"> № </w:t>
      </w:r>
      <w:r w:rsidR="00A36551">
        <w:rPr>
          <w:rFonts w:eastAsia="Arial"/>
          <w:color w:val="000000" w:themeColor="text1"/>
        </w:rPr>
        <w:t>370</w:t>
      </w:r>
      <w:r w:rsidRPr="00551D6B">
        <w:rPr>
          <w:rFonts w:eastAsia="Arial"/>
          <w:color w:val="000000" w:themeColor="text1"/>
        </w:rPr>
        <w:t xml:space="preserve"> "Об утверждении федеральной образовательной программы основного общего образования</w:t>
      </w:r>
      <w:r w:rsidRPr="006D51FB">
        <w:rPr>
          <w:rFonts w:eastAsia="Arial"/>
          <w:color w:val="231F20"/>
        </w:rPr>
        <w:t>"</w:t>
      </w:r>
      <w:r w:rsidR="00A36551">
        <w:rPr>
          <w:rFonts w:eastAsia="Arial"/>
          <w:color w:val="231F20"/>
        </w:rPr>
        <w:t>), на основе Федеральной рабочей программы ООО по учебному предмету «История»</w:t>
      </w:r>
      <w:r w:rsidRPr="006D51FB">
        <w:rPr>
          <w:rFonts w:eastAsia="Arial"/>
          <w:color w:val="231F20"/>
        </w:rPr>
        <w:t>.</w:t>
      </w:r>
    </w:p>
    <w:p w:rsidR="00A36551" w:rsidRDefault="00A36551" w:rsidP="006D51FB">
      <w:pPr>
        <w:pStyle w:val="a8"/>
        <w:spacing w:before="0" w:beforeAutospacing="0" w:after="0" w:afterAutospacing="0"/>
        <w:ind w:firstLine="567"/>
        <w:jc w:val="both"/>
      </w:pPr>
      <w:r>
        <w:t xml:space="preserve">При разработке рабочей программы использовались ресурсы Конструктора рабочих программ  </w:t>
      </w:r>
      <w:hyperlink r:id="rId6" w:history="1">
        <w:r w:rsidRPr="00CF0175">
          <w:rPr>
            <w:rStyle w:val="a4"/>
          </w:rPr>
          <w:t>https://edsoo.ru/</w:t>
        </w:r>
      </w:hyperlink>
      <w:r>
        <w:t xml:space="preserve">.  </w:t>
      </w:r>
    </w:p>
    <w:p w:rsidR="006D51FB" w:rsidRPr="006D51FB" w:rsidRDefault="00A36551" w:rsidP="006D51FB">
      <w:pPr>
        <w:pStyle w:val="a8"/>
        <w:spacing w:before="0" w:beforeAutospacing="0" w:after="0" w:afterAutospacing="0"/>
        <w:ind w:firstLine="567"/>
        <w:jc w:val="both"/>
      </w:pPr>
      <w:r>
        <w:t xml:space="preserve"> </w:t>
      </w:r>
    </w:p>
    <w:p w:rsidR="000923C5" w:rsidRPr="008F06D2" w:rsidRDefault="000923C5" w:rsidP="006D51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«ИСТОРИЯ»</w:t>
      </w:r>
    </w:p>
    <w:p w:rsidR="000923C5" w:rsidRPr="008F06D2" w:rsidRDefault="000923C5" w:rsidP="000923C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0923C5" w:rsidRPr="008F06D2" w:rsidRDefault="000923C5" w:rsidP="0009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8F0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 УЧЕБНОГО ПРЕДМЕТА «ИСТОРИЯ»</w:t>
      </w:r>
    </w:p>
    <w:p w:rsidR="000923C5" w:rsidRPr="008F06D2" w:rsidRDefault="000923C5" w:rsidP="000923C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0923C5" w:rsidRPr="008F06D2" w:rsidRDefault="000923C5" w:rsidP="000923C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0923C5" w:rsidRPr="008F06D2" w:rsidRDefault="000923C5" w:rsidP="000923C5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0923C5" w:rsidRPr="008F06D2" w:rsidRDefault="000923C5" w:rsidP="000923C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923C5" w:rsidRPr="008F06D2" w:rsidRDefault="000923C5" w:rsidP="000923C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взаимопонимания, согласия и мира между людьми и народами, в духе демократических ценностей современного общества;</w:t>
      </w:r>
    </w:p>
    <w:p w:rsidR="000923C5" w:rsidRPr="008F06D2" w:rsidRDefault="000923C5" w:rsidP="000923C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0923C5" w:rsidRPr="008F06D2" w:rsidRDefault="000923C5" w:rsidP="000923C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– 2020. – № 8. – С. 7–8).</w:t>
      </w:r>
    </w:p>
    <w:p w:rsidR="000923C5" w:rsidRPr="008F06D2" w:rsidRDefault="000923C5" w:rsidP="0009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8F0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«ИСТОРИЯ» В УЧЕБНОМ ПЛАНЕ</w:t>
      </w:r>
    </w:p>
    <w:p w:rsidR="000923C5" w:rsidRPr="008F06D2" w:rsidRDefault="000923C5" w:rsidP="000923C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«История» в 5-8 классах отводится </w:t>
      </w:r>
      <w:r w:rsidRPr="00343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68 часов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32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неделю), в 9 </w:t>
      </w:r>
      <w:r w:rsidRPr="0034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классе </w:t>
      </w:r>
      <w:r w:rsidR="008A32C8" w:rsidRPr="00343A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102</w:t>
      </w:r>
      <w:r w:rsidRPr="0034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8A32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дня в неделю) при 6 – дневной учебной недели, и 85 часов (2,5 часа в неделю)  при 5-дневной учебной недели,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17 часов составляет модуль «Введение в новейшую историю России»</w:t>
      </w:r>
      <w:r w:rsidR="00551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3C5" w:rsidRPr="00551D6B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551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УЧЕБНОГО ПРЕДМЕТА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p w:rsidR="000923C5" w:rsidRPr="008F06D2" w:rsidRDefault="000923C5" w:rsidP="008F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Египта. Условия жизни и занятия древних египтян. Возникновение государственной власти. Объединение Египта. Управление государством (фараон,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вельможи, чиновники). Положение и повинности населения. Развитие земледелия, скотоводства, ремесел. Рабы.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Китай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Шихуанди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Фермопилах. Захват персами Аттики. Победы греков в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падение Римской империи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327951" w:rsidRPr="008F06D2" w:rsidRDefault="00327951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951" w:rsidRPr="008F06D2" w:rsidRDefault="00F35F3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ЭТНОКУЛЬТУРНЫЙ РЕГИОНАЛЬНЫЙ КОМПОНЕНТ</w:t>
      </w:r>
    </w:p>
    <w:p w:rsidR="00327951" w:rsidRPr="008F06D2" w:rsidRDefault="00327951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951" w:rsidRPr="008F06D2" w:rsidRDefault="00327951" w:rsidP="0032795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Народы и государства на территории Сибири в Древности  </w:t>
      </w:r>
    </w:p>
    <w:p w:rsidR="00327951" w:rsidRPr="008F06D2" w:rsidRDefault="00327951" w:rsidP="00327951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край в древности. Расселение человека по территории Северной Азии. Памятники: Волчья Грива, Денисова пещера, Мальта, Буреть. Вещественные памятники каменного века в музеях нашего края. Бронзовый век на территории Сибири. Разновременность перехода от присваивающего хозяйства к производящему в климатических зонах Сибири.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Центры древнейшей металлургии в Саяно-Алтае. Скифский мир степей Евразии в раннем железном веке. Памятники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Пазырыкской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археологической культуры. Роль кочевников евразийских степей в распространении культурных взаимовлияний. О чем рассказывают тюркские захоронения в нашем крае? Народы тайги в I тыс. до н. э.</w:t>
      </w:r>
    </w:p>
    <w:p w:rsidR="00327951" w:rsidRPr="008F06D2" w:rsidRDefault="000923C5" w:rsidP="00B45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 КЛАСС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СРЕДНИХ ВЕКОВ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F3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века: понятие, хронологические рамки и периодизация Средневековья.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Европы в раннее Средневековье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Хлодвиг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Усиление королевской власти. Салическая правда. Принятие франками христианства.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Франкское государство в VIII–IX вв. Усиление власти майордомов. Карл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Мартелл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Византийская империя в VI–ХI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население империи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ромеев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Арабы в VI–ХI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Средневековое европейское общество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 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ХII–ХV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ХII–ХV вв. Польско-литовское государство в XIV–XV вв. Реконкиста и образование централизованных государств на Пиренейском полуострове. Итальянские государства в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XII–XV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). Гуситское движение в Чехии.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Византийская империя и славянские государства в ХII–ХV вв. Экспансия турок-османов. Османские завоевания на Балканах. Падение Константинополя.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средневековой Европы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Гутенберг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Средние века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 управление сегунов. Индия: раздробленность индийских княжеств, вторжение мусульман, Делийский султанат.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доколумбовой Америки в Средние века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Средних веков.</w:t>
      </w:r>
    </w:p>
    <w:p w:rsidR="000923C5" w:rsidRPr="008F06D2" w:rsidRDefault="000923C5" w:rsidP="000923C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ОТ РУСИ К РОССИЙСКОМУ ГОСУДАРСТВУ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и государства на территории нашей страны в древности. Восточная Европа в середине I тыс. н. э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Беломорья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Народы, проживавшие на этой территории до середины I тыс. до н. 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 Крыму. Дербент.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– восточных, западных и южных. Славянские общности Восточной Европы. Их соседи –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балты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финно-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угры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Русь в IX – начале XII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христианства и его значение. Византийское наследие на Руси.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конце X –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Дешт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Русь в середине XII – начале XIII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земель 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земли и их соседи в середине XIII – XIV в.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Псковская. Политический строй Новгорода и Пскова. Роль вече и князя. Новгород и немецкая Ганза.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Касимовское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ханство. Народы Северного Кавказа. Итальянские фактории Причерноморья (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Солдайя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единого Русского государства в XV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–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Внутрицерковная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(иосифляне 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нестяжатели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Ереси.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Геннадиевская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Хожение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35F32" w:rsidRDefault="00F35F32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951" w:rsidRPr="008F06D2" w:rsidRDefault="00F35F32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ЭТНОКУЛЬТУРНЫЙ РЕГИОНАЛЬНЫЙ КОМПОНЕНТ</w:t>
      </w:r>
    </w:p>
    <w:p w:rsidR="00327951" w:rsidRPr="008F06D2" w:rsidRDefault="00327951" w:rsidP="0032795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Сибири в Средневековье</w:t>
      </w:r>
    </w:p>
    <w:p w:rsidR="00327951" w:rsidRPr="008F06D2" w:rsidRDefault="00327951" w:rsidP="00327951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Сибирь в Средневековье. Первые государственные объединения в Сибири. Народы Сибири под властью монголов. Тюркские каганаты - Тюркский, Кыргызский и Уйгурский. Сибирское ханство после распада Золотой Орды. Последствия монгольских завоеваний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народов Сибири. Память о пребывании монголов в крае (памятные места, легенды, топонимы). Княжества обских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951" w:rsidRPr="00327951" w:rsidRDefault="00327951" w:rsidP="00327951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сведения о Сибири. Первые контакты европейцев с народами Сибири. Летописные рассказы об Югре и ее народах. Походы Ивана III в Югру. Первые карты о путях в Сибирь. «Сказание о </w:t>
      </w:r>
      <w:proofErr w:type="spellStart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человецех</w:t>
      </w:r>
      <w:proofErr w:type="spellEnd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незнаемых в восточной стране». Начало межэтнических контактов.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культур</w:t>
      </w:r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</w:t>
      </w:r>
      <w:proofErr w:type="spellStart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Усть-Вымского</w:t>
      </w:r>
      <w:proofErr w:type="spellEnd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Причины интереса западноевропейцев к знаниям о Сибири.</w:t>
      </w:r>
    </w:p>
    <w:p w:rsidR="000923C5" w:rsidRPr="008F06D2" w:rsidRDefault="000923C5" w:rsidP="00327951">
      <w:pPr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0923C5" w:rsidRPr="008F06D2" w:rsidRDefault="000923C5" w:rsidP="00F35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КОНЕЦ XV – XVII в.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«Новое время». Хронологические рамки и периодизация истории Нового времени.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географические открытия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Тордесильясский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1494 г. Открытие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Гамой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Писарро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– XVI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европейском обществе в XVI–XVII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Реформация и контрреформация в Европе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XVI–XVII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Испания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властью потомков католических королей. Внутренняя и внешняя полити</w:t>
      </w:r>
      <w:r w:rsidR="00F3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испанских Габсбургов. Нацио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нально-освободительное движение в Нидерландах: цели, участники, формы борьбы. Итоги и значение Нидерландской революции.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Франция: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Английская революция середины XVII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Причины, участники, этапы революции. Размежевание в революционном лагере. О. Кромвель. Итоги и значение революции.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Реставрация Стюартов. Славная революция. Становление английской парламентской монархии.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Центральной, Южной и Юго-Восточной Европы.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XVI–XVII вв.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культура в раннее Новое время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XVI–XVII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Османская империя: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вершине могущества. Сулейман I Великолепный: завоеватель, законодатель. Управление многонациональной империей. Османская армия. 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Великих Моголах. Начало проникновения европейцев. Ост-Индские компании. 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эпоху Мин. Экономическая и социальная политика государства. Утверждение маньчжурской династии Цин. 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Япония: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борьба знатных кланов за власть, установление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Раннего Нового времени.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РОССИЯ В XVI–XVII вв.: ОТ ВЕЛИКОГО КНЯЖЕСТВА К ЦАРСТВУ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Завершение объединения русских земель.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Царствование Ивана IV.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Регентство Елены Глинской. Сопротивление удельных князей великокняжеской власти. Унификация денежной системы.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– формирование органов местного самоуправления.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конце XVI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Тявзинский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Смута в России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Накануне Смуты.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Династический кризис. Земский собор 1598 г. и избрание на царство Бориса Годунова. Политика Бориса Годунова в отношении боярства. Голод 1601–1603 гг. и обострение социально-экономического кризиса.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Смутное время начала XVII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Василий Шуйский. Восстание Ивана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П. 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Делагарди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распад тушинского лагеря. Открытое вступление Речи Посполитой в войну против России. Оборона Смоленска.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Смуты.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Столбовский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Деулинского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перемирия с Речью Посполитой. Итоги и последствия Смутного времени.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Россия при первых Романовых.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И.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развитие России в XVII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структура российского общества.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политика России в XVII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Возобновление дипломатических контактов со странами Европы и Азии после Смуты. Смоленская война.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Поляновский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Контакты с 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яславская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Вхождение земель Войска Запорожского в состав России. Война между Россией и Речью Посполитой 1654–1667 гг.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Андрусовское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новых территорий.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XVI–XVII вв.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Солари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Алевиз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Петрок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Парсунная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светского начала в российской культуре.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Гизеля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первое учебное пособие по истории.</w:t>
      </w:r>
    </w:p>
    <w:p w:rsidR="00327951" w:rsidRPr="008F06D2" w:rsidRDefault="00327951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951" w:rsidRPr="008F06D2" w:rsidRDefault="00F35F32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ЭТНОКУЛЬТУРНЫЙ РЕГИОНАЛЬНЫЙ КОМПОНЕНТ</w:t>
      </w:r>
    </w:p>
    <w:p w:rsidR="00327951" w:rsidRPr="00327951" w:rsidRDefault="00327951" w:rsidP="00327951">
      <w:p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Сибирь в конце XVI - XVII</w:t>
      </w:r>
      <w:r w:rsidRPr="008F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</w:t>
      </w:r>
    </w:p>
    <w:p w:rsidR="00327951" w:rsidRPr="00327951" w:rsidRDefault="0032795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Присоединение Сибири в XVII в. Политика первых Романовых в Сибири в условиях сложной международной обстановки. Присоединение Восточной Сибири. Военно-служилые люди и их деятельность в Сибири.</w:t>
      </w:r>
    </w:p>
    <w:p w:rsidR="00327951" w:rsidRPr="00327951" w:rsidRDefault="0032795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Хозяйственное освоение Сибири вольными колонистами. Побеги крестьян в Сибирь. Категории населения, уходившие в Сибирь. Причины </w:t>
      </w:r>
      <w:proofErr w:type="spellStart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вольнонародной</w:t>
      </w:r>
      <w:proofErr w:type="spellEnd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колонизации. Организация земледелия в Сибири. Промысловая колонизация. Специализация Сибири - пушной промысел. Торговые связи Сибири. </w:t>
      </w:r>
      <w:proofErr w:type="spellStart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ярмарка. Торговые связи с Китаем и Средней Азией. Первые города Сибири, особенности их становления. Тобольск - центр промышленного производства</w:t>
      </w:r>
    </w:p>
    <w:p w:rsidR="00327951" w:rsidRPr="00327951" w:rsidRDefault="0032795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Географические открытия в Сибири и их научное значение. Кто они - первооткрыватели Сибири? Условия их труда и быта. Географические открытия Семёна Дежнёва, Василия Пояркова, Ерофея Хабарова, Владимира Атласова и др. </w:t>
      </w:r>
      <w:proofErr w:type="spellStart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</w:t>
      </w:r>
      <w:proofErr w:type="spellEnd"/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корабль русских первопроходцев. Научное и практическое значение открытий первопроходцев. Карты первопроходцев. «Чертёжная книга» Семёна Ремезова.</w:t>
      </w:r>
    </w:p>
    <w:p w:rsidR="00327951" w:rsidRPr="00327951" w:rsidRDefault="0032795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Народы Сибири. Территория расселения этнических групп коренного населения Сибири. Какие народы проживали на территории нашей области? Ясачное обложение. Межэтнические отношения. Этнический состав населения сибирских городов. Синтез русской и местных культур в быту городских и сельских слоев населения Сибири. Религия и суеверия.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F35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ИСТОРИЯ. ИСТОРИЯ НОВОГО ВРЕМЕНИ. XVIII в.</w:t>
      </w:r>
    </w:p>
    <w:p w:rsidR="00327951" w:rsidRPr="008F06D2" w:rsidRDefault="00327951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 Просвещения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– центр Просвещения. Философские и политические идеи Ф. М. Вольтера, Ш. Л. Монтескье, Ж. Ж. Руссо. «Энциклопедия» (Д. Дидро, Ж. Д’Аламбер).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Европы в XVIII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Монархии в Европе XVIII в.: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абсолютные и парламентские монархии. Просвещенный абсолютизм: правители, идеи, практика. Политика в отношении сословий: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Великобритания в XVIII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Луддизм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Абсолютная монархия: политика сохранения старого порядка. Попытки проведения реформ. Королевская власть и сословия.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Германские государства, монархия Габсбургов, итальянские земли в XVIII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Раздробленность Германии. Возвышение Пруссии. Фридрих II Великий.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Габсбургская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монархия в XVIII в. Правление Марии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Терезии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Пиренейского полуострова.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Британские колонии в Северной Америке: борьба за независимость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Французская революция конца XVIII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Вареннский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культура в XVIII в.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XVIII в.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Посполитой. Войны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антифранцузских коалиций против революционной Франции. Колониальные захваты европейских держав.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Востока в XVIII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XVIII в.</w:t>
      </w:r>
    </w:p>
    <w:p w:rsidR="000923C5" w:rsidRPr="008F06D2" w:rsidRDefault="000923C5" w:rsidP="00F35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ИСТОРИЯ РОССИИ. РОССИЯ В КОНЦЕ XVII – XVIII в.: ОТ ЦАРСТВА К ИМПЕРИИ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эпоху преобразований Петра I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и предпосылки преобразований.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шаги на пути преобразований. Азовские походы. Великое посольство и его значение. Сподвижники Петра I.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политика.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политика.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Реформы управления.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– новая столица.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Церковная реформа.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Упразднение патриаршества, учреждение Синода. Положение инославных конфессий.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Оппозиция реформам Петра I. 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движения в первой четверти XVIII в. Восстания в Астрахани, Башкирии, на Дону. Дело царевича Алексея.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политика.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Северная война. Причины и цели войны. Неудачи в начале войны и их преодоление. Битва при д. Лесной и победа под Полтавой.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поход. Борьба за гегемонию на Балтике. Сражения у м. Гангут и о.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Гренгам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Преобразования Петра I в области культуры.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Светская живопись, портрет петровской эпохи. Скульптура и архитектура. Памятники раннего барокко.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Итоги, последствия и значение петровских преобразований. Образ Петра I в русской культуре.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после Петра I. Дворцовые перевороты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верховников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приход к власти Анны Иоанновны. Кабинет министров. Роль Э. Бирона, А. И. Остермана, А. П. </w:t>
      </w:r>
      <w:proofErr w:type="spellStart"/>
      <w:proofErr w:type="gram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Волын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Б. Х. Миниха в управлении и политической жизни страны.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жуза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суверенитет Российской империи. Война с Османской империей.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при Елизавете Петровне.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И. И. Шувалов. Россия в международных конфликтах 1740–1750-х гг. Участие в Семилетней войне.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III.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Манифест о вольности дворянства. Причины переворота 28 июня 1762 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1760–1790-х гг.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Правление Екатерины II и Павла I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политика Екатерины II.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Новороссии, Поволжье, других регионах. Укрепление веротерпимости по отношению к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неправославным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нехристианским конфессиям. Политика по отношению к исламу. Башкирские восстания. Формирование черты оседлости.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 развитие России во второй половине XVIII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Рябушинские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Гарелины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Прохоровы, Демидовы и др.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Водно-транспортные</w:t>
      </w:r>
      <w:proofErr w:type="gram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Вышневолоцкая, Тихвинская, Мариинская и др. Ярмарки и их роль во внутренней торговле.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Обострение социальных противоречий.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Чумной бунт в Москве. Восстание под предводительством Емельяна Пугачева.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Антидворянский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Внешняя политика России второй половины XVIII в., ее основные задачи. 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Костюшко.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при Павле I. 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Российской империи в XVIII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наука в XVIII в. Академия наук в Петербурге. Изучение страны 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</w:t>
      </w:r>
      <w:r w:rsidR="00F35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бла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городных девиц в Смольном монастыре. Сословные учебные заведения для юношества из дворянства. Московский университет – первый российский университет.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:rsidR="000923C5" w:rsidRPr="008F06D2" w:rsidRDefault="00327951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7951" w:rsidRPr="008F06D2" w:rsidRDefault="00F35F32" w:rsidP="003279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ЭТНОКУЛЬТУРНЫЙ РЕГИОНАЛЬНЫЙ КОМПОНЕНТ</w:t>
      </w:r>
    </w:p>
    <w:p w:rsidR="00327951" w:rsidRPr="008F06D2" w:rsidRDefault="003F5EF1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Сибирь в XVIII в.</w:t>
      </w:r>
    </w:p>
    <w:p w:rsidR="00327951" w:rsidRPr="00327951" w:rsidRDefault="003F5EF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Сибирь в эпоху преобразований Петра I. Направления преобразовательной деятельности Петра I, коснувшиеся Сибири: в экономике, в управлении Сибирью. Налоговая реформа (введение переписи и подушной подати). Задачи внешней политики Петра I на востоке страны, основные действия и результаты. Картографирование восточных окраин империи. Специалисты и экспедиции, выполнявшие эту задачу. Использование труда пленных шведов, сосланных в Сибирь после Полтавской битвы. Урегулирование российско-китайских отношений и начало укрепления границ на юге Западной Сибири.</w:t>
      </w:r>
    </w:p>
    <w:p w:rsidR="00327951" w:rsidRPr="00327951" w:rsidRDefault="003F5EF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</w:t>
      </w:r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Сибирь при наследниках Петра. Медеплавильный </w:t>
      </w:r>
      <w:proofErr w:type="spell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Колыванский</w:t>
      </w:r>
      <w:proofErr w:type="spell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А. Н. Демидова на Алтае. Конфискация алтайских заводов у наследников Демидова Елизаветой Петровной. Кабинетское хозяйство </w:t>
      </w:r>
      <w:proofErr w:type="spell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Колывано</w:t>
      </w:r>
      <w:proofErr w:type="spell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-Воскресенского горного округа. Кабинетские крестьяне Новосибирского </w:t>
      </w:r>
      <w:proofErr w:type="spell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Приобья</w:t>
      </w:r>
      <w:proofErr w:type="spell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Узники-аристократы Березовского острога. Административные реформы в Сибири. Иркутское, Тобольское и </w:t>
      </w:r>
      <w:proofErr w:type="spell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Колыванское</w:t>
      </w:r>
      <w:proofErr w:type="spell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наместничества (1782 г). Ликвидация наместничеств и вновь образование губерний: Тобольской, Иркутской (1798 г.), Томской (1804 г.). Недопущение распространения крепостнических отношений в Сибири, сохранение опыта самоорганизации населения. Волостная реформа в Сибири. Запрет насильственного крещения сибирских народов. Устройство Московско-Сибирского тракта (1740-1770-е гг.) на территории нашего края.</w:t>
      </w:r>
    </w:p>
    <w:p w:rsidR="00327951" w:rsidRPr="00327951" w:rsidRDefault="003F5EF1" w:rsidP="00327951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</w:t>
      </w:r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Сибирь в культурном пространстве империи. Облик сибирских городов. Социальный состав, жизнь и быт горожан (усадьбы, пища) в XVIII в. Образование горожан. А. Н. Радищев в Илимской ссылке. Его письма и заметки о Сибири, о жизни крестьян. Географические экспедиции в Сибирь в XVIII в. Первая Камчатская экспедиция под руководством датчанина Беринга (1725-1730 гг.</w:t>
      </w:r>
      <w:proofErr w:type="gram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).„</w:t>
      </w:r>
      <w:proofErr w:type="gram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Камчатская экспедиция под руководством В. Беринга (1733-1743, гг.). «Академический отряд» Второй Камчатской экспедиции. Профессора Г. Ф. Миллер, И. Г. </w:t>
      </w:r>
      <w:proofErr w:type="spell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Гмелин</w:t>
      </w:r>
      <w:proofErr w:type="spell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П. С. Паллас - руководитель научной экспедиции в Сибирь (1768-1774 гг.). Колонизация Новосибирского </w:t>
      </w:r>
      <w:proofErr w:type="spell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Приобья</w:t>
      </w:r>
      <w:proofErr w:type="spell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Барабы</w:t>
      </w:r>
      <w:proofErr w:type="spellEnd"/>
      <w:r w:rsidR="00327951" w:rsidRPr="00327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XVIII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F35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ВСЕОБЩАЯ ИСТОРИЯ. ИСТОРИЯ НОВОГО ВРЕМЕНИ. XIX – НАЧАЛО ХХ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Европа в начале XIX в.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Антинаполеоновские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индустриального общества в первой половине XIX в.: экономика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отношения, политические процессы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Политическое развитие европейских стран в 1815–1840-е гг.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Европы и Северной Америки в середине ХIХ – начале ХХ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Великобритания 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Подъем борьбы за независимость итальянских земель. К.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Кавур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Дж. Гарибальди. Образование единого государства. Король Виктор Эммануил II.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Германия.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Центральной и Юго-Восточной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Европы во второй половине XIX – начале XX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Габсбургская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Соединенные Штаты Америки.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социально-политическое развитие стран Европы и США в конце XIX – начале ХХ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Латинской Америки в XIX – начале ХХ в.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Туссен-Лувертюр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 Боливар. Провозглашение независимых государств. Влияние США на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страны Латинской Америки. Традиционные отношения;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латифундизм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модернизации. Мексиканская революция 1910–1917 гг.: участники, итоги, значение.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Страны Азии в ХIХ – начале ХХ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Япония.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Внутренняя и внешняя политика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сегуната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Империя Цин. «Опиумные войны». Восстание тайпинов. «Открытие» Китая. Политика «самоусиления». Восстание «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ихэтуаней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Революция 1911–1913 гг. Сунь Ятсен.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Османская империя.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Традиционные устои и попытки проведения реформ. Политика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Танзимата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конституции. Младотурецкая революция 1908–1909 гг.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1905–1911 г. в Иране.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Индия.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М.К. Ганди.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Африки в ХIХ – начале ХХ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культуры в XIX – начале ХХ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открытия и технические изобретения в XIX 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в. Эволюция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Международные отношения в XIX – начале XX в.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в. (испано-американская война, русско-японская война, боснийский кризис). Балканские войны.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(1 ч).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Историческое и культурное наследие XIX 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РОССИЙСКАЯ ИМПЕРИЯ В XIX – НАЧАЛЕ XX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Александровская эпоха: государственный либерализм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России. Война России с Францией 1805–1807 гг.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Война со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организации: Союз спасения, Союз благоденствия, Северное и Южное общества. Восстание декабристов 14 декабря 1825 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 самодержавие: государственный консерватизм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proofErr w:type="gram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 в первой половине XIX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Народы России в первой половине XIX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 правовая модернизация страны при Александре II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всесословности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правовом строе страны. Конституционный вопрос.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Многовекторность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1880–1890-х гг.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 империи во второй половине XIX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Этнокультурный облик империи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на пороге ХХ в.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графия</w:t>
      </w:r>
      <w:proofErr w:type="gram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 –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международных отношений. Политика на Дальнем Востоке. Русско-японская война 1904–1905 гг. Оборона Порт-Артура.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Цусимское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Неонароднические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Правомонархические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1906–1907 гг.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0923C5" w:rsidRPr="008F06D2" w:rsidRDefault="008F06D2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5F32" w:rsidRDefault="00F35F32" w:rsidP="00F35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ЭТНОКУЛЬТУРНЫЙ РЕГИОНАЛЬНЫЙ КОМПОНЕНТ</w:t>
      </w:r>
    </w:p>
    <w:p w:rsidR="008F06D2" w:rsidRDefault="008F06D2" w:rsidP="00F35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Сибирь в составе Российской империи в XIX - начале XX в.</w:t>
      </w:r>
    </w:p>
    <w:p w:rsidR="00F35F32" w:rsidRPr="00F35F32" w:rsidRDefault="00F35F32" w:rsidP="00F35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М. М. Сперанский - генерал-губернатор Сибири и его реформы. Сперанский о Сибири и сибиряках. Образование Западно-Сибирского и Восточно-Сибирского генерал-губернаторств. «Устав об управлении инородцев». Понятие «инородцы». В чем прогрессивное значение «Устава...»? Ссыльные в Сибири. Урегулирование вопроса о ссылке.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2. Общественная жизнь в Сибири в первой половине XIX в.</w:t>
      </w:r>
      <w:r w:rsidR="00F3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Культурно-просветительская и педагогическая деятельность декабристов. Сибирское купечество и чиновничество в борьбе за самоуправление. Общественная деятельность и благотворительность купечества. Начало деятельности Алтайской духовной миссии. Начало издания казенных газет «Губернские ведомости».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Особенность общественного движения в Сибири - областничество как. форма сибирского регионального самосознания. П. 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Словцов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П. Щапов, Г. Н. Потанин и Н. М. Ядринцев - идеологи сибирского областничества. Их взгляды на развитие Сибири в составе России. Общественные деятели Сибири (В. М.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Адрианов, П. И. Макушин, Д. А.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Клеменц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Сибирь в эпоху Великих реформ. Освобождение приписных крестьян от заводских работ и перевод в сословие государственных. Проведение аграрной реформы в государственной деревне Сибири. Нераспространение земской и судебной реформ на Сибирь.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Сибирский социум на рубеже ХШ-ХХ вв. Крестьянское хозяйство сибиряков-старожилов Материальная и духовная культура крестьян. Изменение социального состава городского населения Сибири во второй половине XIX в. Образ жизни горожан. Образование.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Этнокультурный облик Сибири в XIX в. Сохранение территории проживания и ее расширение у отдельных народов. Увеличение численности народов Сибири по данным Первой Всероссийской переписи населения 1897 г. Народы нашего края -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барабинские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татары, чаты второй половине XIX в. (динамика численности, изменение образа жизни в процессе ненасильственной ассимиляции). Просвещение в среде аборигенных народов Сибири. Первые ученые из среды коренных народов.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Строительство Транссибирской железной дороги. Причины строительства Сибирской железной дороги. Проектирование и сооружение. Отечественные проектировщики и строители. Новониколаевск (Новосибирск) - пример нового транспортного и промышленного центра. Влияние железной дороги на социально-экономическое развитие Сибири.</w:t>
      </w:r>
    </w:p>
    <w:p w:rsidR="008F06D2" w:rsidRPr="008F06D2" w:rsidRDefault="008F06D2" w:rsidP="008F06D2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Переселенческая революция: аграрная реформа П. А. Столыпина. Аграрная реформа П. А. Столыпина в Сибири. Цели и организация деятельности по переселению в Сибирь. Организация землеустройства переселенцев в Сибири. Обсуждение сибирскими депутатами в Государственной думе вопроса о земельном законодательстве. Результаты Столыпинской аграрной реформы в Сибири.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НОВЕЙШУЮ ИСТОРИЮ РОССИИ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в.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Февральская и Октябрьская революции 1917 г. 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 накануне Февральской революции 1917 г.: общенациональный кризис.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страны к мирной жизни. Образование СССР.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Революционные события в России глазами соотечественников и мира. Русское зарубежье.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революционных событий на общемировые процессы XX в., историю народов России.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Отечественная война (1941—1945 гг.)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«Барбаросса» и цели гитлеровской Германии в войне с СССР. Нападение на СССР 22 июня 1941 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Москву. Парад 7 ноября 1941 г. на Красной площади. Срыв германских планов молниеносной войны.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Ленинграда. Дорога жизни. Значение героического сопротивления Ленинграда.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Коренной перелом в ходе Великой Отечественной войны. Сталинградская битва. Битва на Курской дуге.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и снятие блокады Ленинграда. Битва за Днепр.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 врагом.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и союзники. Ленд-лиз. Высадка союзников в Нормандии и открытие Второго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 милитаристской Японии. 3 сентября — окончание Второй мировой войны.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Распад СССР. Становление новой России (1992—1999 гг.)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СССР и его последствия для России и мира.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отставка Б. Н. Ельцина.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Возрождение страны с 2000-х  гг.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в начале XXI века: на пути восстановления и укрепления страны.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лидирующих позиций России в международных отношениях. Отношения с США и Евросоюзом.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Воссоединение Крыма с Россией.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Воссоединение Крыма с Россией, его значение и международные последствия.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на современном этапе.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«Человеческий капитал», «Комфортная среда для жизни», «Экономический рост» 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Общероссийское голосование по поправкам к Конституции России (2020 г.).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Россией ДНР и ЛНР (2022 г.)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 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родного края в годы революций и Гражданской войны.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земляки  — герои Великой Отечественной войны (1941—1945 гг.).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регион в конце XX — начале XXI вв.</w:t>
      </w:r>
    </w:p>
    <w:p w:rsidR="00F35F32" w:rsidRDefault="000923C5" w:rsidP="00F35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достижения родного края.</w:t>
      </w:r>
    </w:p>
    <w:p w:rsidR="000923C5" w:rsidRPr="008F06D2" w:rsidRDefault="000923C5" w:rsidP="00F35F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0923C5" w:rsidRPr="008F06D2" w:rsidRDefault="000923C5" w:rsidP="00F35F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23C5" w:rsidRPr="008F06D2" w:rsidRDefault="000923C5" w:rsidP="008F06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5 </w:t>
      </w:r>
      <w:r w:rsid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этнических культурных традиций и народного творчества; уважение к культуре своего и других народов;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0923C5" w:rsidRPr="008F06D2" w:rsidRDefault="000923C5" w:rsidP="000923C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эмоционального интеллекта, понимания себя и других: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923C5" w:rsidRPr="008F06D2" w:rsidRDefault="000923C5" w:rsidP="000923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F35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8F06D2" w:rsidRP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0923C5" w:rsidRPr="008F06D2" w:rsidRDefault="000923C5" w:rsidP="000923C5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0923C5" w:rsidRPr="008F06D2" w:rsidRDefault="000923C5" w:rsidP="000923C5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923C5" w:rsidRPr="008F06D2" w:rsidRDefault="000923C5" w:rsidP="000923C5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0923C5" w:rsidRPr="008F06D2" w:rsidRDefault="000923C5" w:rsidP="000923C5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923C5" w:rsidRPr="008F06D2" w:rsidRDefault="000923C5" w:rsidP="000923C5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0923C5" w:rsidRPr="008F06D2" w:rsidRDefault="000923C5" w:rsidP="000923C5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923C5" w:rsidRPr="008F06D2" w:rsidRDefault="000923C5" w:rsidP="000923C5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0923C5" w:rsidRPr="008F06D2" w:rsidRDefault="000923C5" w:rsidP="000923C5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923C5" w:rsidRPr="008F06D2" w:rsidRDefault="000923C5" w:rsidP="000923C5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923C5" w:rsidRPr="008F06D2" w:rsidRDefault="000923C5" w:rsidP="000923C5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0923C5" w:rsidRPr="008F06D2" w:rsidRDefault="000923C5" w:rsidP="000923C5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жизни людей в древности;</w:t>
      </w:r>
    </w:p>
    <w:p w:rsidR="000923C5" w:rsidRPr="008F06D2" w:rsidRDefault="000923C5" w:rsidP="000923C5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0923C5" w:rsidRPr="008F06D2" w:rsidRDefault="000923C5" w:rsidP="000923C5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923C5" w:rsidRPr="008F06D2" w:rsidRDefault="000923C5" w:rsidP="000923C5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923C5" w:rsidRPr="008F06D2" w:rsidRDefault="000923C5" w:rsidP="000923C5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923C5" w:rsidRPr="008F06D2" w:rsidRDefault="000923C5" w:rsidP="000923C5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0923C5" w:rsidRPr="008F06D2" w:rsidRDefault="000923C5" w:rsidP="000923C5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0923C5" w:rsidRPr="008F06D2" w:rsidRDefault="000923C5" w:rsidP="000923C5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0923C5" w:rsidRPr="008F06D2" w:rsidRDefault="000923C5" w:rsidP="008F06D2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923C5" w:rsidRPr="008F06D2" w:rsidRDefault="000923C5" w:rsidP="000923C5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923C5" w:rsidRPr="008F06D2" w:rsidRDefault="000923C5" w:rsidP="000923C5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0923C5" w:rsidRPr="008F06D2" w:rsidRDefault="000923C5" w:rsidP="000923C5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923C5" w:rsidRPr="008F06D2" w:rsidRDefault="000923C5" w:rsidP="000923C5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0923C5" w:rsidRPr="008F06D2" w:rsidRDefault="000923C5" w:rsidP="000923C5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923C5" w:rsidRPr="008F06D2" w:rsidRDefault="000923C5" w:rsidP="000923C5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923C5" w:rsidRPr="008F06D2" w:rsidRDefault="000923C5" w:rsidP="000923C5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длительность и синхронность событий истории Руси и всеобщей истории.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 Знание исторических фактов, работа с фактами:</w:t>
      </w:r>
    </w:p>
    <w:p w:rsidR="000923C5" w:rsidRPr="008F06D2" w:rsidRDefault="000923C5" w:rsidP="000923C5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923C5" w:rsidRPr="008F06D2" w:rsidRDefault="000923C5" w:rsidP="000923C5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0923C5" w:rsidRPr="008F06D2" w:rsidRDefault="000923C5" w:rsidP="000923C5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923C5" w:rsidRPr="008F06D2" w:rsidRDefault="000923C5" w:rsidP="000923C5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 – походов, завоеваний, колонизаций, о ключевых событиях средневековой истории.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0923C5" w:rsidRPr="008F06D2" w:rsidRDefault="000923C5" w:rsidP="000923C5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923C5" w:rsidRPr="008F06D2" w:rsidRDefault="000923C5" w:rsidP="000923C5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авторство, время, место создания источника;</w:t>
      </w:r>
    </w:p>
    <w:p w:rsidR="000923C5" w:rsidRPr="008F06D2" w:rsidRDefault="000923C5" w:rsidP="000923C5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923C5" w:rsidRPr="008F06D2" w:rsidRDefault="000923C5" w:rsidP="000923C5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визуальном источнике и вещественном памятнике ключевые символы, образы;</w:t>
      </w:r>
    </w:p>
    <w:p w:rsidR="000923C5" w:rsidRPr="008F06D2" w:rsidRDefault="000923C5" w:rsidP="000923C5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позицию автора письменного и визуального исторического источника.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0923C5" w:rsidRPr="008F06D2" w:rsidRDefault="000923C5" w:rsidP="000923C5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923C5" w:rsidRPr="008F06D2" w:rsidRDefault="000923C5" w:rsidP="000923C5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923C5" w:rsidRPr="008F06D2" w:rsidRDefault="000923C5" w:rsidP="000923C5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:rsidR="000923C5" w:rsidRPr="008F06D2" w:rsidRDefault="000923C5" w:rsidP="000923C5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923C5" w:rsidRPr="008F06D2" w:rsidRDefault="000923C5" w:rsidP="000923C5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:rsidR="000923C5" w:rsidRPr="008F06D2" w:rsidRDefault="000923C5" w:rsidP="000923C5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923C5" w:rsidRPr="008F06D2" w:rsidRDefault="000923C5" w:rsidP="000923C5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923C5" w:rsidRPr="008F06D2" w:rsidRDefault="000923C5" w:rsidP="000923C5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923C5" w:rsidRPr="008F06D2" w:rsidRDefault="000923C5" w:rsidP="000923C5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923C5" w:rsidRPr="008F06D2" w:rsidRDefault="000923C5" w:rsidP="000923C5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0923C5" w:rsidRPr="008F06D2" w:rsidRDefault="000923C5" w:rsidP="000923C5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:rsidR="000923C5" w:rsidRPr="008F06D2" w:rsidRDefault="000923C5" w:rsidP="000923C5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Средних веков (в том числе на региональном материале).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0923C5" w:rsidRPr="008F06D2" w:rsidRDefault="000923C5" w:rsidP="000923C5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:rsidR="000923C5" w:rsidRPr="008F06D2" w:rsidRDefault="000923C5" w:rsidP="000923C5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0923C5" w:rsidRPr="008F06D2" w:rsidRDefault="000923C5" w:rsidP="000923C5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XVI–XVII вв.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0923C5" w:rsidRPr="008F06D2" w:rsidRDefault="000923C5" w:rsidP="000923C5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0923C5" w:rsidRPr="008F06D2" w:rsidRDefault="000923C5" w:rsidP="000923C5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0923C5" w:rsidRPr="008F06D2" w:rsidRDefault="000923C5" w:rsidP="000923C5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0923C5" w:rsidRPr="008F06D2" w:rsidRDefault="000923C5" w:rsidP="000923C5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0923C5" w:rsidRPr="008F06D2" w:rsidRDefault="000923C5" w:rsidP="000923C5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письменных исторических источников (официальные, личные, литературные и др.);</w:t>
      </w:r>
    </w:p>
    <w:p w:rsidR="000923C5" w:rsidRPr="008F06D2" w:rsidRDefault="000923C5" w:rsidP="000923C5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:rsidR="000923C5" w:rsidRPr="008F06D2" w:rsidRDefault="000923C5" w:rsidP="000923C5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923C5" w:rsidRPr="008F06D2" w:rsidRDefault="000923C5" w:rsidP="000923C5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систематизировать информацию из нескольких однотипных источников.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0923C5" w:rsidRPr="008F06D2" w:rsidRDefault="000923C5" w:rsidP="000923C5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рассказывать о ключевых событиях отечественной и всеобщей истории XVI–XVII вв., их участниках;</w:t>
      </w:r>
    </w:p>
    <w:p w:rsidR="000923C5" w:rsidRPr="008F06D2" w:rsidRDefault="000923C5" w:rsidP="000923C5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0923C5" w:rsidRPr="008F06D2" w:rsidRDefault="000923C5" w:rsidP="000923C5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образе жизни различных групп населения в России и других странах в раннее Новое время;</w:t>
      </w:r>
    </w:p>
    <w:p w:rsidR="000923C5" w:rsidRPr="008F06D2" w:rsidRDefault="000923C5" w:rsidP="000923C5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923C5" w:rsidRPr="008F06D2" w:rsidRDefault="000923C5" w:rsidP="000923C5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XVI–XVII вв.; б) европейской реформации; в) новых веяний в духовной жизни общества, культуре; г) революций XVI–XVII вв. в европейских странах;</w:t>
      </w:r>
    </w:p>
    <w:p w:rsidR="000923C5" w:rsidRPr="008F06D2" w:rsidRDefault="000923C5" w:rsidP="000923C5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923C5" w:rsidRPr="008F06D2" w:rsidRDefault="000923C5" w:rsidP="000923C5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XVI–XVII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923C5" w:rsidRPr="008F06D2" w:rsidRDefault="000923C5" w:rsidP="000923C5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923C5" w:rsidRPr="008F06D2" w:rsidRDefault="000923C5" w:rsidP="008F06D2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923C5" w:rsidRPr="008F06D2" w:rsidRDefault="000923C5" w:rsidP="000923C5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0923C5" w:rsidRPr="008F06D2" w:rsidRDefault="000923C5" w:rsidP="000923C5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0923C5" w:rsidRPr="008F06D2" w:rsidRDefault="000923C5" w:rsidP="000923C5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923C5" w:rsidRPr="008F06D2" w:rsidRDefault="000923C5" w:rsidP="000923C5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0923C5" w:rsidRPr="008F06D2" w:rsidRDefault="000923C5" w:rsidP="000923C5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. Знание хронологии, работа с хронологией:</w:t>
      </w:r>
    </w:p>
    <w:p w:rsidR="000923C5" w:rsidRPr="008F06D2" w:rsidRDefault="000923C5" w:rsidP="000923C5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0923C5" w:rsidRPr="008F06D2" w:rsidRDefault="000923C5" w:rsidP="000923C5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синхронность событий отечественной и всеобщей истории XVIII в.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 Знание исторических фактов, работа с фактами:</w:t>
      </w:r>
    </w:p>
    <w:p w:rsidR="000923C5" w:rsidRPr="008F06D2" w:rsidRDefault="000923C5" w:rsidP="000923C5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0923C5" w:rsidRPr="008F06D2" w:rsidRDefault="000923C5" w:rsidP="000923C5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0923C5" w:rsidRPr="008F06D2" w:rsidRDefault="000923C5" w:rsidP="000923C5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0923C5" w:rsidRPr="008F06D2" w:rsidRDefault="000923C5" w:rsidP="000923C5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923C5" w:rsidRPr="008F06D2" w:rsidRDefault="000923C5" w:rsidP="000923C5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исторического источника, раскрывать его информационную ценность;</w:t>
      </w:r>
    </w:p>
    <w:p w:rsidR="000923C5" w:rsidRPr="008F06D2" w:rsidRDefault="000923C5" w:rsidP="000923C5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0923C5" w:rsidRPr="008F06D2" w:rsidRDefault="000923C5" w:rsidP="000923C5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ключевых событиях отечественной и всеобщей истории XVIII в., их участниках;</w:t>
      </w:r>
    </w:p>
    <w:p w:rsidR="000923C5" w:rsidRPr="008F06D2" w:rsidRDefault="000923C5" w:rsidP="000923C5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0923C5" w:rsidRPr="008F06D2" w:rsidRDefault="000923C5" w:rsidP="000923C5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XVIII в.;</w:t>
      </w:r>
    </w:p>
    <w:p w:rsidR="000923C5" w:rsidRPr="008F06D2" w:rsidRDefault="000923C5" w:rsidP="000923C5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923C5" w:rsidRPr="008F06D2" w:rsidRDefault="000923C5" w:rsidP="000923C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</w:p>
    <w:p w:rsidR="000923C5" w:rsidRPr="008F06D2" w:rsidRDefault="000923C5" w:rsidP="000923C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923C5" w:rsidRPr="008F06D2" w:rsidRDefault="000923C5" w:rsidP="000923C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923C5" w:rsidRPr="008F06D2" w:rsidRDefault="000923C5" w:rsidP="000923C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0923C5" w:rsidRPr="008F06D2" w:rsidRDefault="000923C5" w:rsidP="008F06D2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923C5" w:rsidRPr="008F06D2" w:rsidRDefault="000923C5" w:rsidP="000923C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0923C5" w:rsidRPr="008F06D2" w:rsidRDefault="000923C5" w:rsidP="000923C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0923C5" w:rsidRPr="008F06D2" w:rsidRDefault="000923C5" w:rsidP="000923C5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0923C5" w:rsidRPr="008F06D2" w:rsidRDefault="000923C5" w:rsidP="000923C5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0923C5" w:rsidRPr="008F06D2" w:rsidRDefault="000923C5" w:rsidP="000923C5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 – начала XX в.; выделять этапы (периоды) в развитии ключевых событий и процессов;</w:t>
      </w:r>
    </w:p>
    <w:p w:rsidR="000923C5" w:rsidRPr="008F06D2" w:rsidRDefault="000923C5" w:rsidP="000923C5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 – начала XX в.;</w:t>
      </w:r>
    </w:p>
    <w:p w:rsidR="000923C5" w:rsidRPr="008F06D2" w:rsidRDefault="000923C5" w:rsidP="000923C5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событий отечественной и всеобщей истории XIX – начала XX в. на основе анализа причинно-следственных связей.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0923C5" w:rsidRPr="008F06D2" w:rsidRDefault="000923C5" w:rsidP="000923C5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 – начала XX в.;</w:t>
      </w:r>
    </w:p>
    <w:p w:rsidR="000923C5" w:rsidRPr="008F06D2" w:rsidRDefault="000923C5" w:rsidP="000923C5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0923C5" w:rsidRPr="008F06D2" w:rsidRDefault="000923C5" w:rsidP="000923C5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систематические таблицы;</w:t>
      </w:r>
    </w:p>
    <w:p w:rsidR="000923C5" w:rsidRPr="008F06D2" w:rsidRDefault="000923C5" w:rsidP="000923C5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  г., Великая Отечественная война (1941—1945  гг.), распад СССР, сложные 1990-е гг., возрождение страны с  2000-х  гг., воссоединение Крыма с Россией в 2014 г.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0923C5" w:rsidRPr="008F06D2" w:rsidRDefault="000923C5" w:rsidP="000923C5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– начала XX в.;</w:t>
      </w:r>
    </w:p>
    <w:p w:rsidR="000923C5" w:rsidRPr="008F06D2" w:rsidRDefault="000923C5" w:rsidP="000923C5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на основе карты влияние географического фактора на развитие различных сфер жизни страны (группы стран).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0923C5" w:rsidRPr="008F06D2" w:rsidRDefault="000923C5" w:rsidP="000923C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923C5" w:rsidRPr="008F06D2" w:rsidRDefault="000923C5" w:rsidP="000923C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923C5" w:rsidRPr="008F06D2" w:rsidRDefault="000923C5" w:rsidP="000923C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сопоставлять и систематизировать информацию о событиях отечественной и всеобщей истории XIX – начала XX в. из разных письменных, визуальных и вещественных источников;</w:t>
      </w:r>
    </w:p>
    <w:p w:rsidR="000923C5" w:rsidRPr="008F06D2" w:rsidRDefault="000923C5" w:rsidP="000923C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0923C5" w:rsidRPr="008F06D2" w:rsidRDefault="000923C5" w:rsidP="000923C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развернутый рассказ о ключевых событиях отечественной и всеобщей истории XIX – начала XX в. с использованием визуальных материалов (устно, письменно в форме короткого эссе, презентации);</w:t>
      </w:r>
    </w:p>
    <w:p w:rsidR="000923C5" w:rsidRPr="008F06D2" w:rsidRDefault="000923C5" w:rsidP="000923C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развернутую характеристику исторических личностей XIX – начала XX в. с описанием и оценкой их деятельности (сообщение, презентация, эссе);</w:t>
      </w:r>
    </w:p>
    <w:p w:rsidR="000923C5" w:rsidRPr="008F06D2" w:rsidRDefault="000923C5" w:rsidP="000923C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 – начале XX в., показывая изменения, происшедшие в течение рассматриваемого периода;</w:t>
      </w:r>
    </w:p>
    <w:p w:rsidR="000923C5" w:rsidRPr="008F06D2" w:rsidRDefault="000923C5" w:rsidP="000923C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0923C5" w:rsidRPr="008F06D2" w:rsidRDefault="000923C5" w:rsidP="000923C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XIX –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923C5" w:rsidRPr="008F06D2" w:rsidRDefault="000923C5" w:rsidP="000923C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923C5" w:rsidRPr="008F06D2" w:rsidRDefault="000923C5" w:rsidP="000923C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XIX 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0923C5" w:rsidRPr="008F06D2" w:rsidRDefault="000923C5" w:rsidP="000923C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 –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:rsidR="000923C5" w:rsidRPr="008F06D2" w:rsidRDefault="000923C5" w:rsidP="000923C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наиболее значимые события и процессы истории России XX - начала XXI в.</w:t>
      </w:r>
    </w:p>
    <w:p w:rsidR="008F06D2" w:rsidRDefault="008F06D2" w:rsidP="008F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8F0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923C5" w:rsidRPr="008F06D2" w:rsidRDefault="000923C5" w:rsidP="000923C5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 XIX – начала XX в., объяснять, что могло лежать в их основе;</w:t>
      </w:r>
    </w:p>
    <w:p w:rsidR="000923C5" w:rsidRPr="008F06D2" w:rsidRDefault="000923C5" w:rsidP="000923C5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923C5" w:rsidRPr="008F06D2" w:rsidRDefault="000923C5" w:rsidP="000923C5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8F06D2" w:rsidRDefault="008F06D2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3C5" w:rsidRPr="008F06D2" w:rsidRDefault="000923C5" w:rsidP="00092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0923C5" w:rsidRPr="008F06D2" w:rsidRDefault="000923C5" w:rsidP="000923C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окружающей среде, в том числе в родном городе, регионе памятники материальной и художественной культуры XIX – начала ХХ в., объяснять, в чем заключалось их значение для времени их создания и для современного общества;</w:t>
      </w:r>
    </w:p>
    <w:p w:rsidR="000923C5" w:rsidRPr="008F06D2" w:rsidRDefault="000923C5" w:rsidP="000923C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и всеобщей истории XIX – начала ХХ в. (в том числе на региональном материале);</w:t>
      </w:r>
    </w:p>
    <w:p w:rsidR="000923C5" w:rsidRPr="008F06D2" w:rsidRDefault="000923C5" w:rsidP="000923C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в чем состоит наследие истории XIX 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923C5" w:rsidRPr="008F06D2" w:rsidRDefault="000923C5" w:rsidP="000923C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0923C5" w:rsidRDefault="000923C5" w:rsidP="000923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B6B" w:rsidRDefault="00145B6B" w:rsidP="00092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145B6B" w:rsidRDefault="00145B6B" w:rsidP="00092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6B" w:rsidRPr="00145B6B" w:rsidRDefault="00145B6B" w:rsidP="00092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a3"/>
        <w:tblpPr w:leftFromText="180" w:rightFromText="180" w:vertAnchor="text" w:horzAnchor="margin" w:tblpX="-431" w:tblpY="561"/>
        <w:tblW w:w="10037" w:type="dxa"/>
        <w:tblLayout w:type="fixed"/>
        <w:tblLook w:val="04A0" w:firstRow="1" w:lastRow="0" w:firstColumn="1" w:lastColumn="0" w:noHBand="0" w:noVBand="1"/>
      </w:tblPr>
      <w:tblGrid>
        <w:gridCol w:w="965"/>
        <w:gridCol w:w="2268"/>
        <w:gridCol w:w="850"/>
        <w:gridCol w:w="3969"/>
        <w:gridCol w:w="1985"/>
      </w:tblGrid>
      <w:tr w:rsidR="008E06A4" w:rsidRPr="008E06A4" w:rsidTr="00145B6B">
        <w:tc>
          <w:tcPr>
            <w:tcW w:w="965" w:type="dxa"/>
          </w:tcPr>
          <w:p w:rsidR="008E06A4" w:rsidRPr="002C1C30" w:rsidRDefault="008E06A4" w:rsidP="00145B6B">
            <w:pPr>
              <w:ind w:lef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0" w:type="dxa"/>
          </w:tcPr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рабочей программы</w:t>
            </w:r>
          </w:p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85" w:type="dxa"/>
          </w:tcPr>
          <w:p w:rsidR="008E06A4" w:rsidRPr="002C1C30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E06A4" w:rsidRPr="008E06A4" w:rsidTr="00145B6B">
        <w:tc>
          <w:tcPr>
            <w:tcW w:w="10037" w:type="dxa"/>
            <w:gridSpan w:val="5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ИСТОРИЯ ДРЕВНЕГО МИРА.</w:t>
            </w: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выставкам, посещениям музеев и экспозиций</w:t>
            </w:r>
          </w:p>
        </w:tc>
        <w:tc>
          <w:tcPr>
            <w:tcW w:w="1985" w:type="dxa"/>
          </w:tcPr>
          <w:p w:rsidR="008E06A4" w:rsidRPr="008E06A4" w:rsidRDefault="008E06A4" w:rsidP="00145B6B">
            <w:pPr>
              <w:shd w:val="clear" w:color="auto" w:fill="FFFFFF"/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https://m.edsoo.ru/7f41393a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6A4" w:rsidRPr="008E06A4" w:rsidRDefault="008E06A4" w:rsidP="00145B6B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Первобытность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E06A4" w:rsidRPr="008E06A4" w:rsidRDefault="008E06A4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осознания важности труда в развитии первобытного человека. </w:t>
            </w:r>
          </w:p>
          <w:p w:rsidR="008E06A4" w:rsidRPr="008E06A4" w:rsidRDefault="008E06A4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роли первобытного искусства для формирования человека разумного, понимания ценностного аспекта верований первобытных людей в организации общественной жизни.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познавательной мотивации обучающихся во время ситуационных игр, связанных с жизнью первобытного человека.</w:t>
            </w:r>
          </w:p>
        </w:tc>
        <w:tc>
          <w:tcPr>
            <w:tcW w:w="1985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06A4" w:rsidRPr="008E06A4" w:rsidRDefault="003430B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E06A4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 w:rsid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6A4" w:rsidRPr="008E06A4" w:rsidTr="00145B6B">
        <w:tc>
          <w:tcPr>
            <w:tcW w:w="965" w:type="dxa"/>
          </w:tcPr>
          <w:p w:rsid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 w:rsidR="00794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Первобытность»</w:t>
            </w:r>
          </w:p>
        </w:tc>
        <w:tc>
          <w:tcPr>
            <w:tcW w:w="850" w:type="dxa"/>
          </w:tcPr>
          <w:p w:rsid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06A4" w:rsidRPr="008E06A4" w:rsidRDefault="008E06A4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3233" w:type="dxa"/>
            <w:gridSpan w:val="2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50" w:type="dxa"/>
          </w:tcPr>
          <w:p w:rsid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</w:tcPr>
          <w:p w:rsid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10037" w:type="dxa"/>
            <w:gridSpan w:val="5"/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06A4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ДРЕВНИЙ МИР. ДРЕВНИЙ ВОСТОК.</w:t>
            </w:r>
          </w:p>
          <w:p w:rsidR="00E459EB" w:rsidRPr="00E459EB" w:rsidRDefault="00E459EB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459EB" w:rsidRPr="008E06A4" w:rsidTr="00145B6B">
        <w:tc>
          <w:tcPr>
            <w:tcW w:w="965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Древний Египет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Побуждение соблюдать принципы учебной дисциплины и самоорганизации при выполнении самостоятельной работы на сравнение, формулирование выводов, при работе с контурными картами по истории Древнего Востока.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ценностного аспекта, воспитания эстетических чувств на примерах культурных достижений цивилизаций Древнего Востока.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поступкам.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трудолюбия, способности к преодолению трудностей.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патриотизма и гражданской солидарности;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доверия к другим людям.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осознанного и уважительного отношения к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традиционным российским религиям и религиозным организациям, к вере и религиозным убеждениям. Понимание культурного многообразия мира, уважение к культуре других народов, толерантность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отношения к семье как к главной основе общества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почтительного отношения к родителям, осознанного, заботливого отношения к старшим и младшим.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проявлять критичность к собственным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намерениям, мыслям и поступкам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459EB" w:rsidRPr="008E06A4" w:rsidRDefault="003430B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459EB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 w:rsidR="00E4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9EB" w:rsidRPr="008E06A4" w:rsidTr="00145B6B">
        <w:tc>
          <w:tcPr>
            <w:tcW w:w="965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Древние цивилизации Месопотамии</w:t>
            </w: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9EB" w:rsidRPr="008E06A4" w:rsidRDefault="003430B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459EB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 w:rsidR="00E4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Восточное Средиземноморье в древности.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Merge w:val="restart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других народов, толерантность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отношения к семье как к главной основе общества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почтительного отношения к родителям, осознанного, заботливого отношения к старшим и младшим.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проявлять критичность к собственным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намерениям, мыслям и поступкам.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эстетических чувств на примерах культурных достижений Древнего Востока.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трудолюбия, способности к преодолению трудностей.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патриотизма и гражданской солидарности;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доверия к другим людям.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осознанного и уважительного отношения к</w:t>
            </w:r>
          </w:p>
          <w:p w:rsidR="008E06A4" w:rsidRPr="008E06A4" w:rsidRDefault="008E06A4" w:rsidP="00145B6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традиционным российским религиям и религиозным организациям, к вере и религиозным убеждениям</w:t>
            </w:r>
          </w:p>
        </w:tc>
        <w:tc>
          <w:tcPr>
            <w:tcW w:w="1985" w:type="dxa"/>
            <w:vMerge w:val="restart"/>
          </w:tcPr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1" w:history="1">
              <w:r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9EB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Персидская держава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Древняя Индия</w:t>
            </w:r>
          </w:p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Древний Китай.</w:t>
            </w:r>
          </w:p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A4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9EB" w:rsidRPr="008E06A4" w:rsidTr="00145B6B">
        <w:tc>
          <w:tcPr>
            <w:tcW w:w="965" w:type="dxa"/>
          </w:tcPr>
          <w:p w:rsidR="00E459EB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68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«Древний Восток»</w:t>
            </w:r>
          </w:p>
        </w:tc>
        <w:tc>
          <w:tcPr>
            <w:tcW w:w="850" w:type="dxa"/>
          </w:tcPr>
          <w:p w:rsidR="00E459EB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59EB" w:rsidRPr="008E06A4" w:rsidTr="00145B6B">
        <w:tc>
          <w:tcPr>
            <w:tcW w:w="3233" w:type="dxa"/>
            <w:gridSpan w:val="2"/>
          </w:tcPr>
          <w:p w:rsidR="00E459EB" w:rsidRPr="00E459EB" w:rsidRDefault="00E459EB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E459EB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E459EB" w:rsidRPr="008E06A4" w:rsidRDefault="00E459E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10037" w:type="dxa"/>
            <w:gridSpan w:val="5"/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542D" w:rsidRPr="0063542D" w:rsidRDefault="0063542D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</w:t>
            </w:r>
            <w:r w:rsidR="00313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 3. ДРЕВНЯЯ ГРЕЦИЯ. ЭЛЛИНИЗМ.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965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Древнейшая Греция.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Побуждение соблюдать принципы учебной дисциплины и самоорганизации при выполнении самостоятельной работы на сравнение, формулирование выводов, при работе с контурными картами по истории Древней Греции. Понимание ценностного аспекта, воспитания эстетических чувств на примерах культурных достижений цивилизаций Древней Греции.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Поддержание мотивации детей к получению знаний, налаживанию позитивных межличностных 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отношений при проведении интеллектуальных игр по истории Древней Греции.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Инициирование высказывания оценочных суждений учащимися по поводу действий исторических лиц. социальных групп в событиях истории Древней Греции.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патриотизма, образцов ответственного, гражданского поведения, проявления человеколюбия и добросердечности на примере поступков героев древнегреческих мифов, греко-персидских войн.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осознания ценности возникновения принципов демократии в Древней Греции для современного человека.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эстетических чувств на примерах поэм Гомера «Илиада» и «Одиссея», искусства Древней Греции. </w:t>
            </w:r>
            <w:r w:rsidRPr="008E06A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 осознание роли первых демократий в истории на примере Афинской демократии.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чувства героизма на примерах героев из мифов Древней Греции; готовности защищать свою родину на примерах героев греко-персидских войн. Становление гуманистических и демократических ценностных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ориентаций.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 Формирование осознанного и уважительного отношения к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традиционным религиям, к вере и религиозным убеждениям</w:t>
            </w:r>
          </w:p>
        </w:tc>
        <w:tc>
          <w:tcPr>
            <w:tcW w:w="1985" w:type="dxa"/>
            <w:vMerge w:val="restart"/>
          </w:tcPr>
          <w:p w:rsidR="0063542D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42D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42D" w:rsidRPr="008E06A4" w:rsidRDefault="003430B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3542D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 w:rsidR="0063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965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Греческие полисы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Merge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965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68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Древней Греции.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965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Македонские завоевания. Эллинизм.</w:t>
            </w:r>
          </w:p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965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«Древняя Греция. Эллинизм.»</w:t>
            </w:r>
          </w:p>
        </w:tc>
        <w:tc>
          <w:tcPr>
            <w:tcW w:w="850" w:type="dxa"/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542D" w:rsidRPr="008E06A4" w:rsidTr="00145B6B">
        <w:tc>
          <w:tcPr>
            <w:tcW w:w="3233" w:type="dxa"/>
            <w:gridSpan w:val="2"/>
          </w:tcPr>
          <w:p w:rsidR="0063542D" w:rsidRPr="0063542D" w:rsidRDefault="0063542D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63542D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63542D" w:rsidRPr="008E06A4" w:rsidRDefault="0063542D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34A" w:rsidRPr="008E06A4" w:rsidTr="00145B6B">
        <w:tc>
          <w:tcPr>
            <w:tcW w:w="10037" w:type="dxa"/>
            <w:gridSpan w:val="5"/>
            <w:tcBorders>
              <w:right w:val="single" w:sz="4" w:space="0" w:color="auto"/>
            </w:tcBorders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34A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4. ДРЕВНИЙ РИМ</w:t>
            </w:r>
          </w:p>
          <w:p w:rsidR="0031334A" w:rsidRPr="0031334A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Римского государства.</w:t>
            </w:r>
          </w:p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Побуждение соблюдать принципы учебной дисциплины и самоорганизации при выполнении самостоятельной работы на сравнение, формулирование выводов, при работе с контурными картами по истории Древнего Рима.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публичных выступлений перед аудиторией по отдельным вопросам истории Древнего Рима.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8E06A4" w:rsidRDefault="003430BB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31334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 w:rsidR="00313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Римские завоевания в Средиземноморье.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мотивации детей к получению знаний, налаживанию позитивных межличностных отношений при проведении интеллектуальных игр по истории Древнего Рима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Поздняя Римская республика. Гражданские войны.</w:t>
            </w:r>
          </w:p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осознания ценности военно-политического опыта Древнеримской цивилизации для современного общества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Инициирование высказывания учащимися своего мнения по поводу действий исторических лиц. социальных групп в событиях истории Древнего Рима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Расцвет и падение Римской империи.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доверия к другим людям.  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обучающимся базовых ценностей.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мира, творческой деятельности эстетического характера.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уважительного и доброжелательного отношения к культуре, религии, традициям, языкам, ценностям народов мира.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гуманистических, демократических и традиционных ценностей, созданных народами мира.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06A4" w:rsidRPr="008E06A4" w:rsidTr="00145B6B">
        <w:tc>
          <w:tcPr>
            <w:tcW w:w="965" w:type="dxa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06A4"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68" w:type="dxa"/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Древнего Рима.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доверия к другим людям.  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обучающимся базовых ценностей.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мира, творческой </w:t>
            </w: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эстетического характера.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уважительного и доброжелательного отношения к культуре, религии, традициям, языкам, ценностям народов мира.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гуманистических, демократических и традиционных ценностей, созданных народами мира.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06A4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4" w:history="1">
              <w:r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https://m.edsoo.ru/7f41393a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06A4" w:rsidRPr="008E06A4" w:rsidRDefault="008E06A4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34A" w:rsidRPr="008E06A4" w:rsidTr="00145B6B">
        <w:tc>
          <w:tcPr>
            <w:tcW w:w="965" w:type="dxa"/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8" w:type="dxa"/>
          </w:tcPr>
          <w:p w:rsidR="0031334A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3A1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«Древний Рим»</w:t>
            </w:r>
          </w:p>
        </w:tc>
        <w:tc>
          <w:tcPr>
            <w:tcW w:w="850" w:type="dxa"/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1334A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34A" w:rsidRPr="008E06A4" w:rsidTr="00145B6B">
        <w:tc>
          <w:tcPr>
            <w:tcW w:w="3233" w:type="dxa"/>
            <w:gridSpan w:val="2"/>
          </w:tcPr>
          <w:p w:rsidR="0031334A" w:rsidRPr="0031334A" w:rsidRDefault="0031334A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3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1334A" w:rsidRPr="008E06A4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334A" w:rsidRDefault="0031334A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1F9" w:rsidRPr="008E06A4" w:rsidTr="00145B6B">
        <w:tc>
          <w:tcPr>
            <w:tcW w:w="3233" w:type="dxa"/>
            <w:gridSpan w:val="2"/>
          </w:tcPr>
          <w:p w:rsidR="000111F9" w:rsidRPr="008E06A4" w:rsidRDefault="00DA01EF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курсу «История Древнего мира»</w:t>
            </w:r>
          </w:p>
        </w:tc>
        <w:tc>
          <w:tcPr>
            <w:tcW w:w="850" w:type="dxa"/>
          </w:tcPr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доверия к другим людям.  </w:t>
            </w:r>
          </w:p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обучающимся базовых ценностей.</w:t>
            </w:r>
          </w:p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мира, творческой деятельности эстетического характера.</w:t>
            </w:r>
          </w:p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уважительного и доброжелательного отношения к культуре, религии, традициям, языкам, ценностям народов мира.</w:t>
            </w:r>
          </w:p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A4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гуманистических, демократических и традиционных ценностей, созданных народами мира.</w:t>
            </w:r>
          </w:p>
        </w:tc>
        <w:tc>
          <w:tcPr>
            <w:tcW w:w="1985" w:type="dxa"/>
          </w:tcPr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11F9" w:rsidRPr="008E06A4" w:rsidRDefault="000111F9" w:rsidP="00145B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1F9" w:rsidRPr="008E06A4" w:rsidTr="00145B6B">
        <w:tc>
          <w:tcPr>
            <w:tcW w:w="10037" w:type="dxa"/>
            <w:gridSpan w:val="5"/>
          </w:tcPr>
          <w:p w:rsidR="000111F9" w:rsidRPr="000111F9" w:rsidRDefault="000111F9" w:rsidP="00145B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1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 ПО ПРОГРАММЕ: 68</w:t>
            </w:r>
          </w:p>
        </w:tc>
      </w:tr>
    </w:tbl>
    <w:p w:rsidR="008E06A4" w:rsidRDefault="008E06A4" w:rsidP="008E06A4">
      <w:pPr>
        <w:shd w:val="clear" w:color="auto" w:fill="FFFFFF"/>
        <w:spacing w:after="160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FE" w:rsidRDefault="00145B6B" w:rsidP="00145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6B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3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851"/>
        <w:gridCol w:w="3969"/>
        <w:gridCol w:w="425"/>
        <w:gridCol w:w="1559"/>
      </w:tblGrid>
      <w:tr w:rsidR="002C1C30" w:rsidRPr="00145B6B" w:rsidTr="002C1C30">
        <w:trPr>
          <w:cantSplit/>
          <w:trHeight w:val="1119"/>
        </w:trPr>
        <w:tc>
          <w:tcPr>
            <w:tcW w:w="993" w:type="dxa"/>
          </w:tcPr>
          <w:p w:rsidR="002C1C30" w:rsidRPr="002C1C30" w:rsidRDefault="002C1C30" w:rsidP="002C1C30">
            <w:pPr>
              <w:ind w:lef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Mar>
              <w:left w:w="33" w:type="dxa"/>
            </w:tcMar>
          </w:tcPr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tcMar>
              <w:left w:w="33" w:type="dxa"/>
            </w:tcMar>
          </w:tcPr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рабочей программы</w:t>
            </w:r>
          </w:p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gridSpan w:val="2"/>
          </w:tcPr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C1C30" w:rsidRPr="00145B6B" w:rsidTr="00A452A0">
        <w:trPr>
          <w:cantSplit/>
          <w:trHeight w:val="1119"/>
        </w:trPr>
        <w:tc>
          <w:tcPr>
            <w:tcW w:w="10065" w:type="dxa"/>
            <w:gridSpan w:val="6"/>
          </w:tcPr>
          <w:p w:rsid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1C30" w:rsidRPr="002C1C30" w:rsidRDefault="002C1C30" w:rsidP="002C1C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ВСЕОБЩАЯ ИСТОРИЯ. ИСТОРИЯ СРЕДНИХ ВЕКОВ</w:t>
            </w:r>
          </w:p>
        </w:tc>
      </w:tr>
      <w:tr w:rsidR="002C1C30" w:rsidRPr="00145B6B" w:rsidTr="00DD1C8D">
        <w:trPr>
          <w:cantSplit/>
          <w:trHeight w:val="184"/>
        </w:trPr>
        <w:tc>
          <w:tcPr>
            <w:tcW w:w="993" w:type="dxa"/>
          </w:tcPr>
          <w:p w:rsidR="002C1C30" w:rsidRPr="00145B6B" w:rsidRDefault="00FC7345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2C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культурного многообразия мира, уважение к культуре своего и других народов, толерантность.</w:t>
            </w:r>
          </w:p>
        </w:tc>
        <w:tc>
          <w:tcPr>
            <w:tcW w:w="1559" w:type="dxa"/>
          </w:tcPr>
          <w:p w:rsidR="002C1C30" w:rsidRPr="00145B6B" w:rsidRDefault="003430BB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C1C30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https://m.edsoo.ru/7f414c04</w:t>
              </w:r>
            </w:hyperlink>
            <w:r w:rsidR="002C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1C30" w:rsidRPr="00145B6B" w:rsidTr="00DD1C8D">
        <w:trPr>
          <w:cantSplit/>
          <w:trHeight w:val="184"/>
        </w:trPr>
        <w:tc>
          <w:tcPr>
            <w:tcW w:w="993" w:type="dxa"/>
          </w:tcPr>
          <w:p w:rsidR="002C1C30" w:rsidRPr="00145B6B" w:rsidRDefault="00FC7345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Европы в раннее Средневековье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394" w:type="dxa"/>
            <w:gridSpan w:val="2"/>
          </w:tcPr>
          <w:p w:rsidR="002C1C30" w:rsidRPr="00145B6B" w:rsidRDefault="002C1C30" w:rsidP="00145B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сознания и поведения в современном мире, уважения к культуре других народов.</w:t>
            </w:r>
          </w:p>
          <w:p w:rsidR="002C1C30" w:rsidRPr="00145B6B" w:rsidRDefault="002C1C30" w:rsidP="00145B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понимания места народов нашей страны и их роль в общечеловеческой истории раннего средневековья.</w:t>
            </w:r>
          </w:p>
          <w:p w:rsidR="002C1C30" w:rsidRPr="00145B6B" w:rsidRDefault="002C1C30" w:rsidP="00145B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сознания через освоение культурного наследия народов мира в раннее средневековье.</w:t>
            </w:r>
          </w:p>
          <w:p w:rsidR="002C1C30" w:rsidRPr="00145B6B" w:rsidRDefault="002C1C30" w:rsidP="00145B6B">
            <w:pPr>
              <w:ind w:lef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и образа жизни человека раннего феодального общества.</w:t>
            </w:r>
          </w:p>
        </w:tc>
        <w:tc>
          <w:tcPr>
            <w:tcW w:w="1559" w:type="dxa"/>
          </w:tcPr>
          <w:p w:rsidR="002C1C30" w:rsidRPr="00145B6B" w:rsidRDefault="003430BB" w:rsidP="00145B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FC7345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https://m.edsoo.ru/7f414c04</w:t>
              </w:r>
            </w:hyperlink>
            <w:r w:rsidR="00FC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C30" w:rsidRPr="00145B6B" w:rsidTr="00DD1C8D">
        <w:trPr>
          <w:cantSplit/>
          <w:trHeight w:val="184"/>
        </w:trPr>
        <w:tc>
          <w:tcPr>
            <w:tcW w:w="993" w:type="dxa"/>
          </w:tcPr>
          <w:p w:rsidR="002C1C30" w:rsidRPr="00145B6B" w:rsidRDefault="00FC7345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Византийская империя в VI—XI вв.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2C1C30" w:rsidRPr="00145B6B" w:rsidRDefault="002C1C30" w:rsidP="00145B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социально-нравственного опыта предшест</w:t>
            </w: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вующих поколений, способность к определению своей пози</w:t>
            </w: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 и ответственному поведению в современном обществе;</w:t>
            </w:r>
          </w:p>
          <w:p w:rsidR="002C1C30" w:rsidRPr="00145B6B" w:rsidRDefault="002C1C30" w:rsidP="00145B6B">
            <w:pPr>
              <w:ind w:lef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1559" w:type="dxa"/>
          </w:tcPr>
          <w:p w:rsidR="002C1C30" w:rsidRPr="00145B6B" w:rsidRDefault="003430BB" w:rsidP="00145B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FC7345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https://m.edsoo.ru/7f414c04</w:t>
              </w:r>
            </w:hyperlink>
            <w:r w:rsidR="00FC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C30" w:rsidRPr="00145B6B" w:rsidTr="00DD1C8D">
        <w:trPr>
          <w:cantSplit/>
          <w:trHeight w:val="184"/>
        </w:trPr>
        <w:tc>
          <w:tcPr>
            <w:tcW w:w="993" w:type="dxa"/>
          </w:tcPr>
          <w:p w:rsidR="002C1C30" w:rsidRPr="00145B6B" w:rsidRDefault="00FC7345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Арабы в VI—ХI вв.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2C1C30" w:rsidRPr="00145B6B" w:rsidRDefault="002C1C30" w:rsidP="00145B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культуре.</w:t>
            </w:r>
          </w:p>
          <w:p w:rsidR="002C1C30" w:rsidRPr="00145B6B" w:rsidRDefault="002C1C30" w:rsidP="00145B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религии, традициям, языку и ценностям разных народов.</w:t>
            </w:r>
          </w:p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1C30" w:rsidRPr="00145B6B" w:rsidRDefault="003430BB" w:rsidP="00145B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FC7345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https://m.edsoo.ru/7f414c04</w:t>
              </w:r>
            </w:hyperlink>
            <w:r w:rsidR="00FC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C30" w:rsidRPr="00145B6B" w:rsidTr="00DD1C8D">
        <w:trPr>
          <w:cantSplit/>
          <w:trHeight w:val="184"/>
        </w:trPr>
        <w:tc>
          <w:tcPr>
            <w:tcW w:w="993" w:type="dxa"/>
          </w:tcPr>
          <w:p w:rsidR="002C1C30" w:rsidRPr="00145B6B" w:rsidRDefault="00FC7345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2C1C30" w:rsidRPr="00145B6B" w:rsidRDefault="00FC7345" w:rsidP="00145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Средневековое европейское общество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C1C30" w:rsidRPr="00145B6B" w:rsidRDefault="00FC7345" w:rsidP="00145B6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 w:val="restart"/>
          </w:tcPr>
          <w:p w:rsidR="002C1C30" w:rsidRPr="00145B6B" w:rsidRDefault="002C1C30" w:rsidP="00145B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социально-нравственного опыта предшест</w:t>
            </w: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вующих поколений, способность к определению своей пози</w:t>
            </w: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ции и ответственному поведению в современном обществе;</w:t>
            </w:r>
          </w:p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1559" w:type="dxa"/>
          </w:tcPr>
          <w:p w:rsidR="002C1C30" w:rsidRPr="00145B6B" w:rsidRDefault="003430BB" w:rsidP="00145B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FC7345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https://m.edsoo.ru/7f414c04</w:t>
              </w:r>
            </w:hyperlink>
            <w:r w:rsidR="00FC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C30" w:rsidRPr="00145B6B" w:rsidTr="00DD1C8D">
        <w:trPr>
          <w:cantSplit/>
          <w:trHeight w:val="184"/>
        </w:trPr>
        <w:tc>
          <w:tcPr>
            <w:tcW w:w="993" w:type="dxa"/>
          </w:tcPr>
          <w:p w:rsidR="002C1C30" w:rsidRPr="00145B6B" w:rsidRDefault="00FC7345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2C1C30" w:rsidRPr="00145B6B" w:rsidRDefault="00FC7345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Европы в XII—XV вв.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2C1C30" w:rsidRPr="00FC7345" w:rsidRDefault="00FC7345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vMerge/>
          </w:tcPr>
          <w:p w:rsidR="002C1C30" w:rsidRPr="00145B6B" w:rsidRDefault="002C1C30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1C30" w:rsidRPr="00145B6B" w:rsidRDefault="003430BB" w:rsidP="00145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C7345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https://m.edsoo.ru/7f414c04</w:t>
              </w:r>
            </w:hyperlink>
            <w:r w:rsid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7345" w:rsidRPr="00145B6B" w:rsidTr="00DD1C8D">
        <w:trPr>
          <w:cantSplit/>
          <w:trHeight w:val="184"/>
        </w:trPr>
        <w:tc>
          <w:tcPr>
            <w:tcW w:w="993" w:type="dxa"/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средневековой Европы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FC7345" w:rsidRPr="00FC7345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 w:val="restart"/>
          </w:tcPr>
          <w:p w:rsidR="00FC7345" w:rsidRPr="00FC7345" w:rsidRDefault="00FC7345" w:rsidP="00FC7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</w:t>
            </w:r>
            <w:r>
              <w:t xml:space="preserve"> </w:t>
            </w:r>
            <w:r w:rsidRPr="00FC734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культуре.</w:t>
            </w:r>
          </w:p>
          <w:p w:rsidR="00FC7345" w:rsidRPr="00145B6B" w:rsidRDefault="00FC7345" w:rsidP="00FC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религии, традициям, языку и ценностям разных народов.</w:t>
            </w:r>
          </w:p>
        </w:tc>
        <w:tc>
          <w:tcPr>
            <w:tcW w:w="1559" w:type="dxa"/>
          </w:tcPr>
          <w:p w:rsidR="00FC7345" w:rsidRPr="00145B6B" w:rsidRDefault="003430BB" w:rsidP="00FC73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FC7345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https://m.edsoo.ru/7f414c04</w:t>
              </w:r>
            </w:hyperlink>
            <w:r w:rsidR="00FC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345" w:rsidRPr="00145B6B" w:rsidTr="00DD1C8D">
        <w:trPr>
          <w:cantSplit/>
          <w:trHeight w:val="184"/>
        </w:trPr>
        <w:tc>
          <w:tcPr>
            <w:tcW w:w="993" w:type="dxa"/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Средние века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7345" w:rsidRPr="00145B6B" w:rsidRDefault="003430BB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C7345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https://m.edsoo.ru/7f414c04</w:t>
              </w:r>
            </w:hyperlink>
            <w:r w:rsid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7345" w:rsidRPr="00145B6B" w:rsidTr="00DD1C8D">
        <w:trPr>
          <w:cantSplit/>
          <w:trHeight w:val="184"/>
        </w:trPr>
        <w:tc>
          <w:tcPr>
            <w:tcW w:w="993" w:type="dxa"/>
          </w:tcPr>
          <w:p w:rsidR="00FC7345" w:rsidRPr="00145B6B" w:rsidRDefault="00AF2AD4" w:rsidP="00FC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доколумбовой Америки в Средние века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</w:t>
            </w:r>
          </w:p>
        </w:tc>
        <w:tc>
          <w:tcPr>
            <w:tcW w:w="1559" w:type="dxa"/>
          </w:tcPr>
          <w:p w:rsidR="00FC7345" w:rsidRDefault="003430BB" w:rsidP="00FC73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AF2AD4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https://m.edsoo.ru/7f414c04</w:t>
              </w:r>
            </w:hyperlink>
          </w:p>
          <w:p w:rsidR="00AF2AD4" w:rsidRPr="00145B6B" w:rsidRDefault="00AF2AD4" w:rsidP="00FC73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345" w:rsidRPr="00145B6B" w:rsidTr="00DD1C8D">
        <w:trPr>
          <w:cantSplit/>
          <w:trHeight w:val="184"/>
        </w:trPr>
        <w:tc>
          <w:tcPr>
            <w:tcW w:w="993" w:type="dxa"/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D4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«История средних веков»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FC7345" w:rsidRPr="00145B6B" w:rsidRDefault="00FC7345" w:rsidP="00FC73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/>
          </w:tcPr>
          <w:p w:rsidR="00FC7345" w:rsidRPr="00145B6B" w:rsidRDefault="00FC7345" w:rsidP="00FC73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C7345" w:rsidRPr="00145B6B" w:rsidRDefault="003430BB" w:rsidP="00FC73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F2AD4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https://m.edsoo.ru/7f414c04</w:t>
              </w:r>
            </w:hyperlink>
            <w:r w:rsidR="00A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2AD4" w:rsidRPr="00145B6B" w:rsidTr="00DD1C8D">
        <w:trPr>
          <w:cantSplit/>
          <w:trHeight w:val="184"/>
        </w:trPr>
        <w:tc>
          <w:tcPr>
            <w:tcW w:w="3261" w:type="dxa"/>
            <w:gridSpan w:val="2"/>
          </w:tcPr>
          <w:p w:rsidR="00AF2AD4" w:rsidRPr="00AF2AD4" w:rsidRDefault="00AF2AD4" w:rsidP="00FC734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2AD4" w:rsidRPr="00145B6B" w:rsidRDefault="00AF2AD4" w:rsidP="00FC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gridSpan w:val="2"/>
          </w:tcPr>
          <w:p w:rsidR="00AF2AD4" w:rsidRPr="00145B6B" w:rsidRDefault="00AF2AD4" w:rsidP="00FC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AD4" w:rsidRPr="00145B6B" w:rsidRDefault="00AF2AD4" w:rsidP="00FC7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AD4" w:rsidRPr="00145B6B" w:rsidTr="00A452A0">
        <w:trPr>
          <w:cantSplit/>
          <w:trHeight w:val="184"/>
        </w:trPr>
        <w:tc>
          <w:tcPr>
            <w:tcW w:w="10065" w:type="dxa"/>
            <w:gridSpan w:val="6"/>
          </w:tcPr>
          <w:p w:rsidR="00AF2AD4" w:rsidRDefault="00AF2AD4" w:rsidP="00FC73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2AD4" w:rsidRPr="00AF2AD4" w:rsidRDefault="00AF2AD4" w:rsidP="00FC73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ИСТОРИЯ РОССИИ. ОТ РУСИ К РОССИЙСКОМУ ГОСУДАРСТВУ</w:t>
            </w:r>
          </w:p>
        </w:tc>
      </w:tr>
      <w:tr w:rsidR="00AF2AD4" w:rsidRPr="00145B6B" w:rsidTr="00DD1C8D">
        <w:trPr>
          <w:cantSplit/>
          <w:trHeight w:val="184"/>
        </w:trPr>
        <w:tc>
          <w:tcPr>
            <w:tcW w:w="993" w:type="dxa"/>
          </w:tcPr>
          <w:p w:rsidR="00AF2AD4" w:rsidRPr="00145B6B" w:rsidRDefault="00AF2AD4" w:rsidP="00AF2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2AD4" w:rsidRPr="00145B6B" w:rsidRDefault="00AF2AD4" w:rsidP="00AF2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2AD4" w:rsidRPr="00145B6B" w:rsidRDefault="00AF2AD4" w:rsidP="00AF2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AF2AD4" w:rsidRDefault="00AF2AD4" w:rsidP="00AF2AD4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905B7">
              <w:rPr>
                <w:rFonts w:ascii="Times New Roman" w:eastAsia="Calibri" w:hAnsi="Times New Roman" w:cs="Times New Roman"/>
                <w:szCs w:val="24"/>
              </w:rPr>
              <w:t xml:space="preserve">Развитие навыков учебной дисциплины и самоорганизации при изучении модуля. </w:t>
            </w:r>
          </w:p>
          <w:p w:rsidR="00AF2AD4" w:rsidRDefault="00AF2AD4" w:rsidP="00AF2AD4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67317">
              <w:rPr>
                <w:rFonts w:ascii="Times New Roman" w:eastAsia="Calibri" w:hAnsi="Times New Roman" w:cs="Times New Roman"/>
                <w:szCs w:val="24"/>
              </w:rPr>
              <w:t>Формирование познавательного интереса к изучению жизни древних жителей нашей страны.</w:t>
            </w:r>
          </w:p>
          <w:p w:rsidR="00AF2AD4" w:rsidRPr="00566DF1" w:rsidRDefault="00AF2AD4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905B7">
              <w:rPr>
                <w:rFonts w:ascii="Times New Roman" w:eastAsia="Calibri" w:hAnsi="Times New Roman" w:cs="Times New Roman"/>
                <w:szCs w:val="24"/>
              </w:rPr>
              <w:t>Воспитание обучающихся в духе патриотизма, уважения к своему Отечеству – многонациональному Российскому государству.</w:t>
            </w:r>
            <w:r w:rsidR="00DD1C8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2AD4" w:rsidRPr="00145B6B" w:rsidRDefault="003430BB" w:rsidP="00AF2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F2AD4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  <w:r w:rsidR="00A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2AD4" w:rsidRPr="00145B6B" w:rsidTr="00DD1C8D">
        <w:trPr>
          <w:cantSplit/>
          <w:trHeight w:val="184"/>
        </w:trPr>
        <w:tc>
          <w:tcPr>
            <w:tcW w:w="993" w:type="dxa"/>
          </w:tcPr>
          <w:p w:rsidR="00AF2AD4" w:rsidRPr="00145B6B" w:rsidRDefault="00DD1C8D" w:rsidP="00AF2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2AD4" w:rsidRDefault="00AF2AD4" w:rsidP="00AF2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древности. Восточная Европа в середине I тыс. н. э.</w:t>
            </w:r>
          </w:p>
          <w:p w:rsidR="00AF2AD4" w:rsidRPr="00AF2AD4" w:rsidRDefault="00AF2AD4" w:rsidP="00AF2AD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 край в эпоху великого переселения народов -  IV-V вв. Первые государственные объединения в Сибири.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2AD4" w:rsidRPr="00145B6B" w:rsidRDefault="00AF2AD4" w:rsidP="00AF2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gridSpan w:val="2"/>
          </w:tcPr>
          <w:p w:rsidR="00AF2AD4" w:rsidRPr="007A798D" w:rsidRDefault="00AF2AD4" w:rsidP="00DD1C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познавательного интереса к изучению жизни древних жителей нашей страны. Демонстрация роли древних государств Поволжья, Кавказа и Северного Причерноморья в формировании цивилизации. Акцентирование внимания на примерах межэтнических контактов и взаимодействий народов древности.</w:t>
            </w:r>
            <w:r w:rsidR="00D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понимания роли общины (коллектива) в жизни древнего человека.</w:t>
            </w:r>
            <w:r w:rsidR="00D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интереса к изучению жизни и быта, и верования славян.</w:t>
            </w:r>
            <w:r w:rsidR="00D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причин и предпосылок образования Древнерусского государства.</w:t>
            </w:r>
            <w:r w:rsidR="00D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общего и особенного в развитии Западной Европы, и нашей страны.</w:t>
            </w:r>
            <w:r w:rsidR="00DD1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оценки основных событий и явлений в истории Руси. </w:t>
            </w:r>
          </w:p>
        </w:tc>
        <w:tc>
          <w:tcPr>
            <w:tcW w:w="1559" w:type="dxa"/>
          </w:tcPr>
          <w:p w:rsidR="00AF2AD4" w:rsidRPr="00145B6B" w:rsidRDefault="003430BB" w:rsidP="00AF2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F2AD4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  <w:r w:rsidR="00A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C8D" w:rsidRPr="00145B6B" w:rsidTr="00DD1C8D">
        <w:trPr>
          <w:cantSplit/>
          <w:trHeight w:val="184"/>
        </w:trPr>
        <w:tc>
          <w:tcPr>
            <w:tcW w:w="993" w:type="dxa"/>
          </w:tcPr>
          <w:p w:rsidR="00DD1C8D" w:rsidRPr="00145B6B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IX — начале XII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gridSpan w:val="2"/>
          </w:tcPr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Раскрытие предпосылок, существовавших в русском обществе накануне становления русского государства. </w:t>
            </w:r>
          </w:p>
          <w:p w:rsidR="00DD1C8D" w:rsidRPr="00A446DE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Формирование познавательного интереса к личностям первых русских князей. </w:t>
            </w:r>
          </w:p>
          <w:p w:rsidR="00DD1C8D" w:rsidRPr="00A446DE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Осознание своей идентично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сти как гражданина страны, этни</w:t>
            </w: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ческой и религиозной группы, лок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аль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softHyphen/>
              <w:t>ной и региональной общности.</w:t>
            </w:r>
          </w:p>
          <w:p w:rsidR="00DD1C8D" w:rsidRPr="00A446DE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Понимание культурно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го многооб</w:t>
            </w: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разия своей страны и мира, уважение к культур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 своего и других народов, толе</w:t>
            </w: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рантность.</w:t>
            </w:r>
          </w:p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период становления государства.</w:t>
            </w: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сознание значимости принятия христианства для дальнейшего развития страны. </w:t>
            </w:r>
          </w:p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</w:pPr>
            <w:r w:rsidRPr="00A446DE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 xml:space="preserve">Готовность применять исторические знания для выявления и сохранения исторических и культурных памятников своей страны и мира. </w:t>
            </w:r>
          </w:p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Ф</w:t>
            </w:r>
            <w:r w:rsidRPr="006E6AF2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 xml:space="preserve">ормирование навыков оценки основных событий и явлений в истории 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Рус</w:t>
            </w:r>
            <w:r w:rsidRPr="006E6AF2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A446DE">
              <w:rPr>
                <w:rFonts w:ascii="Times New Roman" w:eastAsia="Calibri" w:hAnsi="Times New Roman" w:cs="Times New Roman"/>
                <w:szCs w:val="24"/>
              </w:rPr>
              <w:t xml:space="preserve">Организация сотрудничества и взаимопомощи при подготовке к </w:t>
            </w:r>
            <w:r>
              <w:rPr>
                <w:rFonts w:ascii="Times New Roman" w:eastAsia="Calibri" w:hAnsi="Times New Roman" w:cs="Times New Roman"/>
                <w:szCs w:val="24"/>
              </w:rPr>
              <w:t>повторительно-обобщающему уроку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DD1C8D" w:rsidRPr="00A446DE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00A24">
              <w:rPr>
                <w:rFonts w:ascii="Times New Roman" w:eastAsia="Calibri" w:hAnsi="Times New Roman" w:cs="Times New Roman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1559" w:type="dxa"/>
          </w:tcPr>
          <w:p w:rsidR="00DD1C8D" w:rsidRPr="00145B6B" w:rsidRDefault="003430B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D1C8D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  <w:r w:rsid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C8D" w:rsidRPr="00145B6B" w:rsidTr="00DD1C8D">
        <w:trPr>
          <w:cantSplit/>
          <w:trHeight w:val="184"/>
        </w:trPr>
        <w:tc>
          <w:tcPr>
            <w:tcW w:w="993" w:type="dxa"/>
          </w:tcPr>
          <w:p w:rsidR="00DD1C8D" w:rsidRPr="00145B6B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середине XII — начале XIII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</w:tcPr>
          <w:p w:rsidR="00DD1C8D" w:rsidRPr="00F86E50" w:rsidRDefault="00DD1C8D" w:rsidP="00DD1C8D">
            <w:pPr>
              <w:suppressAutoHyphens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</w:t>
            </w:r>
            <w:r w:rsidRPr="00F86E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готовности</w:t>
            </w:r>
            <w:r w:rsidRPr="00F86E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F86E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защите</w:t>
            </w:r>
            <w:r w:rsidRPr="00F86E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Отечества</w:t>
            </w:r>
            <w:r w:rsidRPr="00F86E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</w:t>
            </w:r>
            <w:r w:rsidRPr="00F86E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примере</w:t>
            </w:r>
            <w:r w:rsidRPr="00F86E50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героизма</w:t>
            </w:r>
            <w:r w:rsidRPr="00F86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наших</w:t>
            </w:r>
            <w:r w:rsidRPr="00F86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предков</w:t>
            </w:r>
            <w:r w:rsidRPr="00F86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F86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борьбе</w:t>
            </w:r>
            <w:r w:rsidRPr="00F86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Pr="00F86E5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кочевниками.</w:t>
            </w:r>
          </w:p>
          <w:p w:rsidR="00DD1C8D" w:rsidRPr="007A798D" w:rsidRDefault="00DD1C8D" w:rsidP="00DD1C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эстетического сознания через освоение художественного</w:t>
            </w:r>
            <w:r w:rsidRPr="00F86E50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наследия</w:t>
            </w:r>
            <w:r w:rsidRPr="00F86E50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народов</w:t>
            </w:r>
            <w:r w:rsidRPr="00F86E50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Древней</w:t>
            </w:r>
            <w:r w:rsidRPr="00F86E50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Руси. Воспитание обучающихся на примере таких исторических личностей как Владимир Святой, Ярослав Мудрый и Владимир Мономах.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неоднозначности оценки деятельности исторических личностей.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Формирование навыков оценки основных событий и</w:t>
            </w:r>
            <w:r w:rsidRPr="00F8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роли личности в истории.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1559" w:type="dxa"/>
          </w:tcPr>
          <w:p w:rsidR="00DD1C8D" w:rsidRPr="00145B6B" w:rsidRDefault="003430B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D1C8D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  <w:r w:rsid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C8D" w:rsidRPr="00145B6B" w:rsidTr="00DD1C8D">
        <w:trPr>
          <w:cantSplit/>
          <w:trHeight w:val="184"/>
        </w:trPr>
        <w:tc>
          <w:tcPr>
            <w:tcW w:w="993" w:type="dxa"/>
          </w:tcPr>
          <w:p w:rsidR="00DD1C8D" w:rsidRPr="00145B6B" w:rsidRDefault="000D3D44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DD1C8D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земли и их соседи в середине XIII — XIV в.</w:t>
            </w:r>
          </w:p>
          <w:p w:rsidR="00DD1C8D" w:rsidRPr="00DD1C8D" w:rsidRDefault="00DD1C8D" w:rsidP="00DD1C8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Народы Сибири под властью Золотой орды.</w:t>
            </w:r>
            <w:r w:rsidRPr="00DD1C8D">
              <w:rPr>
                <w:i/>
              </w:rPr>
              <w:t xml:space="preserve"> </w:t>
            </w:r>
            <w:r w:rsidRPr="00DD1C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 Сибирского ханства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gridSpan w:val="2"/>
          </w:tcPr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Формирование</w:t>
            </w:r>
            <w:r w:rsidRPr="00A446DE">
              <w:rPr>
                <w:rFonts w:ascii="Times New Roman" w:eastAsia="Calibri" w:hAnsi="Times New Roman" w:cs="Times New Roman"/>
                <w:spacing w:val="9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готовност</w:t>
            </w:r>
            <w:r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 xml:space="preserve"> к</w:t>
            </w:r>
            <w:r w:rsidRPr="00A446DE">
              <w:rPr>
                <w:rFonts w:ascii="Times New Roman" w:eastAsia="Calibri" w:hAnsi="Times New Roman" w:cs="Times New Roman"/>
                <w:spacing w:val="25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защите Отечества на примере героизма наших предков в борьбе с агрессией с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Запада</w:t>
            </w:r>
            <w:r w:rsidRPr="00A446DE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и</w:t>
            </w:r>
            <w:r w:rsidRPr="00A446DE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Востока.</w:t>
            </w:r>
          </w:p>
          <w:p w:rsidR="00DD1C8D" w:rsidRDefault="00DD1C8D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оспитание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важнейших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культурно-исторических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ориентиров для миропонимания и познания современного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общества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на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основе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изучения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исторического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опыта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стремления наших предков сохранить свою культурную</w:t>
            </w:r>
            <w:r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идентичность</w:t>
            </w:r>
            <w:r w:rsidRPr="00A446DE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в</w:t>
            </w:r>
            <w:r w:rsidRPr="00A446DE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процессе</w:t>
            </w:r>
            <w:r w:rsidRPr="00A446DE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борьбы</w:t>
            </w:r>
            <w:r w:rsidRPr="00A446DE">
              <w:rPr>
                <w:rFonts w:ascii="Times New Roman" w:eastAsia="Calibri" w:hAnsi="Times New Roman" w:cs="Times New Roman"/>
                <w:spacing w:val="-1"/>
                <w:szCs w:val="24"/>
              </w:rPr>
              <w:t xml:space="preserve"> </w:t>
            </w:r>
            <w:r w:rsidRPr="00A446DE">
              <w:rPr>
                <w:rFonts w:ascii="Times New Roman" w:eastAsia="Calibri" w:hAnsi="Times New Roman" w:cs="Times New Roman"/>
                <w:szCs w:val="24"/>
              </w:rPr>
              <w:t>за</w:t>
            </w:r>
            <w:r w:rsidRPr="00A446DE">
              <w:rPr>
                <w:rFonts w:ascii="Times New Roman" w:eastAsia="Calibri" w:hAnsi="Times New Roman" w:cs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независимость.</w:t>
            </w:r>
          </w:p>
          <w:p w:rsidR="00DD1C8D" w:rsidRDefault="006E193B" w:rsidP="00DD1C8D">
            <w:pPr>
              <w:pStyle w:val="a6"/>
              <w:spacing w:line="276" w:lineRule="auto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DD1C8D">
              <w:rPr>
                <w:rFonts w:ascii="Times New Roman" w:eastAsia="Calibri" w:hAnsi="Times New Roman" w:cs="Times New Roman"/>
                <w:szCs w:val="24"/>
              </w:rPr>
              <w:t>Р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азвитие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эстетического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сознания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через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освоение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художественного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наследия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культуры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 w:rsidRPr="00A446DE">
              <w:rPr>
                <w:rFonts w:ascii="Times New Roman" w:eastAsia="Calibri" w:hAnsi="Times New Roman" w:cs="Times New Roman"/>
                <w:szCs w:val="24"/>
              </w:rPr>
              <w:t>русских</w:t>
            </w:r>
            <w:r w:rsidR="00DD1C8D" w:rsidRPr="00A446DE">
              <w:rPr>
                <w:rFonts w:ascii="Times New Roman" w:eastAsia="Calibri" w:hAnsi="Times New Roman" w:cs="Times New Roman"/>
                <w:spacing w:val="1"/>
                <w:szCs w:val="24"/>
              </w:rPr>
              <w:t xml:space="preserve"> </w:t>
            </w:r>
            <w:r w:rsidR="00DD1C8D">
              <w:rPr>
                <w:rFonts w:ascii="Times New Roman" w:eastAsia="Calibri" w:hAnsi="Times New Roman" w:cs="Times New Roman"/>
                <w:szCs w:val="24"/>
              </w:rPr>
              <w:t>земель.</w:t>
            </w:r>
          </w:p>
          <w:p w:rsidR="00DD1C8D" w:rsidRPr="006E6AF2" w:rsidRDefault="006E193B" w:rsidP="006E193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DD1C8D"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D1C8D">
              <w:rPr>
                <w:rFonts w:ascii="Times New Roman" w:hAnsi="Times New Roman" w:cs="Times New Roman"/>
                <w:bCs/>
                <w:szCs w:val="24"/>
              </w:rPr>
              <w:t>Ф</w:t>
            </w:r>
            <w:r w:rsidR="00DD1C8D" w:rsidRPr="00A446DE">
              <w:rPr>
                <w:rFonts w:ascii="Times New Roman" w:hAnsi="Times New Roman" w:cs="Times New Roman"/>
                <w:bCs/>
                <w:szCs w:val="24"/>
              </w:rPr>
              <w:t xml:space="preserve">ормирование навыков оценки основных событий и </w:t>
            </w:r>
            <w:r w:rsidR="00DD1C8D"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рол</w:t>
            </w:r>
            <w:r w:rsidR="00DD1C8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="00DD1C8D" w:rsidRPr="00A446D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личности в истории.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DD1C8D" w:rsidRPr="0036731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1559" w:type="dxa"/>
          </w:tcPr>
          <w:p w:rsidR="00DD1C8D" w:rsidRPr="00145B6B" w:rsidRDefault="003430B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D1C8D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  <w:r w:rsid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C8D" w:rsidRPr="00145B6B" w:rsidTr="006E193B">
        <w:trPr>
          <w:cantSplit/>
          <w:trHeight w:val="8210"/>
        </w:trPr>
        <w:tc>
          <w:tcPr>
            <w:tcW w:w="993" w:type="dxa"/>
          </w:tcPr>
          <w:p w:rsidR="00DD1C8D" w:rsidRPr="00145B6B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Русского государства в XV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DD1C8D" w:rsidRPr="00145B6B" w:rsidRDefault="00DD1C8D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gridSpan w:val="2"/>
          </w:tcPr>
          <w:p w:rsidR="00DD1C8D" w:rsidRPr="007A798D" w:rsidRDefault="00DD1C8D" w:rsidP="006E193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Воспитание трудолюбия и отношения к труду, как творческому процессу.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Понимание важности свободного труда для развития экономического потенциала страны;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навыков группового взаимодействия при организации повторения и обобщения по теме.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познавательного интереса учащихся к общечеловеческому прошлому.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взаимообусловленности.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навыков высказывать и обосновывать оценку действий участников исторических событий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F86E5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</w:t>
            </w:r>
            <w:r w:rsidR="006E19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</w:tcPr>
          <w:p w:rsidR="00DD1C8D" w:rsidRPr="00145B6B" w:rsidRDefault="003430B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E193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  <w:r w:rsidR="006E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C8D" w:rsidRPr="00145B6B" w:rsidTr="00DD1C8D">
        <w:trPr>
          <w:cantSplit/>
          <w:trHeight w:val="184"/>
        </w:trPr>
        <w:tc>
          <w:tcPr>
            <w:tcW w:w="993" w:type="dxa"/>
          </w:tcPr>
          <w:p w:rsidR="00DD1C8D" w:rsidRPr="00145B6B" w:rsidRDefault="006E193B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DD1C8D" w:rsidRPr="00145B6B" w:rsidRDefault="006E193B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сведения о Сибири. Первые контакты европейцев с народами Сибири.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DD1C8D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DD1C8D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</w:t>
            </w:r>
          </w:p>
        </w:tc>
        <w:tc>
          <w:tcPr>
            <w:tcW w:w="1559" w:type="dxa"/>
          </w:tcPr>
          <w:p w:rsidR="00DD1C8D" w:rsidRDefault="003430B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E193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  <w:p w:rsidR="006E193B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8D" w:rsidRPr="00145B6B" w:rsidTr="00DD1C8D">
        <w:trPr>
          <w:cantSplit/>
          <w:trHeight w:val="184"/>
        </w:trPr>
        <w:tc>
          <w:tcPr>
            <w:tcW w:w="993" w:type="dxa"/>
          </w:tcPr>
          <w:p w:rsidR="00DD1C8D" w:rsidRPr="00145B6B" w:rsidRDefault="006E193B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DD1C8D" w:rsidRPr="00145B6B" w:rsidRDefault="006E193B" w:rsidP="00D46E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по</w:t>
            </w:r>
            <w:r w:rsidR="00D4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курсу: « История России. От Руси </w:t>
            </w:r>
            <w:r w:rsidR="00D46E9F" w:rsidRPr="00D4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Российскому государству»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DD1C8D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DD1C8D" w:rsidRPr="00145B6B" w:rsidRDefault="00DD1C8D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1C8D" w:rsidRPr="00145B6B" w:rsidRDefault="00DD1C8D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3B" w:rsidRPr="00145B6B" w:rsidTr="00A452A0">
        <w:trPr>
          <w:cantSplit/>
          <w:trHeight w:val="184"/>
        </w:trPr>
        <w:tc>
          <w:tcPr>
            <w:tcW w:w="3261" w:type="dxa"/>
            <w:gridSpan w:val="2"/>
          </w:tcPr>
          <w:p w:rsidR="006E193B" w:rsidRPr="00145B6B" w:rsidRDefault="006E193B" w:rsidP="00DD1C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6E193B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gridSpan w:val="2"/>
          </w:tcPr>
          <w:p w:rsidR="006E193B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E193B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3B" w:rsidRPr="00145B6B" w:rsidTr="00A452A0">
        <w:trPr>
          <w:cantSplit/>
          <w:trHeight w:val="184"/>
        </w:trPr>
        <w:tc>
          <w:tcPr>
            <w:tcW w:w="8506" w:type="dxa"/>
            <w:gridSpan w:val="5"/>
          </w:tcPr>
          <w:p w:rsidR="006E193B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ПРОГРАММЕ: 68</w:t>
            </w:r>
          </w:p>
        </w:tc>
        <w:tc>
          <w:tcPr>
            <w:tcW w:w="1559" w:type="dxa"/>
          </w:tcPr>
          <w:p w:rsidR="006E193B" w:rsidRPr="00145B6B" w:rsidRDefault="006E193B" w:rsidP="00DD1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B6B" w:rsidRDefault="00145B6B" w:rsidP="00145B6B">
      <w:pPr>
        <w:rPr>
          <w:rFonts w:ascii="Times New Roman" w:hAnsi="Times New Roman" w:cs="Times New Roman"/>
          <w:sz w:val="24"/>
          <w:szCs w:val="24"/>
        </w:rPr>
      </w:pPr>
    </w:p>
    <w:p w:rsidR="000D3D44" w:rsidRDefault="000D3D44" w:rsidP="000D3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44" w:rsidRDefault="000D3D44" w:rsidP="000D3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44" w:rsidRDefault="000D3D44" w:rsidP="000D3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44" w:rsidRDefault="000D3D44" w:rsidP="000D3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44" w:rsidRDefault="000D3D44" w:rsidP="000D3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44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3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851"/>
        <w:gridCol w:w="3969"/>
        <w:gridCol w:w="425"/>
        <w:gridCol w:w="1559"/>
      </w:tblGrid>
      <w:tr w:rsidR="000D3D44" w:rsidRPr="002C1C30" w:rsidTr="00A452A0">
        <w:trPr>
          <w:cantSplit/>
          <w:trHeight w:val="1119"/>
        </w:trPr>
        <w:tc>
          <w:tcPr>
            <w:tcW w:w="993" w:type="dxa"/>
          </w:tcPr>
          <w:p w:rsidR="000D3D44" w:rsidRPr="002C1C30" w:rsidRDefault="000D3D44" w:rsidP="00A452A0">
            <w:pPr>
              <w:ind w:lef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Mar>
              <w:left w:w="33" w:type="dxa"/>
            </w:tcMar>
          </w:tcPr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tcMar>
              <w:left w:w="33" w:type="dxa"/>
            </w:tcMar>
          </w:tcPr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рабочей программы</w:t>
            </w:r>
          </w:p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gridSpan w:val="2"/>
          </w:tcPr>
          <w:p w:rsidR="000D3D44" w:rsidRPr="002C1C30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D3D44" w:rsidRPr="002C1C30" w:rsidTr="00A452A0">
        <w:trPr>
          <w:cantSplit/>
          <w:trHeight w:val="1119"/>
        </w:trPr>
        <w:tc>
          <w:tcPr>
            <w:tcW w:w="10065" w:type="dxa"/>
            <w:gridSpan w:val="6"/>
          </w:tcPr>
          <w:p w:rsidR="000D3D44" w:rsidRDefault="000D3D44" w:rsidP="00A4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1D7E" w:rsidRDefault="000D3D44" w:rsidP="00921D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ВСЕОБЩАЯ ИСТОРИЯ. ИСТОРИЯ </w:t>
            </w:r>
            <w:r w:rsidR="00921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НОВОГО ВРЕМЕНИ. </w:t>
            </w:r>
          </w:p>
          <w:p w:rsidR="000D3D44" w:rsidRPr="00921D7E" w:rsidRDefault="00921D7E" w:rsidP="00921D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КОНЕЦ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XV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0D3D44" w:rsidRPr="00145B6B" w:rsidTr="00A452A0">
        <w:trPr>
          <w:cantSplit/>
          <w:trHeight w:val="184"/>
        </w:trPr>
        <w:tc>
          <w:tcPr>
            <w:tcW w:w="993" w:type="dxa"/>
          </w:tcPr>
          <w:p w:rsidR="000D3D44" w:rsidRPr="00145B6B" w:rsidRDefault="000D3D44" w:rsidP="00A4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D3D44" w:rsidRPr="00145B6B" w:rsidRDefault="000D3D44" w:rsidP="00A4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D3D44" w:rsidRPr="00145B6B" w:rsidRDefault="000D3D44" w:rsidP="00A4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0D3D44" w:rsidRPr="00145B6B" w:rsidRDefault="00AF1F9A" w:rsidP="00A45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понимания культурного многообразия мира, уважение к культуре других народов, толерантность</w:t>
            </w:r>
          </w:p>
        </w:tc>
        <w:tc>
          <w:tcPr>
            <w:tcW w:w="1559" w:type="dxa"/>
          </w:tcPr>
          <w:p w:rsidR="000D3D44" w:rsidRPr="00145B6B" w:rsidRDefault="003430BB" w:rsidP="00A45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F1F9A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https://m.edsoo.ru/7f416a9a</w:t>
              </w:r>
            </w:hyperlink>
            <w:r w:rsid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 w:val="restart"/>
          </w:tcPr>
          <w:p w:rsidR="00AF1F9A" w:rsidRPr="00770136" w:rsidRDefault="00AF1F9A" w:rsidP="00AF1F9A">
            <w:pPr>
              <w:spacing w:after="160" w:line="259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сознания и уважения к культуре других народов.</w:t>
            </w:r>
          </w:p>
          <w:p w:rsidR="00AF1F9A" w:rsidRPr="00770136" w:rsidRDefault="00AF1F9A" w:rsidP="00AF1F9A">
            <w:pPr>
              <w:spacing w:after="160" w:line="259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3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понимания места народов и их роль в общечеловеческой истории раннего Нового времени.</w:t>
            </w:r>
          </w:p>
          <w:p w:rsidR="00AF1F9A" w:rsidRPr="00770136" w:rsidRDefault="00AF1F9A" w:rsidP="00AF1F9A">
            <w:pPr>
              <w:spacing w:after="160" w:line="259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36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значимости великих географических открытий для развития человечества в цивилизационном единстве.</w:t>
            </w:r>
          </w:p>
          <w:p w:rsidR="00AF1F9A" w:rsidRPr="00770136" w:rsidRDefault="00AF1F9A" w:rsidP="00AF1F9A">
            <w:pPr>
              <w:spacing w:after="160" w:line="259" w:lineRule="auto"/>
              <w:ind w:left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3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роли реформации в формировании мировоззрения человека капиталистического мира и развитии индустриального общества.</w:t>
            </w:r>
          </w:p>
          <w:p w:rsidR="00AF1F9A" w:rsidRDefault="00AF1F9A" w:rsidP="00AF1F9A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3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сознания через освоение культурного наследия народов мира в эпоху Возрождения.</w:t>
            </w:r>
          </w:p>
          <w:p w:rsidR="00AF1F9A" w:rsidRPr="007A798D" w:rsidRDefault="00AF1F9A" w:rsidP="00AF1F9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F9A">
              <w:rPr>
                <w:rFonts w:ascii="Times New Roman" w:hAnsi="Times New Roman" w:cs="Times New Roman"/>
                <w:sz w:val="24"/>
                <w:szCs w:val="24"/>
              </w:rPr>
              <w:t>сознание влияния социальных революций на развитие общества, формирование собственной оценки революции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A">
              <w:rPr>
                <w:rFonts w:ascii="Times New Roman" w:hAnsi="Times New Roman" w:cs="Times New Roman"/>
                <w:sz w:val="24"/>
                <w:szCs w:val="24"/>
              </w:rPr>
              <w:t>как способа социальной динамики;  формирование толерантного сознания и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F9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 </w:t>
            </w:r>
            <w:r w:rsidRPr="00AF1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мире, уважения к культуре других </w:t>
            </w:r>
            <w:proofErr w:type="spellStart"/>
            <w:r w:rsidRPr="00AF1F9A">
              <w:rPr>
                <w:rFonts w:ascii="Times New Roman" w:hAnsi="Times New Roman" w:cs="Times New Roman"/>
                <w:sz w:val="24"/>
                <w:szCs w:val="24"/>
              </w:rPr>
              <w:t>народов,понимание</w:t>
            </w:r>
            <w:proofErr w:type="spellEnd"/>
            <w:r w:rsidRPr="00AF1F9A">
              <w:rPr>
                <w:rFonts w:ascii="Times New Roman" w:hAnsi="Times New Roman" w:cs="Times New Roman"/>
                <w:sz w:val="24"/>
                <w:szCs w:val="24"/>
              </w:rPr>
              <w:t xml:space="preserve"> их выбора пути развития</w:t>
            </w:r>
          </w:p>
        </w:tc>
        <w:tc>
          <w:tcPr>
            <w:tcW w:w="1559" w:type="dxa"/>
          </w:tcPr>
          <w:p w:rsidR="00AF1F9A" w:rsidRPr="00145B6B" w:rsidRDefault="003430BB" w:rsidP="00AF1F9A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AF1F9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https://m.edsoo.ru/7f416a9a</w:t>
              </w:r>
            </w:hyperlink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921D7E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европейском обществе XVI—XVII вв.</w:t>
            </w:r>
          </w:p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Pr="00145B6B" w:rsidRDefault="003430BB" w:rsidP="00AF1F9A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AF1F9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https://m.edsoo.ru/7f416a9a</w:t>
              </w:r>
            </w:hyperlink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Реформация и Контрреформация в Европе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Pr="00145B6B" w:rsidRDefault="003430BB" w:rsidP="00AF1F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AF1F9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https://m.edsoo.ru/7f416a9a</w:t>
              </w:r>
            </w:hyperlink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Европы в XVI—XVII вв.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gridSpan w:val="2"/>
            <w:vMerge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Pr="00145B6B" w:rsidRDefault="003430BB" w:rsidP="00AF1F9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AF1F9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https://m.edsoo.ru/7f416a9a</w:t>
              </w:r>
            </w:hyperlink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XVI -XVII </w:t>
            </w:r>
            <w:proofErr w:type="spellStart"/>
            <w:r w:rsidRP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FC7345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Default="003430BB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F1F9A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культура в раннее Новое время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FC7345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Pr="00145B6B" w:rsidRDefault="003430BB" w:rsidP="00AF1F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AF1F9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https://m.edsoo.ru/7f416a9a</w:t>
              </w:r>
            </w:hyperlink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XVI—XVII вв.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Pr="00145B6B" w:rsidRDefault="003430BB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AF1F9A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https://m.edsoo.ru/7f416a9a</w:t>
              </w:r>
            </w:hyperlink>
            <w:r w:rsid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D4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курсу: « История нового времени 15-17вв.»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1F9A" w:rsidRPr="00145B6B" w:rsidRDefault="003430BB" w:rsidP="00AF1F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AF1F9A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https://m.edsoo.ru/7f416a9a</w:t>
              </w:r>
            </w:hyperlink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1F9A" w:rsidRP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1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3261" w:type="dxa"/>
            <w:gridSpan w:val="2"/>
          </w:tcPr>
          <w:p w:rsidR="00AF1F9A" w:rsidRPr="00AF2AD4" w:rsidRDefault="00AF1F9A" w:rsidP="00AF1F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gridSpan w:val="2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F9A" w:rsidRPr="00AF2AD4" w:rsidTr="00A452A0">
        <w:trPr>
          <w:cantSplit/>
          <w:trHeight w:val="184"/>
        </w:trPr>
        <w:tc>
          <w:tcPr>
            <w:tcW w:w="10065" w:type="dxa"/>
            <w:gridSpan w:val="6"/>
          </w:tcPr>
          <w:p w:rsidR="00AF1F9A" w:rsidRDefault="00AF1F9A" w:rsidP="00AF1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F9A" w:rsidRPr="00AF2AD4" w:rsidRDefault="00AF1F9A" w:rsidP="00AF1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ИСТОРИЯ РОССИИ.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</w:t>
            </w:r>
            <w:r w:rsidRPr="00AF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XVI—XVII вв.: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ВЕЛИКОГО КНЯЖЕСТВА К ЦАРСТВУ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Default="003971A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 в.</w:t>
            </w:r>
          </w:p>
          <w:p w:rsidR="003971AA" w:rsidRPr="003971AA" w:rsidRDefault="003971AA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7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Первые остроги в Западной Сибири. Остроги нашего края. Борьба Кучума за власть в Сибири.</w:t>
            </w:r>
            <w:r>
              <w:t xml:space="preserve"> </w:t>
            </w:r>
            <w:r w:rsidRPr="00397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 Ермака в литературе и искусстве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AF1F9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</w:tcPr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Формирование представления о связи между целью учебной деятельности и ее мотивом;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Воспитание важнейших культурно-исторических ориентиров для гражданской, этнонациональной,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культурной самоидентификации личности на основе изучения исторического опыта деятельности народов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н</w:t>
            </w:r>
            <w:r w:rsidRPr="003971AA">
              <w:rPr>
                <w:rFonts w:ascii="Times New Roman" w:eastAsia="Calibri" w:hAnsi="Times New Roman" w:cs="Times New Roman"/>
                <w:szCs w:val="24"/>
              </w:rPr>
              <w:t>ашей страны в период становления и развития Московского царства.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Понимание значимости расширения территории государства.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Осознание влияния на развитие народов их вхождения в состав Московского государства.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Воспитание нравственных ценностей Развитие кругозора, памяти и внимания обучающихся.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 xml:space="preserve">Воспитание любви к Родине, родному краю, к его истории. </w:t>
            </w:r>
          </w:p>
          <w:p w:rsidR="003971AA" w:rsidRPr="003971AA" w:rsidRDefault="003971AA" w:rsidP="003971AA">
            <w:pPr>
              <w:pStyle w:val="a6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Воспитание патриотизма на примерах великих подвигов предков.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971AA">
              <w:rPr>
                <w:rFonts w:ascii="Times New Roman" w:eastAsia="Calibri" w:hAnsi="Times New Roman" w:cs="Times New Roman"/>
                <w:szCs w:val="24"/>
              </w:rPr>
              <w:t>Формирование навыков оценки основных событий и явлений в истории России</w:t>
            </w:r>
          </w:p>
          <w:p w:rsidR="00AF1F9A" w:rsidRPr="00566DF1" w:rsidRDefault="003971AA" w:rsidP="003971AA">
            <w:pPr>
              <w:pStyle w:val="a6"/>
              <w:spacing w:line="276" w:lineRule="auto"/>
              <w:ind w:left="109" w:firstLine="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71AA">
              <w:rPr>
                <w:rFonts w:ascii="Times New Roman" w:eastAsia="Calibri" w:hAnsi="Times New Roman" w:cs="Times New Roman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1F9A" w:rsidRPr="00145B6B" w:rsidRDefault="003430BB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142893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https://m.edsoo.ru/7f4168ec</w:t>
              </w:r>
            </w:hyperlink>
            <w:r w:rsidR="0014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AF2AD4" w:rsidRDefault="003971AA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России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gridSpan w:val="2"/>
          </w:tcPr>
          <w:p w:rsidR="00AF1F9A" w:rsidRPr="007A798D" w:rsidRDefault="003971AA" w:rsidP="00142893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AA">
              <w:rPr>
                <w:rFonts w:ascii="Times New Roman" w:hAnsi="Times New Roman" w:cs="Times New Roman"/>
                <w:sz w:val="24"/>
                <w:szCs w:val="24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Смутного времени.</w:t>
            </w:r>
            <w:r w:rsidR="00142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1AA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единства народа в кризисных условиях, необходимости сохранения гражданского мира и согласия;</w:t>
            </w:r>
            <w:r w:rsidR="00142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1AA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защите Отечества на примере героизма наших предков в условиях отражения интервенции</w:t>
            </w:r>
            <w:r w:rsidR="00142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F1F9A" w:rsidRPr="00145B6B" w:rsidRDefault="003430BB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142893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https://m.edsoo.ru/7f4168ec</w:t>
              </w:r>
            </w:hyperlink>
            <w:r w:rsidR="0014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3971A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Default="003971A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XVII в.</w:t>
            </w:r>
          </w:p>
          <w:p w:rsidR="00142893" w:rsidRPr="00142893" w:rsidRDefault="00142893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Присоединение Сибири в XVII в.</w:t>
            </w:r>
          </w:p>
          <w:p w:rsidR="00142893" w:rsidRPr="00142893" w:rsidRDefault="00142893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Изменения в социальной структуре. Хозяйственное освоение Сибири вольными колонистами.</w:t>
            </w:r>
          </w:p>
          <w:p w:rsidR="00142893" w:rsidRPr="00145B6B" w:rsidRDefault="00142893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Географические открытия в Сибири и их научное значение.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gridSpan w:val="2"/>
          </w:tcPr>
          <w:p w:rsidR="00AF1F9A" w:rsidRDefault="00142893" w:rsidP="00142893">
            <w:pPr>
              <w:pStyle w:val="a6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42893">
              <w:rPr>
                <w:rFonts w:ascii="Times New Roman" w:eastAsia="Calibri" w:hAnsi="Times New Roman" w:cs="Times New Roman"/>
                <w:szCs w:val="24"/>
              </w:rPr>
              <w:t>Воспитание трудолюбия и отношения к труду, как творческому процессу, понимание важности свободного труда для развития экономического потенциала страны; Воспитание важнейших культурно-исторических ориентиров для гражданской, этнонациональной,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142893">
              <w:rPr>
                <w:rFonts w:ascii="Times New Roman" w:eastAsia="Calibri" w:hAnsi="Times New Roman" w:cs="Times New Roman"/>
                <w:szCs w:val="24"/>
              </w:rPr>
              <w:t>культурной самоидентификации личности на основе изучения исторического опыта деятельности народов нашей страны в период правления первых Романовых.</w:t>
            </w:r>
          </w:p>
          <w:p w:rsidR="00142893" w:rsidRPr="00142893" w:rsidRDefault="00142893" w:rsidP="00142893">
            <w:pPr>
              <w:pStyle w:val="a6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42893">
              <w:rPr>
                <w:rFonts w:ascii="Times New Roman" w:eastAsia="Calibri" w:hAnsi="Times New Roman" w:cs="Times New Roman"/>
                <w:szCs w:val="24"/>
              </w:rPr>
              <w:t>Понимание значимости деятельности землепроходцев и освоения территории Сибири и Дальнего Востока</w:t>
            </w:r>
          </w:p>
          <w:p w:rsidR="00142893" w:rsidRPr="00142893" w:rsidRDefault="00142893" w:rsidP="00142893">
            <w:pPr>
              <w:pStyle w:val="a6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42893">
              <w:rPr>
                <w:rFonts w:ascii="Times New Roman" w:eastAsia="Calibri" w:hAnsi="Times New Roman" w:cs="Times New Roman"/>
                <w:szCs w:val="24"/>
              </w:rPr>
              <w:t>воспитание уважительного отношения к борьбе народов за свои неотъемлемые права, за свободу от угнетения.</w:t>
            </w:r>
          </w:p>
          <w:p w:rsidR="00142893" w:rsidRPr="00142893" w:rsidRDefault="00142893" w:rsidP="00142893">
            <w:pPr>
              <w:pStyle w:val="a6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42893">
              <w:rPr>
                <w:rFonts w:ascii="Times New Roman" w:eastAsia="Calibri" w:hAnsi="Times New Roman" w:cs="Times New Roman"/>
                <w:szCs w:val="24"/>
              </w:rPr>
              <w:t>Осознание роли России как европейской державы на примере изучения ее косвенного и прямого участия в Тридцатилетней войне и антитурецкой коалиции</w:t>
            </w:r>
          </w:p>
          <w:p w:rsidR="00142893" w:rsidRPr="00A446DE" w:rsidRDefault="00142893" w:rsidP="00142893">
            <w:pPr>
              <w:pStyle w:val="a6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42893">
              <w:rPr>
                <w:rFonts w:ascii="Times New Roman" w:eastAsia="Calibri" w:hAnsi="Times New Roman" w:cs="Times New Roman"/>
                <w:szCs w:val="24"/>
              </w:rPr>
              <w:t>Формирование осознанного отношения к фактам отечественной истории и, соответственно, осознанного патриотизма и гражданской позиции. Формирование собственной оценки политических событий добровольного присоединения Украины к России</w:t>
            </w:r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  <w:r>
              <w:t xml:space="preserve"> </w:t>
            </w:r>
          </w:p>
          <w:p w:rsidR="00142893" w:rsidRPr="00A446DE" w:rsidRDefault="00142893" w:rsidP="00142893">
            <w:pPr>
              <w:pStyle w:val="a6"/>
              <w:ind w:left="115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1F9A" w:rsidRPr="00145B6B" w:rsidRDefault="003430BB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142893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https://m.edsoo.ru/7f4168ec</w:t>
              </w:r>
            </w:hyperlink>
            <w:r w:rsidR="0014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1F9A" w:rsidRPr="00145B6B" w:rsidTr="00A452A0">
        <w:trPr>
          <w:cantSplit/>
          <w:trHeight w:val="184"/>
        </w:trPr>
        <w:tc>
          <w:tcPr>
            <w:tcW w:w="993" w:type="dxa"/>
          </w:tcPr>
          <w:p w:rsidR="00AF1F9A" w:rsidRPr="00145B6B" w:rsidRDefault="00AF1F9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F1F9A" w:rsidRPr="00145B6B" w:rsidRDefault="003971A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XVI-XVII вв.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F1F9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</w:tcPr>
          <w:p w:rsidR="00AF1F9A" w:rsidRPr="007A798D" w:rsidRDefault="00142893" w:rsidP="00142893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Восприятие традиций исторического диалога, сложившихся в поликультурном, полиэтничном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многоконфессиональном Российском государстве.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жить в дружбе и согласии, уважать обычаи и традиции, религиозные верования разных народов, проживавших на территории Российского государства в XVII веке.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893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жизни и культуре русского народа и историческому прошлому России к концу столетия, к достижениям жителей малой Родины-Сибири.</w:t>
            </w:r>
          </w:p>
        </w:tc>
        <w:tc>
          <w:tcPr>
            <w:tcW w:w="1559" w:type="dxa"/>
          </w:tcPr>
          <w:p w:rsidR="00AF1F9A" w:rsidRPr="00145B6B" w:rsidRDefault="003430BB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142893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https://m.edsoo.ru/7f4168ec</w:t>
              </w:r>
            </w:hyperlink>
            <w:r w:rsidR="0014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71AA" w:rsidRPr="00145B6B" w:rsidTr="00A452A0">
        <w:trPr>
          <w:cantSplit/>
          <w:trHeight w:val="184"/>
        </w:trPr>
        <w:tc>
          <w:tcPr>
            <w:tcW w:w="993" w:type="dxa"/>
          </w:tcPr>
          <w:p w:rsidR="003971AA" w:rsidRDefault="003971A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3971AA" w:rsidRPr="00142893" w:rsidRDefault="00142893" w:rsidP="00AF1F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2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Народы Сибири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3971A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3971AA" w:rsidRPr="007A798D" w:rsidRDefault="003971AA" w:rsidP="00AF1F9A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1A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1AA" w:rsidRPr="00145B6B" w:rsidTr="00A452A0">
        <w:trPr>
          <w:cantSplit/>
          <w:trHeight w:val="184"/>
        </w:trPr>
        <w:tc>
          <w:tcPr>
            <w:tcW w:w="993" w:type="dxa"/>
          </w:tcPr>
          <w:p w:rsidR="003971AA" w:rsidRDefault="003971AA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3971AA" w:rsidRPr="00145B6B" w:rsidRDefault="00142893" w:rsidP="00AF1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  <w:r w:rsidR="00D4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«История России 16-17вв.»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3971A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3971AA" w:rsidRPr="007A798D" w:rsidRDefault="003971AA" w:rsidP="00AF1F9A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71AA" w:rsidRPr="00145B6B" w:rsidRDefault="003971AA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893" w:rsidRPr="00145B6B" w:rsidTr="00A452A0">
        <w:trPr>
          <w:cantSplit/>
          <w:trHeight w:val="184"/>
        </w:trPr>
        <w:tc>
          <w:tcPr>
            <w:tcW w:w="3261" w:type="dxa"/>
            <w:gridSpan w:val="2"/>
          </w:tcPr>
          <w:p w:rsidR="00142893" w:rsidRPr="00142893" w:rsidRDefault="00142893" w:rsidP="00AF1F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142893" w:rsidRPr="00145B6B" w:rsidRDefault="00142893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gridSpan w:val="2"/>
          </w:tcPr>
          <w:p w:rsidR="00142893" w:rsidRPr="007A798D" w:rsidRDefault="00142893" w:rsidP="00AF1F9A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2893" w:rsidRPr="00145B6B" w:rsidRDefault="00142893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893" w:rsidRPr="00145B6B" w:rsidTr="00A452A0">
        <w:trPr>
          <w:cantSplit/>
          <w:trHeight w:val="184"/>
        </w:trPr>
        <w:tc>
          <w:tcPr>
            <w:tcW w:w="8506" w:type="dxa"/>
            <w:gridSpan w:val="5"/>
          </w:tcPr>
          <w:p w:rsidR="00142893" w:rsidRPr="007A798D" w:rsidRDefault="00142893" w:rsidP="00AF1F9A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ПРОГРАММЕ: 68 ч.</w:t>
            </w:r>
          </w:p>
        </w:tc>
        <w:tc>
          <w:tcPr>
            <w:tcW w:w="1559" w:type="dxa"/>
          </w:tcPr>
          <w:p w:rsidR="00142893" w:rsidRPr="00145B6B" w:rsidRDefault="00142893" w:rsidP="00AF1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D44" w:rsidRDefault="000D3D44" w:rsidP="003971AA">
      <w:pPr>
        <w:rPr>
          <w:rFonts w:ascii="Times New Roman" w:hAnsi="Times New Roman" w:cs="Times New Roman"/>
          <w:b/>
          <w:sz w:val="24"/>
          <w:szCs w:val="24"/>
        </w:rPr>
      </w:pPr>
    </w:p>
    <w:p w:rsidR="0001366B" w:rsidRDefault="0001366B" w:rsidP="00013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3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851"/>
        <w:gridCol w:w="3969"/>
        <w:gridCol w:w="425"/>
        <w:gridCol w:w="1559"/>
      </w:tblGrid>
      <w:tr w:rsidR="0001366B" w:rsidRPr="0001366B" w:rsidTr="00A452A0">
        <w:trPr>
          <w:cantSplit/>
          <w:trHeight w:val="1119"/>
        </w:trPr>
        <w:tc>
          <w:tcPr>
            <w:tcW w:w="993" w:type="dxa"/>
          </w:tcPr>
          <w:p w:rsidR="0001366B" w:rsidRPr="0001366B" w:rsidRDefault="0001366B" w:rsidP="0001366B">
            <w:pPr>
              <w:ind w:lef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Mar>
              <w:left w:w="33" w:type="dxa"/>
            </w:tcMar>
          </w:tcPr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tcMar>
              <w:left w:w="33" w:type="dxa"/>
            </w:tcMar>
          </w:tcPr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рабочей программы</w:t>
            </w:r>
          </w:p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gridSpan w:val="2"/>
          </w:tcPr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1366B" w:rsidRPr="0001366B" w:rsidTr="00A452A0">
        <w:trPr>
          <w:cantSplit/>
          <w:trHeight w:val="1119"/>
        </w:trPr>
        <w:tc>
          <w:tcPr>
            <w:tcW w:w="10065" w:type="dxa"/>
            <w:gridSpan w:val="6"/>
          </w:tcPr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366B" w:rsidRPr="0001366B" w:rsidRDefault="0001366B" w:rsidP="000136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ВСЕОБЩАЯ ИСТОРИЯ. ИСТОРИЯ НОВОГО ВРЕМЕНИ. </w:t>
            </w: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13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A452A0" w:rsidRDefault="00A452A0" w:rsidP="00A45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процесса модернизации XVIII века, социально-экономических последствий данного процесса, его влияния на жизнь человека эпохи. Формирование понимания значения открытий и инноваций, новых знаний в формировании картины мира в Европе в XVIII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исторической значимости эпохи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Просвещения и деятельности просветителей.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влияния национальных идей на формирование национальных государств в Европе. Понимание значимости семьи и семейных отношений в раннее Новое время; формирование собственного отношения к изменениям в повседневной жизни европейцев. Развитие эстетического осознание через освоение культурного наследия эпохи Просвещения; осознание значения вклада европейских художественных деятелей в общемировую культуру Понимание исторического пути и проблем формирования современного общества от традиционного к индустриальному и постиндустриальному.</w:t>
            </w:r>
            <w:r>
              <w:t xml:space="preserve">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патриотизма, ответственности перед обществом в период войны за независимость США.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роли Французской революции в изменении общества, в мировой истории; Формирование собственного мнения о роли насилия и террора в истории.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ответственности и долга перед Родиной через понимания влияния Французской революции на европейские страны.</w:t>
            </w:r>
          </w:p>
          <w:p w:rsidR="00A452A0" w:rsidRPr="0001366B" w:rsidRDefault="00A452A0" w:rsidP="00A45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исторического пути развития стран Востока.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традиционным религиям стран Востока и их традициям и обычаям</w:t>
            </w:r>
          </w:p>
        </w:tc>
        <w:tc>
          <w:tcPr>
            <w:tcW w:w="1559" w:type="dxa"/>
          </w:tcPr>
          <w:p w:rsidR="00A452A0" w:rsidRPr="0001366B" w:rsidRDefault="003430B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A452A0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https://m.edsoo.ru/7f418bce</w:t>
              </w:r>
            </w:hyperlink>
            <w:r w:rsid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Просвещения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52A0" w:rsidRPr="0001366B" w:rsidRDefault="003430BB" w:rsidP="000136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A452A0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https://m.edsoo.ru/7f418bce</w:t>
              </w:r>
            </w:hyperlink>
            <w:r w:rsidR="00A4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Европы в XVIII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2A0" w:rsidRPr="0001366B" w:rsidRDefault="003430BB" w:rsidP="0001366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A452A0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https://m.edsoo.ru/7f418bce</w:t>
              </w:r>
            </w:hyperlink>
            <w:r w:rsidR="00A4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2A0" w:rsidRPr="0001366B" w:rsidRDefault="003430BB" w:rsidP="000136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A452A0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https://m.edsoo.ru/7f418bce</w:t>
              </w:r>
            </w:hyperlink>
            <w:r w:rsidR="00A4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революция конца XVIII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2A0" w:rsidRPr="0001366B" w:rsidRDefault="003430BB" w:rsidP="0001366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A452A0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https://m.edsoo.ru/7f418bce</w:t>
              </w:r>
            </w:hyperlink>
            <w:r w:rsidR="00A4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культура в XVIII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2A0" w:rsidRPr="0001366B" w:rsidRDefault="003430B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A452A0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https://m.edsoo.ru/7f418bce</w:t>
              </w:r>
            </w:hyperlink>
            <w:r w:rsid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XVIII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2A0" w:rsidRPr="0001366B" w:rsidRDefault="003430BB" w:rsidP="00013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A452A0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https://m.edsoo.ru/7f418bce</w:t>
              </w:r>
            </w:hyperlink>
            <w:r w:rsidR="00A4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2A0" w:rsidRPr="0001366B" w:rsidTr="00A452A0">
        <w:trPr>
          <w:cantSplit/>
          <w:trHeight w:val="184"/>
        </w:trPr>
        <w:tc>
          <w:tcPr>
            <w:tcW w:w="993" w:type="dxa"/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в XVIII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A452A0" w:rsidRP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52A0" w:rsidRPr="0001366B" w:rsidRDefault="003430B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A452A0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https://m.edsoo.ru/7f418bce</w:t>
              </w:r>
            </w:hyperlink>
            <w:r w:rsid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D4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«Новая история 18в»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366B" w:rsidRPr="0001366B" w:rsidRDefault="0001366B" w:rsidP="00013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Pr="00013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3261" w:type="dxa"/>
            <w:gridSpan w:val="2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gridSpan w:val="2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6B" w:rsidRPr="0001366B" w:rsidTr="00A452A0">
        <w:trPr>
          <w:cantSplit/>
          <w:trHeight w:val="184"/>
        </w:trPr>
        <w:tc>
          <w:tcPr>
            <w:tcW w:w="10065" w:type="dxa"/>
            <w:gridSpan w:val="6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66B" w:rsidRPr="0001366B" w:rsidRDefault="0001366B" w:rsidP="00A452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ИСТОРИЯ РОССИИ. РОССИЯ В </w:t>
            </w:r>
            <w:r w:rsidR="00A4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 </w:t>
            </w:r>
            <w:r w:rsidRPr="0001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XVII </w:t>
            </w:r>
            <w:r w:rsidR="00A4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A4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="00A452A0" w:rsidRPr="00A4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в.: ОТ ЦАРСТВ</w:t>
            </w:r>
            <w:r w:rsidR="00A4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 ИМПЕРИИ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Pr="0001366B" w:rsidRDefault="00A452A0" w:rsidP="00A45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российской модернизации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A452A0" w:rsidRPr="00A452A0" w:rsidRDefault="00A452A0" w:rsidP="00A452A0">
            <w:pPr>
              <w:spacing w:after="0"/>
              <w:ind w:left="109" w:firstLine="6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452A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Развитие навыков учебной дисциплины и самоорганизации при изучении модуля</w:t>
            </w:r>
          </w:p>
          <w:p w:rsidR="0001366B" w:rsidRPr="0001366B" w:rsidRDefault="00A452A0" w:rsidP="00A452A0">
            <w:pPr>
              <w:spacing w:after="0"/>
              <w:ind w:left="109" w:firstLine="6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A452A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Осознание значимости развития как личности, так и общества в целом в изменяющихся исторических условиях.</w:t>
            </w:r>
          </w:p>
        </w:tc>
        <w:tc>
          <w:tcPr>
            <w:tcW w:w="1559" w:type="dxa"/>
          </w:tcPr>
          <w:p w:rsidR="0001366B" w:rsidRPr="0001366B" w:rsidRDefault="003430B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A452A0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https://m.edsoo.ru/7f418a34</w:t>
              </w:r>
            </w:hyperlink>
            <w:r w:rsid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Default="00A452A0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  <w:p w:rsidR="0013780C" w:rsidRPr="0013780C" w:rsidRDefault="0013780C" w:rsidP="0001366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8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 край в эпоху преобразований Петра I</w:t>
            </w:r>
          </w:p>
          <w:p w:rsidR="0013780C" w:rsidRPr="0001366B" w:rsidRDefault="0013780C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A452A0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gridSpan w:val="2"/>
          </w:tcPr>
          <w:p w:rsidR="0001366B" w:rsidRPr="0001366B" w:rsidRDefault="00A452A0" w:rsidP="009A403C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верности своему Отечеству, высокого патриотического сознания учащихся, готовности к выполнению гражданского долга по защите Отечества на примере событий Северной войны и </w:t>
            </w:r>
            <w:proofErr w:type="spellStart"/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Прутского</w:t>
            </w:r>
            <w:proofErr w:type="spellEnd"/>
            <w:r w:rsidRPr="00A452A0">
              <w:rPr>
                <w:rFonts w:ascii="Times New Roman" w:hAnsi="Times New Roman" w:cs="Times New Roman"/>
                <w:sz w:val="24"/>
                <w:szCs w:val="24"/>
              </w:rPr>
              <w:t xml:space="preserve"> похода.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Северной войны для решения геополитических проблем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преобразований эпохи для дальнейшего развития страны, формирование собственной оценки реформ, их социально-экономических, политических, культурных последствий.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Воспитание стремления жить в дружбе и согласии, уважать обычаи и традиции, религиозные верования разных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ормирование гражданственности /служение Отечеству на примерах личностей Петра I, Б. П. Шереметева, П. П. Шафирова;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ормирование осознанного отношения к фактам отечественной истории и, соответственно, осознанного патриотизма и гражданской позиции. Формирование собственной оценки политического деятеля.</w:t>
            </w:r>
            <w:r w:rsidR="009A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уважительного отношения к чужим идеям, навыка публичного выступления на уроке – дебатах «Роль Петра I в модернизации России».</w:t>
            </w:r>
            <w:r w:rsidR="009A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1559" w:type="dxa"/>
          </w:tcPr>
          <w:p w:rsidR="0001366B" w:rsidRPr="0001366B" w:rsidRDefault="003430B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9A403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https://m.edsoo.ru/7f418a34</w:t>
              </w:r>
            </w:hyperlink>
            <w:r w:rsid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Default="009A403C" w:rsidP="009A4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после Петра I. Дворцовые перевороты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03C" w:rsidRPr="009A403C" w:rsidRDefault="009A403C" w:rsidP="009A40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4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Кабинетское хозяйство </w:t>
            </w:r>
            <w:proofErr w:type="spellStart"/>
            <w:r w:rsidRPr="009A4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Колывано</w:t>
            </w:r>
            <w:proofErr w:type="spellEnd"/>
            <w:r w:rsidRPr="009A4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Воскресенского округа.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9A403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gridSpan w:val="2"/>
          </w:tcPr>
          <w:p w:rsidR="009A403C" w:rsidRPr="009A403C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эпоху «дворцовых переворотов»;</w:t>
            </w:r>
          </w:p>
          <w:p w:rsidR="009A403C" w:rsidRPr="009A403C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- осознание роли России как европейской державы на примере изучения ее участия в коалициях, в том числе в годы Семилетней войны;</w:t>
            </w:r>
            <w:r>
              <w:t xml:space="preserve"> </w:t>
            </w: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формирование исторического мышления — способности рас-сматривать события и явле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ния с точки зрения их историчес</w:t>
            </w: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кой обусловленности, на примере особенностей престолонаследия, установленного Петром I и обусловившим события эпохи, сохранившейся в истории, как «дворцовые перевороты»;</w:t>
            </w:r>
          </w:p>
          <w:p w:rsidR="009A403C" w:rsidRPr="009A403C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Воспитание гуманистического подхода к явлениям исторической действительности.</w:t>
            </w:r>
          </w:p>
          <w:p w:rsidR="009A403C" w:rsidRPr="009A403C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Пробуждение интереса к самостоятельному исследованию прошлого.</w:t>
            </w:r>
          </w:p>
          <w:p w:rsidR="009A403C" w:rsidRPr="009A403C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Инициирование обсуждения спорных вопросов.</w:t>
            </w:r>
          </w:p>
          <w:p w:rsidR="009A403C" w:rsidRPr="009A403C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Формирование навыков оценки основных событий и явлений в истории России</w:t>
            </w:r>
          </w:p>
          <w:p w:rsidR="0001366B" w:rsidRPr="0001366B" w:rsidRDefault="009A403C" w:rsidP="009A403C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A40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теме.</w:t>
            </w:r>
          </w:p>
        </w:tc>
        <w:tc>
          <w:tcPr>
            <w:tcW w:w="1559" w:type="dxa"/>
          </w:tcPr>
          <w:p w:rsidR="0001366B" w:rsidRPr="0001366B" w:rsidRDefault="003430B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9A403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https://m.edsoo.ru/7f418a34</w:t>
              </w:r>
            </w:hyperlink>
            <w:r w:rsid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Pr="0001366B" w:rsidRDefault="009A403C" w:rsidP="009A4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1760-1790-х гг. Правление Екатерины II и Павла I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9A403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gridSpan w:val="2"/>
          </w:tcPr>
          <w:p w:rsidR="0001366B" w:rsidRPr="0001366B" w:rsidRDefault="009A403C" w:rsidP="009A403C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преобразований, проводимых Екатериной I </w:t>
            </w:r>
            <w:proofErr w:type="spellStart"/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Iдля</w:t>
            </w:r>
            <w:proofErr w:type="spellEnd"/>
            <w:r w:rsidRPr="009A403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дальнейшего развития страны, формирование собственной оценки реформ, их социально-экономических, политических, культурных последствий;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понимание важности просвещения населения страны, формирования гражданского общества на принципах равноправия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роли личности и народных масс в истории движения за освобождение от крепостного права;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гражданственности /служение Отечеству на примерах личностей Екатерины II, Румянцева , А. В. Суворова, Ф. Ф. Ушакова, А. А. Безбородко;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познавательной мотивации во время проведения интеллектуальной игры «Итоги правления Екатерины II»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Осознание роли России как европейской державы на примере изучения ее участия в антифранцузских коалициях, на примере Швейцарского и Итальянского походов;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отношения к личности Павла I</w:t>
            </w:r>
          </w:p>
        </w:tc>
        <w:tc>
          <w:tcPr>
            <w:tcW w:w="1559" w:type="dxa"/>
          </w:tcPr>
          <w:p w:rsidR="0001366B" w:rsidRPr="0001366B" w:rsidRDefault="003430B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9A403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https://m.edsoo.ru/7f418a34</w:t>
              </w:r>
            </w:hyperlink>
            <w:r w:rsid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Pr="009A403C" w:rsidRDefault="009A403C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Российской империи в XVIII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9A403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</w:tcPr>
          <w:p w:rsidR="0001366B" w:rsidRPr="0001366B" w:rsidRDefault="009A403C" w:rsidP="0013780C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уважительного отношения к духовному наследию предков; Побуждение к самостоятельному изучению объектов культуры </w:t>
            </w:r>
            <w:proofErr w:type="spellStart"/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XVIIIв</w:t>
            </w:r>
            <w:proofErr w:type="spellEnd"/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.; Осознание значения вклада в развитие русской культуры ученых, художников, мастеров, прибывших из-за рубежа (Ф. Растрелли, Д. Кваренги,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3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Ринальди</w:t>
            </w:r>
            <w:proofErr w:type="spellEnd"/>
            <w:r w:rsidRPr="009A403C">
              <w:rPr>
                <w:rFonts w:ascii="Times New Roman" w:hAnsi="Times New Roman" w:cs="Times New Roman"/>
                <w:sz w:val="24"/>
                <w:szCs w:val="24"/>
              </w:rPr>
              <w:t>), вклада русских ученых и деятелей искусства в общемировую культуру (М. В. Ломоносов, Н. И. Аргунов; А. П. Антропов; И. Н. Никитин; А. Н. Радищев, Д. И. Фонвизин и др.);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366B" w:rsidRPr="0001366B" w:rsidRDefault="003430B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9A403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https://m.edsoo.ru/7f418a34</w:t>
              </w:r>
            </w:hyperlink>
            <w:r w:rsidR="009A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03C" w:rsidRPr="0001366B" w:rsidTr="00A452A0">
        <w:trPr>
          <w:cantSplit/>
          <w:trHeight w:val="184"/>
        </w:trPr>
        <w:tc>
          <w:tcPr>
            <w:tcW w:w="993" w:type="dxa"/>
          </w:tcPr>
          <w:p w:rsidR="009A403C" w:rsidRPr="0001366B" w:rsidRDefault="009A403C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9A403C" w:rsidRPr="009A403C" w:rsidRDefault="0013780C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Облик сибирских городов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9A403C" w:rsidRDefault="0013780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9A403C" w:rsidRPr="009A403C" w:rsidRDefault="0013780C" w:rsidP="009A403C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80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жизни и культуре русского народа и историческому прошлому России к концу столетия, к достижениям жителей малой Родины-Сибири. Осознание своей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      </w:r>
          </w:p>
        </w:tc>
        <w:tc>
          <w:tcPr>
            <w:tcW w:w="1559" w:type="dxa"/>
          </w:tcPr>
          <w:p w:rsidR="009A403C" w:rsidRDefault="009A403C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6B" w:rsidRPr="0001366B" w:rsidTr="00A452A0">
        <w:trPr>
          <w:cantSplit/>
          <w:trHeight w:val="184"/>
        </w:trPr>
        <w:tc>
          <w:tcPr>
            <w:tcW w:w="993" w:type="dxa"/>
          </w:tcPr>
          <w:p w:rsidR="0001366B" w:rsidRPr="0001366B" w:rsidRDefault="0001366B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  <w:r w:rsidR="00D4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«История России 17-18в»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01366B" w:rsidRPr="0001366B" w:rsidRDefault="0001366B" w:rsidP="0001366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6B" w:rsidRPr="0001366B" w:rsidTr="00A452A0">
        <w:trPr>
          <w:cantSplit/>
          <w:trHeight w:val="184"/>
        </w:trPr>
        <w:tc>
          <w:tcPr>
            <w:tcW w:w="3261" w:type="dxa"/>
            <w:gridSpan w:val="2"/>
          </w:tcPr>
          <w:p w:rsidR="0001366B" w:rsidRPr="0001366B" w:rsidRDefault="0001366B" w:rsidP="000136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gridSpan w:val="2"/>
          </w:tcPr>
          <w:p w:rsidR="0001366B" w:rsidRPr="0001366B" w:rsidRDefault="0001366B" w:rsidP="0001366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66B" w:rsidRPr="0001366B" w:rsidTr="00A452A0">
        <w:trPr>
          <w:cantSplit/>
          <w:trHeight w:val="184"/>
        </w:trPr>
        <w:tc>
          <w:tcPr>
            <w:tcW w:w="8506" w:type="dxa"/>
            <w:gridSpan w:val="5"/>
          </w:tcPr>
          <w:p w:rsidR="0001366B" w:rsidRPr="0001366B" w:rsidRDefault="0001366B" w:rsidP="0001366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6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ПРОГРАММЕ: 68 ч.</w:t>
            </w:r>
          </w:p>
        </w:tc>
        <w:tc>
          <w:tcPr>
            <w:tcW w:w="1559" w:type="dxa"/>
          </w:tcPr>
          <w:p w:rsidR="0001366B" w:rsidRPr="0001366B" w:rsidRDefault="0001366B" w:rsidP="00013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66B" w:rsidRDefault="0001366B" w:rsidP="0001366B">
      <w:pPr>
        <w:rPr>
          <w:rFonts w:ascii="Times New Roman" w:hAnsi="Times New Roman" w:cs="Times New Roman"/>
          <w:sz w:val="24"/>
          <w:szCs w:val="24"/>
        </w:rPr>
      </w:pPr>
    </w:p>
    <w:p w:rsidR="00551D6B" w:rsidRDefault="00746FCB" w:rsidP="00746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CB">
        <w:rPr>
          <w:rFonts w:ascii="Times New Roman" w:hAnsi="Times New Roman" w:cs="Times New Roman"/>
          <w:b/>
          <w:sz w:val="24"/>
          <w:szCs w:val="24"/>
        </w:rPr>
        <w:t>9 КЛАСС</w:t>
      </w:r>
      <w:r w:rsidR="00551D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6FCB" w:rsidRPr="00551D6B" w:rsidRDefault="00551D6B" w:rsidP="00746F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1D6B">
        <w:rPr>
          <w:rFonts w:ascii="Times New Roman" w:hAnsi="Times New Roman" w:cs="Times New Roman"/>
          <w:b/>
          <w:color w:val="FF0000"/>
          <w:sz w:val="24"/>
          <w:szCs w:val="24"/>
        </w:rPr>
        <w:t>тематическое планирование на 102 часа (</w:t>
      </w:r>
      <w:r w:rsidR="00A42C01">
        <w:rPr>
          <w:rFonts w:ascii="Times New Roman" w:hAnsi="Times New Roman" w:cs="Times New Roman"/>
          <w:b/>
          <w:color w:val="FF0000"/>
          <w:sz w:val="24"/>
          <w:szCs w:val="24"/>
        </w:rPr>
        <w:t>3 учебных часа в неделю</w:t>
      </w:r>
      <w:r w:rsidRPr="00551D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3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851"/>
        <w:gridCol w:w="3969"/>
        <w:gridCol w:w="425"/>
        <w:gridCol w:w="1559"/>
      </w:tblGrid>
      <w:tr w:rsidR="00746FCB" w:rsidRPr="00746FCB" w:rsidTr="00343A37">
        <w:trPr>
          <w:cantSplit/>
          <w:trHeight w:val="1119"/>
        </w:trPr>
        <w:tc>
          <w:tcPr>
            <w:tcW w:w="993" w:type="dxa"/>
          </w:tcPr>
          <w:p w:rsidR="00746FCB" w:rsidRPr="00746FCB" w:rsidRDefault="00746FCB" w:rsidP="00746FCB">
            <w:pPr>
              <w:ind w:lef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Mar>
              <w:left w:w="33" w:type="dxa"/>
            </w:tcMar>
          </w:tcPr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tcMar>
              <w:left w:w="33" w:type="dxa"/>
            </w:tcMar>
          </w:tcPr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рабочей программы</w:t>
            </w:r>
          </w:p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gridSpan w:val="2"/>
          </w:tcPr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46FCB" w:rsidRPr="00746FCB" w:rsidTr="00343A37">
        <w:trPr>
          <w:cantSplit/>
          <w:trHeight w:val="1119"/>
        </w:trPr>
        <w:tc>
          <w:tcPr>
            <w:tcW w:w="10065" w:type="dxa"/>
            <w:gridSpan w:val="6"/>
          </w:tcPr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6FCB" w:rsidRPr="00746FCB" w:rsidRDefault="00746FCB" w:rsidP="00746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ВСЕОБЩАЯ ИСТОРИЯ. ИСТОРИЯ НОВОГО ВРЕМЕНИ.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значимости становления индустриального общества, развития процесса демократизации и формирования идеологий, обосновывающих различные пути и 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развития общества</w:t>
            </w:r>
            <w:r>
              <w:t xml:space="preserve"> 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толерантного сознания и поведения в современном мире, уважения к культуре, взглядам, образу жизни, развитию, религии, складыванию исторического пути других народов.</w:t>
            </w:r>
            <w:r>
              <w:t xml:space="preserve"> 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нравственности, основанной на свободе воли и духовных традициях, внутренней установки личности поступать согласно своей совести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гуманистиче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традиций и ценностей совре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общества, уважение прав и свобод человека</w:t>
            </w:r>
          </w:p>
        </w:tc>
        <w:tc>
          <w:tcPr>
            <w:tcW w:w="1559" w:type="dxa"/>
          </w:tcPr>
          <w:p w:rsidR="00A87B6C" w:rsidRPr="00746FCB" w:rsidRDefault="003430BB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A87B6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https://m.edsoo.ru/7f41adc0</w:t>
              </w:r>
            </w:hyperlink>
            <w:r w:rsid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начале XIX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B6C" w:rsidRPr="00746FCB" w:rsidRDefault="003430BB" w:rsidP="00746FC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A87B6C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A87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3430BB" w:rsidP="00746FCB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A87B6C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A87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европейских стран в 1815—1840-е гг.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3430BB" w:rsidP="00746FC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A87B6C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A87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и Северной Америки в середине XIX - начале XX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3430BB" w:rsidP="00746FC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/>
            <w:r w:rsidR="00A87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7B6C" w:rsidRPr="0074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="00A87B6C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A87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A87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Латинск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Америки в XIX - начале XX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3430BB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A87B6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https://m.edsoo.ru/7f41adc0</w:t>
              </w:r>
            </w:hyperlink>
            <w:r w:rsid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в XIX - начале XX века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3430BB" w:rsidP="00746F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A87B6C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A87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Африки в ХIХ — начале ХХ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3430BB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A87B6C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https://m.edsoo.ru/7f41adc0</w:t>
              </w:r>
            </w:hyperlink>
            <w:r w:rsid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XIX — начале ХХ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A87B6C" w:rsidP="00746F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Pr="0074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67" w:history="1">
              <w:r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XIX - начале XX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3430BB" w:rsidP="00746FCB">
            <w:pPr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68" w:history="1">
              <w:r w:rsidR="00A87B6C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A87B6C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</w:tc>
      </w:tr>
      <w:tr w:rsidR="00A87B6C" w:rsidRPr="00746FCB" w:rsidTr="00343A37">
        <w:trPr>
          <w:cantSplit/>
          <w:trHeight w:val="184"/>
        </w:trPr>
        <w:tc>
          <w:tcPr>
            <w:tcW w:w="993" w:type="dxa"/>
          </w:tcPr>
          <w:p w:rsidR="00A87B6C" w:rsidRPr="00746FCB" w:rsidRDefault="00A87B6C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A87B6C" w:rsidRPr="00746FCB" w:rsidRDefault="00A87B6C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7B6C" w:rsidRPr="00746FCB" w:rsidRDefault="00A87B6C" w:rsidP="00746FCB">
            <w:pPr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746FCB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746FCB" w:rsidRPr="00746FCB" w:rsidRDefault="00746FCB" w:rsidP="00746F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gridSpan w:val="2"/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CB" w:rsidRPr="00746FCB" w:rsidTr="00343A37">
        <w:trPr>
          <w:cantSplit/>
          <w:trHeight w:val="184"/>
        </w:trPr>
        <w:tc>
          <w:tcPr>
            <w:tcW w:w="10065" w:type="dxa"/>
            <w:gridSpan w:val="6"/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FCB" w:rsidRPr="00746FCB" w:rsidRDefault="00746FCB" w:rsidP="00A87B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ИСТОРИЯ РОССИИ. РОССИ</w:t>
            </w:r>
            <w:r w:rsidR="00A87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ЙСКАЯ ИМПЕРИЯ</w:t>
            </w:r>
            <w:r w:rsidRPr="00746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КОНЦЕ </w:t>
            </w:r>
            <w:r w:rsidR="00A87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XIX – НАЧАЛЕ</w:t>
            </w:r>
            <w:r w:rsidR="00A87B6C" w:rsidRPr="00A87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в.</w:t>
            </w:r>
          </w:p>
        </w:tc>
      </w:tr>
      <w:tr w:rsidR="00746FCB" w:rsidRPr="00746FCB" w:rsidTr="00343A37">
        <w:trPr>
          <w:cantSplit/>
          <w:trHeight w:val="184"/>
        </w:trPr>
        <w:tc>
          <w:tcPr>
            <w:tcW w:w="993" w:type="dxa"/>
          </w:tcPr>
          <w:p w:rsidR="00746FCB" w:rsidRPr="00746FCB" w:rsidRDefault="00746FCB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746FCB" w:rsidRPr="00746FCB" w:rsidRDefault="00A87B6C" w:rsidP="00A87B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FCB"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9B4B52" w:rsidRPr="009B4B52" w:rsidRDefault="009B4B52" w:rsidP="009B4B52">
            <w:pPr>
              <w:spacing w:after="0"/>
              <w:ind w:left="109" w:firstLine="6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Развитие навыков учебной дисциплины и самоорганизации при изучении модуля </w:t>
            </w:r>
          </w:p>
          <w:p w:rsidR="00746FCB" w:rsidRPr="00746FCB" w:rsidRDefault="009B4B52" w:rsidP="009B4B52">
            <w:pPr>
              <w:spacing w:after="0"/>
              <w:ind w:left="109" w:firstLine="6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Воспитание обучающихся в духе патриотизма, уважения к своему Отечеству – многонациональному Российскому государству.</w:t>
            </w:r>
          </w:p>
        </w:tc>
        <w:tc>
          <w:tcPr>
            <w:tcW w:w="1559" w:type="dxa"/>
          </w:tcPr>
          <w:p w:rsidR="00746FCB" w:rsidRPr="00746FCB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FCB" w:rsidRPr="00746FCB" w:rsidTr="00343A37">
        <w:trPr>
          <w:cantSplit/>
          <w:trHeight w:val="184"/>
        </w:trPr>
        <w:tc>
          <w:tcPr>
            <w:tcW w:w="993" w:type="dxa"/>
          </w:tcPr>
          <w:p w:rsidR="00746FCB" w:rsidRPr="00746FCB" w:rsidRDefault="00746FCB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746FCB" w:rsidRDefault="00DF75D3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4B52" w:rsidRDefault="009B4B52" w:rsidP="00746F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М. Сперанский - генерал-губернатор Сибири и его реформы.</w:t>
            </w:r>
          </w:p>
          <w:p w:rsidR="009B4B52" w:rsidRPr="00746FCB" w:rsidRDefault="009B4B52" w:rsidP="00746F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Декабристы и Сибирь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DF75D3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gridSpan w:val="2"/>
          </w:tcPr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личности Александра I, М. М. Сперанского</w:t>
            </w:r>
          </w:p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способностей,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взаимообусловленности. </w:t>
            </w:r>
          </w:p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высказывать и обосновывать оценку действий участников исторических событий. </w:t>
            </w:r>
          </w:p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работы с историческими источниками, картами. </w:t>
            </w:r>
          </w:p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роли народных масс в исторических процессах.  </w:t>
            </w:r>
          </w:p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героическому прошлому нашего народа.</w:t>
            </w:r>
          </w:p>
          <w:p w:rsidR="009B4B52" w:rsidRPr="009B4B52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группового взаимодействия при организации самостоятельной исследовательской работы по изучению общественного движения при Александре I., движения декабристов.</w:t>
            </w:r>
          </w:p>
          <w:p w:rsidR="00746FCB" w:rsidRPr="00746FCB" w:rsidRDefault="009B4B52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к родному краю, к его истории, к людям, прославившим родной край.</w:t>
            </w:r>
          </w:p>
        </w:tc>
        <w:tc>
          <w:tcPr>
            <w:tcW w:w="1559" w:type="dxa"/>
          </w:tcPr>
          <w:p w:rsidR="00746FCB" w:rsidRPr="00746FCB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FCB" w:rsidRPr="00746FCB" w:rsidTr="00343A37">
        <w:trPr>
          <w:cantSplit/>
          <w:trHeight w:val="184"/>
        </w:trPr>
        <w:tc>
          <w:tcPr>
            <w:tcW w:w="993" w:type="dxa"/>
          </w:tcPr>
          <w:p w:rsidR="00746FCB" w:rsidRPr="00746FCB" w:rsidRDefault="00746FCB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746FCB" w:rsidRDefault="00CA1EAD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 самодержавие: государственный консерватизм</w:t>
            </w:r>
          </w:p>
          <w:p w:rsidR="009B4B52" w:rsidRPr="00746FCB" w:rsidRDefault="009B4B52" w:rsidP="00746FC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Общественная жизнь в Сибири в первой половине XIX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CA1EAD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gridSpan w:val="2"/>
          </w:tcPr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Раскрытие противоречий, существовавших в русском обществе по вопросам дальнейшего развития: реформаторские и консервативные взгляды. Формирование познавательного интереса к личности Николая I., П. Д. Киселева. 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Понимание культурного многообразия своей страны и мира, уважение к культуре своего и других народов, толерантность.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Особое значение придается характеристике истории нашей страны в период сложных и знаковых событий Крымской войны 1853-1856 гг.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Анализируя исторический опыт сформировать систему позитивных гуманистических ценностей.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Великих реформ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Осознание значимости реформ для дальнейшего развития страны; понимание необходимости участия России в русско-турецкой войне, влияния результатов данной войны на геополитическое положение России, воспитание патриотизма на примере героизма русских солдат в русско-турецкой войне.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Формирование собственного отношения к деятельности революционных организаций, к террору как способу революционной борьбы.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Формирование навыков оценки основных событий и явлений в истории России</w:t>
            </w:r>
          </w:p>
          <w:p w:rsidR="009B4B52" w:rsidRPr="009B4B52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</w:t>
            </w:r>
          </w:p>
          <w:p w:rsidR="00746FCB" w:rsidRPr="00746FCB" w:rsidRDefault="009B4B52" w:rsidP="009B4B52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</w:p>
        </w:tc>
        <w:tc>
          <w:tcPr>
            <w:tcW w:w="1559" w:type="dxa"/>
          </w:tcPr>
          <w:p w:rsidR="00746FCB" w:rsidRPr="00746FCB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A85" w:rsidRPr="00746FCB" w:rsidTr="00343A37">
        <w:trPr>
          <w:cantSplit/>
          <w:trHeight w:val="184"/>
        </w:trPr>
        <w:tc>
          <w:tcPr>
            <w:tcW w:w="993" w:type="dxa"/>
          </w:tcPr>
          <w:p w:rsidR="00B57A85" w:rsidRPr="00746FCB" w:rsidRDefault="00B57A85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B57A85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B57A85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 w:val="restart"/>
          </w:tcPr>
          <w:p w:rsidR="00B57A85" w:rsidRPr="00746FCB" w:rsidRDefault="00B57A85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Формирование более глубокого понимания культуры России и национальной культуры нашего региона.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познавательного интереса к изучению истории России, уважительного отношения к историческому наследию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57A85" w:rsidRPr="00746FCB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B57A85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B5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A85" w:rsidRPr="00746FCB" w:rsidTr="00343A37">
        <w:trPr>
          <w:cantSplit/>
          <w:trHeight w:val="184"/>
        </w:trPr>
        <w:tc>
          <w:tcPr>
            <w:tcW w:w="993" w:type="dxa"/>
          </w:tcPr>
          <w:p w:rsidR="00B57A85" w:rsidRPr="00746FCB" w:rsidRDefault="00B57A85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B57A85" w:rsidRPr="00CA1EAD" w:rsidRDefault="00B57A85" w:rsidP="00CA1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 первой половине XIX в.</w:t>
            </w:r>
          </w:p>
          <w:p w:rsidR="00B57A85" w:rsidRPr="00746FCB" w:rsidRDefault="00B57A85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B57A85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B57A85" w:rsidRPr="00746FCB" w:rsidRDefault="00B57A85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A85" w:rsidRPr="00746FCB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B57A85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B5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FCB" w:rsidRPr="00746FCB" w:rsidTr="00343A37">
        <w:trPr>
          <w:cantSplit/>
          <w:trHeight w:val="184"/>
        </w:trPr>
        <w:tc>
          <w:tcPr>
            <w:tcW w:w="993" w:type="dxa"/>
          </w:tcPr>
          <w:p w:rsidR="00746FCB" w:rsidRPr="00746FCB" w:rsidRDefault="00746FCB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746FCB" w:rsidRPr="00746FCB" w:rsidRDefault="00CA1EAD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gridSpan w:val="2"/>
          </w:tcPr>
          <w:p w:rsidR="00746FCB" w:rsidRPr="00746FCB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чувства любви к Родине и гордости за историю своего народа,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понимания неоднозначности оценки деятельности исторических личностей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познавательный интерес к изучению истории России, уважительное отношение к историческому наследию; оценивать исторические события и роль личности в истории: Александра II. Воспитание уважения к истории своего Отечества, уважения к людям, посвятившим жизнь реформированию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приоритетах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нальной политики Александра II.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гордости за Родину на примере доблести и мужества российской 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46FCB" w:rsidRPr="00746FCB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FCB" w:rsidRPr="00746FCB" w:rsidTr="00343A37">
        <w:trPr>
          <w:cantSplit/>
          <w:trHeight w:val="184"/>
        </w:trPr>
        <w:tc>
          <w:tcPr>
            <w:tcW w:w="993" w:type="dxa"/>
          </w:tcPr>
          <w:p w:rsidR="00746FCB" w:rsidRPr="00746FCB" w:rsidRDefault="00746FCB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746FCB" w:rsidRDefault="00CA1EAD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1880-1890-х гг.</w:t>
            </w:r>
          </w:p>
          <w:p w:rsidR="00B57A85" w:rsidRPr="00B57A85" w:rsidRDefault="00B57A85" w:rsidP="00746F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Транссиб - великий рельсовый путь: из столетия в столетие.</w:t>
            </w:r>
          </w:p>
          <w:p w:rsidR="00B57A85" w:rsidRPr="00746FCB" w:rsidRDefault="00B57A85" w:rsidP="00B57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Новосибирск - город, рожденный Транссибом.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</w:tcPr>
          <w:p w:rsidR="00746FCB" w:rsidRPr="00746FCB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контрреформ.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внутренней политики правительства на развитие революционного движения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уважения к Отечеству; воспитание интереса к предмету истории.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внешнеполитических приоритетах Александра III</w:t>
            </w:r>
          </w:p>
        </w:tc>
        <w:tc>
          <w:tcPr>
            <w:tcW w:w="1559" w:type="dxa"/>
          </w:tcPr>
          <w:p w:rsidR="00746FCB" w:rsidRPr="00746FCB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EAD" w:rsidRPr="00746FCB" w:rsidTr="00343A37">
        <w:trPr>
          <w:cantSplit/>
          <w:trHeight w:val="184"/>
        </w:trPr>
        <w:tc>
          <w:tcPr>
            <w:tcW w:w="993" w:type="dxa"/>
          </w:tcPr>
          <w:p w:rsidR="00CA1EAD" w:rsidRPr="00746FCB" w:rsidRDefault="00CA1EAD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CA1EAD" w:rsidRDefault="00CA1EAD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во второй половине XIX в.</w:t>
            </w:r>
          </w:p>
          <w:p w:rsidR="00B57A85" w:rsidRPr="00746FCB" w:rsidRDefault="00B57A85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CA1EAD" w:rsidRPr="00746FCB" w:rsidRDefault="00CA1EAD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</w:tcPr>
          <w:p w:rsidR="00CA1EAD" w:rsidRPr="00746FCB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более глубокого понимания культуры России и национальной культуры нашего региона.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познавательного интереса к изучению истории России, уважительного отношения к историческому наследию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России.</w:t>
            </w:r>
          </w:p>
        </w:tc>
        <w:tc>
          <w:tcPr>
            <w:tcW w:w="1559" w:type="dxa"/>
          </w:tcPr>
          <w:p w:rsidR="00CA1EAD" w:rsidRPr="00746FCB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EAD" w:rsidRPr="00746FCB" w:rsidTr="00343A37">
        <w:trPr>
          <w:cantSplit/>
          <w:trHeight w:val="184"/>
        </w:trPr>
        <w:tc>
          <w:tcPr>
            <w:tcW w:w="993" w:type="dxa"/>
          </w:tcPr>
          <w:p w:rsidR="00CA1EAD" w:rsidRPr="00746FCB" w:rsidRDefault="00CA1EAD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CA1EAD" w:rsidRDefault="00CA1EAD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Этнокультурный облик империи</w:t>
            </w:r>
            <w:r w:rsidR="00B5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7A85" w:rsidRPr="00B57A85" w:rsidRDefault="00B57A85" w:rsidP="00746F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Сибиряки-старожилы во второй половине XIX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CA1EAD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gridSpan w:val="2"/>
          </w:tcPr>
          <w:p w:rsidR="00CA1EAD" w:rsidRPr="00746FCB" w:rsidRDefault="00B57A85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более глубокого понимания культуры России и национальной культуры нашего региона.</w:t>
            </w:r>
          </w:p>
        </w:tc>
        <w:tc>
          <w:tcPr>
            <w:tcW w:w="1559" w:type="dxa"/>
          </w:tcPr>
          <w:p w:rsidR="00CA1EAD" w:rsidRPr="00746FCB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A85" w:rsidRPr="00746FCB" w:rsidTr="00343A37">
        <w:trPr>
          <w:cantSplit/>
          <w:trHeight w:val="184"/>
        </w:trPr>
        <w:tc>
          <w:tcPr>
            <w:tcW w:w="993" w:type="dxa"/>
          </w:tcPr>
          <w:p w:rsidR="00B57A85" w:rsidRDefault="00B57A85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B57A85" w:rsidRPr="00CA1EAD" w:rsidRDefault="00B57A85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B57A85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vMerge w:val="restart"/>
          </w:tcPr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условиях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социально-политических потрясений начала века.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собственного мнения относительно необходимости и значения русско-японской войны, воспитание патриотизма на примере героизма русских солдат и офицеров; 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Понимать значимости 1905-1907 гг. для развития парламентаризма и многопартийности в России; осознание значения вклада русских ученых и деятелей искусства Серебряного века в общемировую культуру.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прошлому; патриотизма; уважения к соотечественникам; людям труда; воспитание гражданской позиции личности, неравнодушной к судьбам Отечества.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периоде правления Николая II, осмысление причин недовольства разных слоев населения императором.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Россию на примере мужества и доблести моряков крейсера «Варяг». Воспитание гражданской позиции, чувства милосердия, уважительного отношения к народам России.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человечества.</w:t>
            </w:r>
            <w:r w:rsidR="0058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историческому наследию народов </w:t>
            </w:r>
            <w:r w:rsidR="0058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России и региона.</w:t>
            </w:r>
            <w:r w:rsidR="0058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Оценивание значения политического и культурного наследия Новейшего времени для современности</w:t>
            </w:r>
            <w:r w:rsidR="0058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обучающихся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толерантности, согласия и мира между людьми и народами, в духе демократических ценностей современного общества.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России.</w:t>
            </w:r>
          </w:p>
          <w:p w:rsidR="00B57A85" w:rsidRPr="00B57A85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</w:p>
          <w:p w:rsidR="00B57A85" w:rsidRPr="00746FCB" w:rsidRDefault="00B57A85" w:rsidP="00B57A85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в т.ч. по истории Сибири и Новосибирской области.</w:t>
            </w:r>
          </w:p>
        </w:tc>
        <w:tc>
          <w:tcPr>
            <w:tcW w:w="1559" w:type="dxa"/>
          </w:tcPr>
          <w:p w:rsidR="00B57A85" w:rsidRPr="00746FCB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B57A85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B5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7A85" w:rsidRPr="00746FCB" w:rsidTr="00343A37">
        <w:trPr>
          <w:cantSplit/>
          <w:trHeight w:val="184"/>
        </w:trPr>
        <w:tc>
          <w:tcPr>
            <w:tcW w:w="993" w:type="dxa"/>
          </w:tcPr>
          <w:p w:rsidR="00B57A85" w:rsidRDefault="00B57A85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B57A85" w:rsidRPr="00CA1EAD" w:rsidRDefault="00B57A85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пороге XX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B57A85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gridSpan w:val="2"/>
            <w:vMerge/>
          </w:tcPr>
          <w:p w:rsidR="00B57A85" w:rsidRPr="00746FCB" w:rsidRDefault="00B57A85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7A85" w:rsidRPr="00746FCB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B57A85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B5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EAD" w:rsidRPr="00746FCB" w:rsidTr="00343A37">
        <w:trPr>
          <w:cantSplit/>
          <w:trHeight w:val="184"/>
        </w:trPr>
        <w:tc>
          <w:tcPr>
            <w:tcW w:w="993" w:type="dxa"/>
          </w:tcPr>
          <w:p w:rsidR="00CA1EAD" w:rsidRDefault="00CA1EAD" w:rsidP="00CA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CA1EAD" w:rsidRPr="00CA1EAD" w:rsidRDefault="00CA1EAD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CA1EAD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CA1EAD" w:rsidRPr="00746FCB" w:rsidRDefault="00CA1EAD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EAD" w:rsidRPr="00746FCB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9B4B52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6FCB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746FCB" w:rsidRPr="00746FCB" w:rsidRDefault="00746FCB" w:rsidP="00746F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746FCB" w:rsidRPr="00746FCB" w:rsidRDefault="00B57A85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4" w:type="dxa"/>
            <w:gridSpan w:val="2"/>
          </w:tcPr>
          <w:p w:rsidR="00746FCB" w:rsidRPr="00746FCB" w:rsidRDefault="00746FCB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EAD" w:rsidRPr="00746FCB" w:rsidTr="00343A37">
        <w:trPr>
          <w:cantSplit/>
          <w:trHeight w:val="184"/>
        </w:trPr>
        <w:tc>
          <w:tcPr>
            <w:tcW w:w="10065" w:type="dxa"/>
            <w:gridSpan w:val="6"/>
          </w:tcPr>
          <w:p w:rsidR="00CA1EAD" w:rsidRDefault="00CA1EAD" w:rsidP="00CA1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EAD" w:rsidRPr="00CA1EAD" w:rsidRDefault="00CA1EAD" w:rsidP="00CA1E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УЧЕБНЫЙ МОДУЛЬ. «ВВЕДЕНИЕ В НОВЕЙШУЮ ИСТОРИЮ РОССИИ». </w:t>
            </w:r>
          </w:p>
        </w:tc>
      </w:tr>
      <w:tr w:rsidR="005820EF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5820EF" w:rsidRPr="00CA1EAD" w:rsidRDefault="005820EF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5820EF" w:rsidRPr="005820EF" w:rsidRDefault="005820EF" w:rsidP="005820EF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историческому наследию народов мира, России и региона.</w:t>
            </w:r>
          </w:p>
          <w:p w:rsidR="005820EF" w:rsidRPr="00746FCB" w:rsidRDefault="005820EF" w:rsidP="005820EF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Оценивание значения политического и культурного наследия Новейшего времени для современности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на примере героизма советских солдат и офицеров.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гуманистических традиций и ценностей современного 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прав и свобод человека.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обучающихся в духе патриотизма, уважения к своему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Отечеству – многонациональному Российскому государству,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идеями взаимопонимания,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согласия и мира между людьми и народами, в духе демократических ценностей современного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Merge w:val="restart"/>
          </w:tcPr>
          <w:p w:rsidR="005820EF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5820EF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https://histrf.ru/read/articles/sobytiya-i-imena-revolyuciy-v-rossii?ysclid=lj5m8ou0mu190104387</w:t>
              </w:r>
            </w:hyperlink>
            <w:r w:rsidR="0058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20EF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5820EF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https://bigenc.ru/c/velikaia-otechestvennaia-voina-1941-1945-</w:t>
              </w:r>
              <w:r w:rsidR="005820EF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ff234c?ysclid=lj5ma7zbrw891769460</w:t>
              </w:r>
            </w:hyperlink>
            <w:r w:rsidR="0058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20EF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5820EF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https://histrf.ru/read/articles/velikaya-otechestvennaya-voyna-chast-1?ysclid=lj5mb6dgom992950054</w:t>
              </w:r>
            </w:hyperlink>
            <w:r w:rsidR="0058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4ED" w:rsidRDefault="003430B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9E44ED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https://foxford.ru/wiki/istoriya/podjem-natcionalnyh-dvijenij-raspad-sssr</w:t>
              </w:r>
            </w:hyperlink>
            <w:r w:rsidR="009E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44ED" w:rsidRPr="00746FCB" w:rsidRDefault="003430BB" w:rsidP="009E4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9E44ED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https://histrf.ru/read/articles/krym-s-rossiiei-politichieskii-intsidient-i-istorichieskii-prietsiedient?ysclid=lj5me38gqx223049701</w:t>
              </w:r>
            </w:hyperlink>
          </w:p>
        </w:tc>
      </w:tr>
      <w:tr w:rsidR="005820EF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5820EF" w:rsidRPr="009B4B52" w:rsidRDefault="005820EF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Российская революция 1917—1922 гг.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vMerge/>
          </w:tcPr>
          <w:p w:rsidR="005820EF" w:rsidRPr="00746FCB" w:rsidRDefault="005820EF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EF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5820EF" w:rsidRPr="009B4B52" w:rsidRDefault="005820EF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Великая Отечественная война 1941—1945 гг.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vMerge/>
          </w:tcPr>
          <w:p w:rsidR="005820EF" w:rsidRPr="00746FCB" w:rsidRDefault="005820EF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EF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5820EF" w:rsidRPr="009B4B52" w:rsidRDefault="005820EF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Распад СССР. Становление новой России (1992—1999 гг.)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5820EF" w:rsidRPr="00746FCB" w:rsidRDefault="005820EF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EF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5820EF" w:rsidRPr="009B4B52" w:rsidRDefault="005820EF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Возрождение страны с 2000-х гг. Воссоединение Крыма с Россией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5820EF" w:rsidRPr="00746FCB" w:rsidRDefault="005820EF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0EF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5820EF" w:rsidRPr="009B4B52" w:rsidRDefault="005820EF" w:rsidP="00746F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 Итоговое повторение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5820EF" w:rsidRPr="00746FCB" w:rsidRDefault="005820EF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0EF" w:rsidRPr="00746FCB" w:rsidRDefault="005820EF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EAD" w:rsidRPr="00746FCB" w:rsidTr="00343A37">
        <w:trPr>
          <w:cantSplit/>
          <w:trHeight w:val="184"/>
        </w:trPr>
        <w:tc>
          <w:tcPr>
            <w:tcW w:w="3261" w:type="dxa"/>
            <w:gridSpan w:val="2"/>
          </w:tcPr>
          <w:p w:rsidR="00CA1EAD" w:rsidRPr="00746FCB" w:rsidRDefault="009B4B52" w:rsidP="00746F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МОДУЛЮ 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CA1EAD" w:rsidRPr="00746FCB" w:rsidRDefault="009B4B52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gridSpan w:val="2"/>
          </w:tcPr>
          <w:p w:rsidR="00CA1EAD" w:rsidRPr="00746FCB" w:rsidRDefault="00CA1EAD" w:rsidP="00746FCB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EAD" w:rsidRPr="00746FCB" w:rsidRDefault="00CA1EAD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CB" w:rsidRPr="00746FCB" w:rsidTr="00343A37">
        <w:trPr>
          <w:cantSplit/>
          <w:trHeight w:val="184"/>
        </w:trPr>
        <w:tc>
          <w:tcPr>
            <w:tcW w:w="8506" w:type="dxa"/>
            <w:gridSpan w:val="5"/>
          </w:tcPr>
          <w:p w:rsidR="00746FCB" w:rsidRPr="00746FCB" w:rsidRDefault="00746FCB" w:rsidP="009B4B52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C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ПО ПРОГРАММЕ: </w:t>
            </w:r>
            <w:r w:rsidR="00B57A8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746FC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746FCB" w:rsidRPr="00746FCB" w:rsidRDefault="00746FCB" w:rsidP="0074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FCB" w:rsidRPr="00746FCB" w:rsidRDefault="00746FCB" w:rsidP="00746FCB">
      <w:pPr>
        <w:rPr>
          <w:rFonts w:ascii="Times New Roman" w:hAnsi="Times New Roman" w:cs="Times New Roman"/>
          <w:sz w:val="24"/>
          <w:szCs w:val="24"/>
        </w:rPr>
      </w:pPr>
    </w:p>
    <w:p w:rsidR="00551D6B" w:rsidRDefault="00551D6B" w:rsidP="00551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C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551D6B" w:rsidRPr="00A42C01" w:rsidRDefault="00551D6B" w:rsidP="00551D6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тематическое планирование на 85 часов </w:t>
      </w:r>
      <w:r w:rsidR="00A42C01" w:rsidRPr="00A42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(2,5 часа в неделю)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3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851"/>
        <w:gridCol w:w="3969"/>
        <w:gridCol w:w="425"/>
        <w:gridCol w:w="1559"/>
      </w:tblGrid>
      <w:tr w:rsidR="00551D6B" w:rsidRPr="00746FCB" w:rsidTr="00794B8D">
        <w:trPr>
          <w:cantSplit/>
          <w:trHeight w:val="1119"/>
        </w:trPr>
        <w:tc>
          <w:tcPr>
            <w:tcW w:w="993" w:type="dxa"/>
          </w:tcPr>
          <w:p w:rsidR="00551D6B" w:rsidRPr="00746FCB" w:rsidRDefault="00551D6B" w:rsidP="00794B8D">
            <w:pPr>
              <w:ind w:left="-85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D6B" w:rsidRPr="00746FCB" w:rsidRDefault="00551D6B" w:rsidP="00794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1D6B" w:rsidRPr="00746FCB" w:rsidRDefault="00551D6B" w:rsidP="00794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1" w:type="dxa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551D6B" w:rsidRPr="00746FCB" w:rsidRDefault="00551D6B" w:rsidP="00794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рабочей программы</w:t>
            </w:r>
          </w:p>
          <w:p w:rsidR="00551D6B" w:rsidRPr="00746FCB" w:rsidRDefault="00551D6B" w:rsidP="00794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1984" w:type="dxa"/>
            <w:gridSpan w:val="2"/>
          </w:tcPr>
          <w:p w:rsidR="00551D6B" w:rsidRPr="00746FCB" w:rsidRDefault="00551D6B" w:rsidP="00794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51D6B" w:rsidRPr="00746FCB" w:rsidTr="00794B8D">
        <w:trPr>
          <w:cantSplit/>
          <w:trHeight w:val="1119"/>
        </w:trPr>
        <w:tc>
          <w:tcPr>
            <w:tcW w:w="10065" w:type="dxa"/>
            <w:gridSpan w:val="6"/>
          </w:tcPr>
          <w:p w:rsidR="00551D6B" w:rsidRPr="00746FCB" w:rsidRDefault="00551D6B" w:rsidP="00794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1D6B" w:rsidRPr="00746FCB" w:rsidRDefault="00551D6B" w:rsidP="00794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ВСЕОБЩАЯ ИСТОРИЯ. ИСТОРИЯ НОВОГО ВРЕМЕНИ.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46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значимости становления индустриального общества, развития процесса демократизации и формирования идеологий, обосновывающих различные пути и способы развития общества</w:t>
            </w:r>
            <w:r>
              <w:t xml:space="preserve"> 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толерантного сознания и поведения в современном мире, уважения к культуре, взглядам, образу жизни, развитию, религии, складыванию исторического пути других народов.</w:t>
            </w:r>
            <w:r>
              <w:t xml:space="preserve"> 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нравственности, основанной на свободе воли и духовных традициях, внутренней установки личности поступать согласно своей совести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гуманистиче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традиций и ценностей совре</w:t>
            </w: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общества, уважение прав и свобод человека</w:t>
            </w:r>
          </w:p>
        </w:tc>
        <w:tc>
          <w:tcPr>
            <w:tcW w:w="1559" w:type="dxa"/>
          </w:tcPr>
          <w:p w:rsidR="00551D6B" w:rsidRPr="00746FCB" w:rsidRDefault="003430B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https://m.edsoo.ru/7f41adc0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 в начале XIX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D6B" w:rsidRPr="00746FCB" w:rsidRDefault="003430BB" w:rsidP="00794B8D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551D6B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551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1D6B" w:rsidRPr="00746FCB" w:rsidRDefault="003430BB" w:rsidP="00794B8D">
            <w:pPr>
              <w:spacing w:after="160" w:line="259" w:lineRule="auto"/>
              <w:ind w:left="2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551D6B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551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европейских стран в 1815—1840-е гг.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1D6B" w:rsidRPr="00746FCB" w:rsidRDefault="003430BB" w:rsidP="00794B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551D6B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551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и Северной Америки в середине XIX - начале XX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1D6B" w:rsidRPr="00746FCB" w:rsidRDefault="003430BB" w:rsidP="00794B8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/>
            <w:r w:rsidR="00551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1D6B" w:rsidRPr="0074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="00551D6B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551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Латинск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Америки в XIX - начале XX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1D6B" w:rsidRPr="00746FCB" w:rsidRDefault="003430B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https://m.edsoo.ru/7f41adc0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в XIX - начале XX века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1D6B" w:rsidRPr="00746FCB" w:rsidRDefault="003430BB" w:rsidP="00794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="00551D6B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551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Африки в ХIХ — начале ХХ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1D6B" w:rsidRPr="00746FCB" w:rsidRDefault="003430B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https://m.edsoo.ru/7f41adc0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XIX — начале ХХ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1D6B" w:rsidRPr="00746FCB" w:rsidRDefault="00551D6B" w:rsidP="00794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CB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r w:rsidRPr="0074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95" w:history="1">
              <w:r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XIX - начале XX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1D6B" w:rsidRPr="00746FCB" w:rsidRDefault="003430BB" w:rsidP="00794B8D">
            <w:pPr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6" w:history="1">
              <w:r w:rsidR="00551D6B" w:rsidRPr="00EE4C6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https://m.edsoo.ru/7f41adc0</w:t>
              </w:r>
            </w:hyperlink>
            <w:r w:rsidR="00551D6B"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1D6B" w:rsidRPr="00746FCB" w:rsidRDefault="00551D6B" w:rsidP="00794B8D">
            <w:pPr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551D6B" w:rsidRPr="00746FCB" w:rsidTr="00794B8D">
        <w:trPr>
          <w:cantSplit/>
          <w:trHeight w:val="184"/>
        </w:trPr>
        <w:tc>
          <w:tcPr>
            <w:tcW w:w="3261" w:type="dxa"/>
            <w:gridSpan w:val="2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gridSpan w:val="2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6B" w:rsidRPr="00746FCB" w:rsidTr="00794B8D">
        <w:trPr>
          <w:cantSplit/>
          <w:trHeight w:val="184"/>
        </w:trPr>
        <w:tc>
          <w:tcPr>
            <w:tcW w:w="10065" w:type="dxa"/>
            <w:gridSpan w:val="6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ИСТОРИЯ РОССИИ. РОССИ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ЙСКАЯ ИМПЕРИЯ</w:t>
            </w:r>
            <w:r w:rsidRPr="00746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КОНЦЕ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XIX – НАЧАЛЕ</w:t>
            </w:r>
            <w:r w:rsidRPr="00A87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в.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551D6B" w:rsidRPr="009B4B52" w:rsidRDefault="00551D6B" w:rsidP="00794B8D">
            <w:pPr>
              <w:spacing w:after="0"/>
              <w:ind w:left="109" w:firstLine="6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Развитие навыков учебной дисциплины и самоорганизации при изучении модуля </w:t>
            </w:r>
          </w:p>
          <w:p w:rsidR="00551D6B" w:rsidRPr="00746FCB" w:rsidRDefault="00551D6B" w:rsidP="00794B8D">
            <w:pPr>
              <w:spacing w:after="0"/>
              <w:ind w:left="109" w:firstLine="6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Воспитание обучающихся в духе патриотизма, уважения к своему Отечеству – многонациональному Российскому государству.</w:t>
            </w:r>
          </w:p>
        </w:tc>
        <w:tc>
          <w:tcPr>
            <w:tcW w:w="1559" w:type="dxa"/>
          </w:tcPr>
          <w:p w:rsidR="00551D6B" w:rsidRPr="00746FC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D6B" w:rsidRDefault="00551D6B" w:rsidP="00794B8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М. Сперанский - генерал-губернатор Сибири и его реформы.</w:t>
            </w:r>
          </w:p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Декабристы и Сибирь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gridSpan w:val="2"/>
          </w:tcPr>
          <w:p w:rsidR="00551D6B" w:rsidRPr="009B4B52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личности Александра I, М. М. Сперанского</w:t>
            </w:r>
          </w:p>
          <w:p w:rsidR="00551D6B" w:rsidRPr="009B4B52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способностей,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взаимообусловленности. </w:t>
            </w:r>
          </w:p>
          <w:p w:rsidR="00551D6B" w:rsidRPr="009B4B52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высказывать и обосновывать оценку действий участников исторических событий. </w:t>
            </w:r>
          </w:p>
          <w:p w:rsidR="00551D6B" w:rsidRPr="009B4B52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работы с историческими источниками, картами. </w:t>
            </w:r>
          </w:p>
          <w:p w:rsidR="00551D6B" w:rsidRPr="009B4B52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роли народных масс в исторических процессах.  </w:t>
            </w:r>
          </w:p>
          <w:p w:rsidR="00551D6B" w:rsidRPr="009B4B52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героическому прошлому нашего народа.</w:t>
            </w:r>
          </w:p>
          <w:p w:rsidR="00551D6B" w:rsidRPr="009B4B52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группового взаимодействия при организации самостоятельной исследовательской работы по изучению общественного движения при Александре I., движения декабристов.</w:t>
            </w:r>
          </w:p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к родному краю, к его истории, к людям, прославившим родной край.</w:t>
            </w:r>
          </w:p>
        </w:tc>
        <w:tc>
          <w:tcPr>
            <w:tcW w:w="1559" w:type="dxa"/>
          </w:tcPr>
          <w:p w:rsidR="00551D6B" w:rsidRPr="00746FC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 самодержавие: государственный консерватизм</w:t>
            </w:r>
          </w:p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Общественная жизнь в Сибири в первой половине XIX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gridSpan w:val="2"/>
          </w:tcPr>
          <w:p w:rsidR="00551D6B" w:rsidRPr="009B4B52" w:rsidRDefault="00551D6B" w:rsidP="00794B8D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Раскрытие противоречий, существовавших в русском обществе по вопросам дальнейшего развития: реформаторские и консервативные взгляды. Формирование познавательного интереса к личности Николая I., П. Д. Киселева. </w:t>
            </w:r>
          </w:p>
          <w:p w:rsidR="00551D6B" w:rsidRPr="009B4B52" w:rsidRDefault="00551D6B" w:rsidP="00794B8D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</w:t>
            </w:r>
          </w:p>
          <w:p w:rsidR="00551D6B" w:rsidRPr="009B4B52" w:rsidRDefault="00551D6B" w:rsidP="00794B8D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Понимание культурного многообразия своей страны и мира, уважение к культуре своего и других народов, толерантность.</w:t>
            </w:r>
          </w:p>
          <w:p w:rsidR="00551D6B" w:rsidRPr="009B4B52" w:rsidRDefault="00551D6B" w:rsidP="00794B8D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Особое значение придается характеристике истории нашей страны в период сложных и знаковых событий Крымской войны 1853-1856 гг.</w:t>
            </w:r>
          </w:p>
          <w:p w:rsidR="00551D6B" w:rsidRPr="009B4B52" w:rsidRDefault="00551D6B" w:rsidP="00794B8D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Анализируя исторический опыт сформировать систему позитивных гуманистических ценностей.</w:t>
            </w:r>
          </w:p>
          <w:p w:rsidR="00551D6B" w:rsidRPr="009B4B52" w:rsidRDefault="00551D6B" w:rsidP="00794B8D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Великих реформ</w:t>
            </w:r>
          </w:p>
          <w:p w:rsidR="00551D6B" w:rsidRPr="009B4B52" w:rsidRDefault="00551D6B" w:rsidP="00794B8D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Осознание значимости реформ для дальнейшего развития страны; понимание необходимости участия России в русско-турецкой войне, влияния результатов данной войны на геополитическое положение России, воспитание патриотизма на примере героизма русских солдат в русско-турецкой войне.</w:t>
            </w:r>
          </w:p>
          <w:p w:rsidR="00551D6B" w:rsidRPr="009B4B52" w:rsidRDefault="00551D6B" w:rsidP="00794B8D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Формирование собственного отношения к деятельности революционных организаций, к террору как способу революционной борьбы.</w:t>
            </w:r>
          </w:p>
          <w:p w:rsidR="00551D6B" w:rsidRPr="009B4B52" w:rsidRDefault="00551D6B" w:rsidP="00794B8D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551D6B" w:rsidRPr="009B4B52" w:rsidRDefault="00551D6B" w:rsidP="00794B8D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Формирование навыков оценки основных событий и явлений в истории России</w:t>
            </w:r>
          </w:p>
          <w:p w:rsidR="00551D6B" w:rsidRPr="009B4B52" w:rsidRDefault="00551D6B" w:rsidP="00794B8D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</w:t>
            </w:r>
          </w:p>
          <w:p w:rsidR="00551D6B" w:rsidRPr="00746FCB" w:rsidRDefault="00551D6B" w:rsidP="00794B8D">
            <w:pPr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B4B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</w:p>
        </w:tc>
        <w:tc>
          <w:tcPr>
            <w:tcW w:w="1559" w:type="dxa"/>
          </w:tcPr>
          <w:p w:rsidR="00551D6B" w:rsidRPr="00746FC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 w:val="restart"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Формирование более глубокого понимания культуры России и национальной культуры нашего региона.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B5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познавательного интереса к изучению истории России, уважительного отношения к историческому наследию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1D6B" w:rsidRPr="00746FC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CA1EAD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 первой половине XIX в.</w:t>
            </w:r>
          </w:p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D6B" w:rsidRPr="00746FC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правовая модернизация страны при Александре II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635C37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gridSpan w:val="2"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чувства любви к Родине и гордости за историю своего народа,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понимания неоднозначности оценки деятельности исторических личностей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познавательный интерес к изучению истории России, уважительное отношение к историческому наследию; оценивать исторические события и роль личности в истории: Александра II. Воспитание уважения к истории своего Отечества, уважения к людям, посвятившим жизнь реформированию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приоритетах 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нальной политики Александра II.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гордости за Родину на примере доблести и мужества российской 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51D6B" w:rsidRPr="00746FC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1880-1890-х гг.</w:t>
            </w:r>
          </w:p>
          <w:p w:rsidR="00551D6B" w:rsidRPr="00B57A85" w:rsidRDefault="00551D6B" w:rsidP="00794B8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Транссиб - великий рельсовый путь: из столетия в столетие.</w:t>
            </w:r>
          </w:p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Новосибирск - город, рожденный Транссибом.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635C37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gridSpan w:val="2"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период контрреформ.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внутренней политики правительства на развитие революционного движения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уважения к Отечеству; воспитание интереса к предмету истории.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внешнеполитических приоритетах Александра III</w:t>
            </w:r>
          </w:p>
        </w:tc>
        <w:tc>
          <w:tcPr>
            <w:tcW w:w="1559" w:type="dxa"/>
          </w:tcPr>
          <w:p w:rsidR="00551D6B" w:rsidRPr="00746FC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во второй половине XIX в.</w:t>
            </w:r>
          </w:p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более глубокого понимания культуры России и национальной культуры нашего региона.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познавательного интереса к изучению истории России, уважительного отношения к историческому наследию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России.</w:t>
            </w:r>
          </w:p>
        </w:tc>
        <w:tc>
          <w:tcPr>
            <w:tcW w:w="1559" w:type="dxa"/>
          </w:tcPr>
          <w:p w:rsidR="00551D6B" w:rsidRPr="00746FC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Этнокультурный облик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D6B" w:rsidRPr="00B57A85" w:rsidRDefault="00551D6B" w:rsidP="00794B8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7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Сибиряки-старожилы во второй половине XIX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635C37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более глубокого понимания культуры России и национальной культуры нашего региона.</w:t>
            </w:r>
          </w:p>
        </w:tc>
        <w:tc>
          <w:tcPr>
            <w:tcW w:w="1559" w:type="dxa"/>
          </w:tcPr>
          <w:p w:rsidR="00551D6B" w:rsidRPr="00746FC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CA1EAD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Default="00635C37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 w:val="restart"/>
          </w:tcPr>
          <w:p w:rsidR="00551D6B" w:rsidRPr="00B57A85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важнейших культурно-исторических ориентиров для гражданской, этнонациональной, культурной самоидентификации личности на основе изучения исторического опыта деятельности народов нашей страны в условиях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социально-политических потрясений начала века.</w:t>
            </w:r>
          </w:p>
          <w:p w:rsidR="00551D6B" w:rsidRPr="00B57A85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собственного мнения относительно необходимости и значения русско-японской войны, воспитание патриотизма на примере героизма русских солдат и офицеров; </w:t>
            </w:r>
          </w:p>
          <w:p w:rsidR="00551D6B" w:rsidRPr="00B57A85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Понимать значимости 1905-1907 гг. для развития парламентаризма и многопартийности в России; осознание значения вклада русских ученых и деятелей искусства Серебряного века в общемировую культуру.</w:t>
            </w:r>
          </w:p>
          <w:p w:rsidR="00551D6B" w:rsidRPr="00B57A85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прошлому; патриотизма; уважения к соотечественникам; людям труда; воспитание гражданской позиции личности, неравнодушной к судьбам Отечества.</w:t>
            </w:r>
          </w:p>
          <w:p w:rsidR="00551D6B" w:rsidRPr="00B57A85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периоде правления Николая II, осмысление причин недовольства разных слоев населения императором.</w:t>
            </w:r>
          </w:p>
          <w:p w:rsidR="00551D6B" w:rsidRPr="00B57A85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Россию на примере мужества и доблести моряков крейсера «Варяг». Воспитание гражданской позиции, чувства милосердия, уважительного отношения к народам России.</w:t>
            </w:r>
          </w:p>
          <w:p w:rsidR="00551D6B" w:rsidRPr="00B57A85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к историческому наследию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России и региона.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Оценивание значения политического и культурного наследия Новейшего времени для современности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551D6B" w:rsidRPr="00B57A85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Воспитание обучающихся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толерантности, согласия и мира между людьми и народами, в духе демократических ценностей современного общества.</w:t>
            </w:r>
          </w:p>
          <w:p w:rsidR="00551D6B" w:rsidRPr="00B57A85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событий.</w:t>
            </w:r>
          </w:p>
          <w:p w:rsidR="00551D6B" w:rsidRPr="00B57A85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России.</w:t>
            </w:r>
          </w:p>
          <w:p w:rsidR="00551D6B" w:rsidRPr="00B57A85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</w:p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A85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в т.ч. по истории Сибири и Новосибирской области.</w:t>
            </w:r>
          </w:p>
        </w:tc>
        <w:tc>
          <w:tcPr>
            <w:tcW w:w="1559" w:type="dxa"/>
          </w:tcPr>
          <w:p w:rsidR="00551D6B" w:rsidRPr="00746FC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CA1EAD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пороге XX в.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Default="00635C37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D6B" w:rsidRPr="00746FC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993" w:type="dxa"/>
          </w:tcPr>
          <w:p w:rsidR="00551D6B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268" w:type="dxa"/>
            <w:shd w:val="clear" w:color="auto" w:fill="auto"/>
            <w:tcMar>
              <w:left w:w="33" w:type="dxa"/>
            </w:tcMar>
          </w:tcPr>
          <w:p w:rsidR="00551D6B" w:rsidRPr="00CA1EAD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Default="00635C37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D6B" w:rsidRPr="00746FC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3261" w:type="dxa"/>
            <w:gridSpan w:val="2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635C37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gridSpan w:val="2"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6B" w:rsidRPr="00746FCB" w:rsidTr="00794B8D">
        <w:trPr>
          <w:cantSplit/>
          <w:trHeight w:val="184"/>
        </w:trPr>
        <w:tc>
          <w:tcPr>
            <w:tcW w:w="10065" w:type="dxa"/>
            <w:gridSpan w:val="6"/>
          </w:tcPr>
          <w:p w:rsidR="00551D6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D6B" w:rsidRPr="00CA1EAD" w:rsidRDefault="00551D6B" w:rsidP="00794B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УЧЕБНЫЙ МОДУЛЬ. «ВВЕДЕНИЕ В НОВЕЙШУЮ ИСТОРИЮ РОССИИ». </w:t>
            </w:r>
          </w:p>
        </w:tc>
      </w:tr>
      <w:tr w:rsidR="00551D6B" w:rsidRPr="00746FCB" w:rsidTr="00794B8D">
        <w:trPr>
          <w:cantSplit/>
          <w:trHeight w:val="184"/>
        </w:trPr>
        <w:tc>
          <w:tcPr>
            <w:tcW w:w="3261" w:type="dxa"/>
            <w:gridSpan w:val="2"/>
          </w:tcPr>
          <w:p w:rsidR="00551D6B" w:rsidRPr="00CA1EAD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551D6B" w:rsidRPr="005820EF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историческому наследию народов мира, России и региона.</w:t>
            </w:r>
          </w:p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Оценивание значения политического и культурного наследия Новейшего времени для современности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на примере героизма советских солдат и офицеров.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гуманистических традиций и ценностей современного 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прав и свобод человека.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обучающихся в духе патриотизма, уважения к своему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Отечеству – многонациональному Российскому государству,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идеями взаимопонимания,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согласия и мира между людьми и народами, в духе демократических ценностей современного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высказывать и обосновывать оценку действий участников исторических событий.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Развитие навыков оценки основных событий и явлений в истории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EF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группового взаимодействия при организации повторения и обобщения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Merge w:val="restart"/>
          </w:tcPr>
          <w:p w:rsidR="00551D6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https://histrf.ru/read/articles/sobytiya-i-imena-revolyuciy-v-rossii?ysclid=lj5m8ou0mu190104387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D6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https://bigenc.ru/c/velikaia-otechestvennaia-voina-1941-1945-</w:t>
              </w:r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ff234c?ysclid=lj5ma7zbrw891769460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D6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https://histrf.ru/read/articles/velikaya-otechestvennaya-voyna-chast-1?ysclid=lj5mb6dgom992950054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D6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https://foxford.ru/wiki/istoriya/podjem-natcionalnyh-dvijenij-raspad-sssr</w:t>
              </w:r>
            </w:hyperlink>
            <w:r w:rsidR="0055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D6B" w:rsidRPr="00746FCB" w:rsidRDefault="003430B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551D6B" w:rsidRPr="00EE4C6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https://histrf.ru/read/articles/krym-s-rossiiei-politichieskii-intsidient-i-istorichieskii-prietsiedient?ysclid=lj5me38gqx223049701</w:t>
              </w:r>
            </w:hyperlink>
          </w:p>
        </w:tc>
      </w:tr>
      <w:tr w:rsidR="00551D6B" w:rsidRPr="00746FCB" w:rsidTr="00794B8D">
        <w:trPr>
          <w:cantSplit/>
          <w:trHeight w:val="184"/>
        </w:trPr>
        <w:tc>
          <w:tcPr>
            <w:tcW w:w="3261" w:type="dxa"/>
            <w:gridSpan w:val="2"/>
          </w:tcPr>
          <w:p w:rsidR="00551D6B" w:rsidRPr="009B4B52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Российская революция 1917—1922 гг.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6B" w:rsidRPr="00746FCB" w:rsidTr="00794B8D">
        <w:trPr>
          <w:cantSplit/>
          <w:trHeight w:val="184"/>
        </w:trPr>
        <w:tc>
          <w:tcPr>
            <w:tcW w:w="3261" w:type="dxa"/>
            <w:gridSpan w:val="2"/>
          </w:tcPr>
          <w:p w:rsidR="00551D6B" w:rsidRPr="009B4B52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Великая Отечественная война 1941—1945 гг.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6B" w:rsidRPr="00746FCB" w:rsidTr="00794B8D">
        <w:trPr>
          <w:cantSplit/>
          <w:trHeight w:val="184"/>
        </w:trPr>
        <w:tc>
          <w:tcPr>
            <w:tcW w:w="3261" w:type="dxa"/>
            <w:gridSpan w:val="2"/>
          </w:tcPr>
          <w:p w:rsidR="00551D6B" w:rsidRPr="009B4B52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Распад СССР. Становление новой России (1992—1999 гг.)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6B" w:rsidRPr="00746FCB" w:rsidTr="00794B8D">
        <w:trPr>
          <w:cantSplit/>
          <w:trHeight w:val="184"/>
        </w:trPr>
        <w:tc>
          <w:tcPr>
            <w:tcW w:w="3261" w:type="dxa"/>
            <w:gridSpan w:val="2"/>
          </w:tcPr>
          <w:p w:rsidR="00551D6B" w:rsidRPr="009B4B52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Возрождение страны с 2000-х гг. Воссоединение Крыма с Россией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6B" w:rsidRPr="00746FCB" w:rsidTr="00794B8D">
        <w:trPr>
          <w:cantSplit/>
          <w:trHeight w:val="184"/>
        </w:trPr>
        <w:tc>
          <w:tcPr>
            <w:tcW w:w="3261" w:type="dxa"/>
            <w:gridSpan w:val="2"/>
          </w:tcPr>
          <w:p w:rsidR="00551D6B" w:rsidRPr="009B4B52" w:rsidRDefault="00551D6B" w:rsidP="00794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 Итоговое повторение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vMerge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6B" w:rsidRPr="00746FCB" w:rsidTr="00794B8D">
        <w:trPr>
          <w:cantSplit/>
          <w:trHeight w:val="184"/>
        </w:trPr>
        <w:tc>
          <w:tcPr>
            <w:tcW w:w="3261" w:type="dxa"/>
            <w:gridSpan w:val="2"/>
          </w:tcPr>
          <w:p w:rsidR="00551D6B" w:rsidRPr="00746FCB" w:rsidRDefault="00551D6B" w:rsidP="00794B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МОДУЛЮ </w:t>
            </w:r>
          </w:p>
        </w:tc>
        <w:tc>
          <w:tcPr>
            <w:tcW w:w="851" w:type="dxa"/>
            <w:shd w:val="clear" w:color="auto" w:fill="auto"/>
            <w:tcMar>
              <w:left w:w="33" w:type="dxa"/>
            </w:tcMar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gridSpan w:val="2"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6B" w:rsidRPr="00746FCB" w:rsidTr="00794B8D">
        <w:trPr>
          <w:cantSplit/>
          <w:trHeight w:val="184"/>
        </w:trPr>
        <w:tc>
          <w:tcPr>
            <w:tcW w:w="8506" w:type="dxa"/>
            <w:gridSpan w:val="5"/>
          </w:tcPr>
          <w:p w:rsidR="00551D6B" w:rsidRPr="00746FCB" w:rsidRDefault="00551D6B" w:rsidP="00794B8D">
            <w:pPr>
              <w:suppressAutoHyphens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C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ПО ПРОГРАММЕ: </w:t>
            </w:r>
            <w:r w:rsidR="00635C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46FC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551D6B" w:rsidRPr="00746FCB" w:rsidRDefault="00551D6B" w:rsidP="00794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D6B" w:rsidRPr="00746FCB" w:rsidRDefault="00551D6B" w:rsidP="00551D6B">
      <w:pPr>
        <w:rPr>
          <w:rFonts w:ascii="Times New Roman" w:hAnsi="Times New Roman" w:cs="Times New Roman"/>
          <w:b/>
          <w:sz w:val="24"/>
          <w:szCs w:val="24"/>
        </w:rPr>
      </w:pPr>
    </w:p>
    <w:p w:rsidR="00746FCB" w:rsidRDefault="00746FCB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D06EA3" w:rsidRDefault="00D06EA3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D06EA3" w:rsidRDefault="00D06EA3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D06EA3" w:rsidRDefault="00D06EA3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D06EA3" w:rsidRDefault="00D06EA3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D06EA3" w:rsidRDefault="00D06EA3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D06EA3" w:rsidRPr="001F385E" w:rsidRDefault="00D06EA3" w:rsidP="00D06EA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85E">
        <w:rPr>
          <w:rStyle w:val="a9"/>
          <w:rFonts w:ascii="Times New Roman" w:hAnsi="Times New Roman" w:cs="Times New Roman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06EA3" w:rsidRPr="001F385E" w:rsidRDefault="00D06EA3" w:rsidP="00D06EA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385E">
        <w:rPr>
          <w:rStyle w:val="a9"/>
          <w:rFonts w:ascii="Times New Roman" w:hAnsi="Times New Roman" w:cs="Times New Roman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D06EA3" w:rsidRPr="006D26EA" w:rsidRDefault="00D06EA3" w:rsidP="00D06EA3">
      <w:pPr>
        <w:pStyle w:val="a6"/>
        <w:jc w:val="both"/>
        <w:rPr>
          <w:rFonts w:ascii="Times New Roman" w:hAnsi="Times New Roman"/>
          <w:szCs w:val="24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-mask"/>
          <w:color w:val="333333"/>
          <w:sz w:val="21"/>
          <w:szCs w:val="21"/>
        </w:rPr>
        <w:t>‌</w:t>
      </w:r>
      <w:r w:rsidRPr="00E16EED">
        <w:rPr>
          <w:rFonts w:ascii="Times New Roman" w:hAnsi="Times New Roman" w:cs="Times New Roman"/>
          <w:color w:val="333333"/>
          <w:szCs w:val="24"/>
        </w:rPr>
        <w:t>​</w:t>
      </w:r>
      <w:r w:rsidRPr="00E16EED">
        <w:rPr>
          <w:rFonts w:ascii="Times New Roman" w:hAnsi="Times New Roman" w:cs="Times New Roman"/>
          <w:szCs w:val="24"/>
        </w:rPr>
        <w:t xml:space="preserve"> </w:t>
      </w:r>
      <w:r w:rsidRPr="006D26EA">
        <w:rPr>
          <w:rFonts w:ascii="Times New Roman" w:hAnsi="Times New Roman"/>
          <w:szCs w:val="24"/>
        </w:rPr>
        <w:t>Предметная линия учебников:</w:t>
      </w:r>
    </w:p>
    <w:p w:rsidR="00D06EA3" w:rsidRPr="00A85A2E" w:rsidRDefault="00D06EA3" w:rsidP="00D06EA3">
      <w:pPr>
        <w:pStyle w:val="a6"/>
        <w:numPr>
          <w:ilvl w:val="0"/>
          <w:numId w:val="39"/>
        </w:numPr>
        <w:ind w:left="284" w:hanging="284"/>
        <w:rPr>
          <w:rFonts w:ascii="Times New Roman" w:hAnsi="Times New Roman"/>
          <w:szCs w:val="24"/>
        </w:rPr>
      </w:pPr>
      <w:proofErr w:type="spellStart"/>
      <w:r w:rsidRPr="00A85A2E">
        <w:rPr>
          <w:rFonts w:ascii="Times New Roman" w:hAnsi="Times New Roman"/>
          <w:szCs w:val="24"/>
        </w:rPr>
        <w:t>Вигасин</w:t>
      </w:r>
      <w:proofErr w:type="spellEnd"/>
      <w:r w:rsidRPr="00A85A2E">
        <w:rPr>
          <w:rFonts w:ascii="Times New Roman" w:hAnsi="Times New Roman"/>
          <w:szCs w:val="24"/>
        </w:rPr>
        <w:t xml:space="preserve"> А.А.,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A85A2E">
        <w:rPr>
          <w:rFonts w:ascii="Times New Roman" w:hAnsi="Times New Roman"/>
          <w:szCs w:val="24"/>
        </w:rPr>
        <w:t>Годер</w:t>
      </w:r>
      <w:proofErr w:type="spellEnd"/>
      <w:r w:rsidRPr="00A85A2E">
        <w:rPr>
          <w:rFonts w:ascii="Times New Roman" w:hAnsi="Times New Roman"/>
          <w:szCs w:val="24"/>
        </w:rPr>
        <w:t xml:space="preserve"> Г.И, Свенцицкая И.С.</w:t>
      </w:r>
      <w:r>
        <w:rPr>
          <w:rFonts w:ascii="Times New Roman" w:hAnsi="Times New Roman"/>
          <w:szCs w:val="24"/>
        </w:rPr>
        <w:t xml:space="preserve"> И</w:t>
      </w:r>
      <w:r w:rsidRPr="00A85A2E">
        <w:rPr>
          <w:rFonts w:ascii="Times New Roman" w:hAnsi="Times New Roman"/>
          <w:szCs w:val="24"/>
        </w:rPr>
        <w:t>стория Древнего мира.  5 класс.  -  М. Просвещение</w:t>
      </w:r>
      <w:r>
        <w:rPr>
          <w:rFonts w:ascii="Times New Roman" w:hAnsi="Times New Roman"/>
          <w:szCs w:val="24"/>
        </w:rPr>
        <w:t>;</w:t>
      </w:r>
    </w:p>
    <w:p w:rsidR="00D06EA3" w:rsidRPr="00955283" w:rsidRDefault="00D06EA3" w:rsidP="00D06EA3">
      <w:pPr>
        <w:pStyle w:val="a6"/>
        <w:numPr>
          <w:ilvl w:val="0"/>
          <w:numId w:val="39"/>
        </w:numPr>
        <w:ind w:left="284" w:hanging="284"/>
        <w:rPr>
          <w:rFonts w:ascii="Times New Roman" w:hAnsi="Times New Roman"/>
          <w:szCs w:val="24"/>
        </w:rPr>
      </w:pPr>
      <w:proofErr w:type="spellStart"/>
      <w:r w:rsidRPr="00955283">
        <w:rPr>
          <w:rFonts w:ascii="Times New Roman" w:hAnsi="Times New Roman"/>
          <w:szCs w:val="24"/>
        </w:rPr>
        <w:t>Агибалова</w:t>
      </w:r>
      <w:proofErr w:type="spellEnd"/>
      <w:r w:rsidRPr="00955283">
        <w:rPr>
          <w:rFonts w:ascii="Times New Roman" w:hAnsi="Times New Roman"/>
          <w:szCs w:val="24"/>
        </w:rPr>
        <w:t xml:space="preserve"> Е. В., Донской Г. М. История Средних веков. Под редакцией А. А. Сванидзе. 6 класс. - М. Просвещение</w:t>
      </w:r>
      <w:r>
        <w:rPr>
          <w:rFonts w:ascii="Times New Roman" w:hAnsi="Times New Roman"/>
          <w:szCs w:val="24"/>
        </w:rPr>
        <w:t>;</w:t>
      </w:r>
    </w:p>
    <w:p w:rsidR="00D06EA3" w:rsidRPr="00A85A2E" w:rsidRDefault="00D06EA3" w:rsidP="00D06EA3">
      <w:pPr>
        <w:pStyle w:val="a6"/>
        <w:numPr>
          <w:ilvl w:val="0"/>
          <w:numId w:val="39"/>
        </w:numPr>
        <w:ind w:left="284" w:hanging="284"/>
        <w:rPr>
          <w:rFonts w:ascii="Times New Roman" w:hAnsi="Times New Roman"/>
          <w:szCs w:val="24"/>
        </w:rPr>
      </w:pPr>
      <w:r w:rsidRPr="00A85A2E">
        <w:rPr>
          <w:rFonts w:ascii="Times New Roman" w:hAnsi="Times New Roman"/>
          <w:szCs w:val="24"/>
        </w:rPr>
        <w:t>Юдовская А.  Я., Баранов П.  А., Ванюшкина Л.  М.  Всеобщая история.  История Нового времени. Под редакцией А. А. Искендерова. 7 класс. - М. Просвещение</w:t>
      </w:r>
      <w:r>
        <w:rPr>
          <w:rFonts w:ascii="Times New Roman" w:hAnsi="Times New Roman"/>
          <w:szCs w:val="24"/>
        </w:rPr>
        <w:t>;</w:t>
      </w:r>
    </w:p>
    <w:p w:rsidR="00D06EA3" w:rsidRPr="00955283" w:rsidRDefault="00D06EA3" w:rsidP="00D06EA3">
      <w:pPr>
        <w:pStyle w:val="a6"/>
        <w:numPr>
          <w:ilvl w:val="0"/>
          <w:numId w:val="39"/>
        </w:numPr>
        <w:ind w:left="284" w:hanging="284"/>
        <w:rPr>
          <w:rFonts w:ascii="Times New Roman" w:hAnsi="Times New Roman"/>
          <w:szCs w:val="24"/>
        </w:rPr>
      </w:pPr>
      <w:r w:rsidRPr="00955283">
        <w:rPr>
          <w:rFonts w:ascii="Times New Roman" w:hAnsi="Times New Roman"/>
          <w:szCs w:val="24"/>
        </w:rPr>
        <w:t>Юдовская А.  Я., Баранов П.  А., Ванюшкина Л.  М.  Всеобщая история.  История Нового времени. Под редакцией А. А. Искендерова. 8 класс. - М. Просвещение</w:t>
      </w:r>
      <w:r>
        <w:rPr>
          <w:rFonts w:ascii="Times New Roman" w:hAnsi="Times New Roman"/>
          <w:szCs w:val="24"/>
        </w:rPr>
        <w:t>;</w:t>
      </w:r>
    </w:p>
    <w:p w:rsidR="00D06EA3" w:rsidRPr="00B34FE0" w:rsidRDefault="00D06EA3" w:rsidP="00D06EA3">
      <w:pPr>
        <w:pStyle w:val="a6"/>
        <w:numPr>
          <w:ilvl w:val="0"/>
          <w:numId w:val="39"/>
        </w:numPr>
        <w:ind w:left="284" w:hanging="284"/>
        <w:rPr>
          <w:rFonts w:ascii="Times New Roman" w:hAnsi="Times New Roman"/>
          <w:szCs w:val="24"/>
        </w:rPr>
      </w:pPr>
      <w:r w:rsidRPr="00B34FE0">
        <w:rPr>
          <w:rFonts w:ascii="Times New Roman" w:hAnsi="Times New Roman"/>
          <w:szCs w:val="24"/>
        </w:rPr>
        <w:t xml:space="preserve"> Юдовская А.  Я., Всеобщая история</w:t>
      </w:r>
      <w:r>
        <w:rPr>
          <w:rFonts w:ascii="Times New Roman" w:hAnsi="Times New Roman"/>
          <w:szCs w:val="24"/>
        </w:rPr>
        <w:t xml:space="preserve"> Н</w:t>
      </w:r>
      <w:r w:rsidRPr="00B34FE0">
        <w:rPr>
          <w:rFonts w:ascii="Times New Roman" w:hAnsi="Times New Roman"/>
          <w:szCs w:val="24"/>
        </w:rPr>
        <w:t>ов</w:t>
      </w:r>
      <w:r>
        <w:rPr>
          <w:rFonts w:ascii="Times New Roman" w:hAnsi="Times New Roman"/>
          <w:szCs w:val="24"/>
        </w:rPr>
        <w:t>ого времени</w:t>
      </w:r>
      <w:r w:rsidRPr="00B34FE0">
        <w:rPr>
          <w:rFonts w:ascii="Times New Roman" w:hAnsi="Times New Roman"/>
          <w:szCs w:val="24"/>
        </w:rPr>
        <w:t>. Под редакцией А. А. Искендерова. 9 класс. - М. Просвещение;</w:t>
      </w:r>
    </w:p>
    <w:p w:rsidR="00D06EA3" w:rsidRPr="00D06EA3" w:rsidRDefault="00D06EA3" w:rsidP="0050031B">
      <w:pPr>
        <w:pStyle w:val="a6"/>
        <w:numPr>
          <w:ilvl w:val="0"/>
          <w:numId w:val="39"/>
        </w:numPr>
        <w:ind w:left="284" w:hanging="284"/>
        <w:rPr>
          <w:rFonts w:ascii="Times New Roman" w:hAnsi="Times New Roman"/>
          <w:szCs w:val="24"/>
        </w:rPr>
      </w:pPr>
      <w:r w:rsidRPr="00D06EA3">
        <w:rPr>
          <w:rFonts w:ascii="Times New Roman" w:hAnsi="Times New Roman"/>
          <w:szCs w:val="24"/>
        </w:rPr>
        <w:t>История России. 6 класс. Арсентьев Н.М., Данилов А.А., Стефанович П.С., и др./Под ред. Торкунова А.В.- М. Просвещение;</w:t>
      </w:r>
    </w:p>
    <w:p w:rsidR="00D06EA3" w:rsidRDefault="00D06EA3" w:rsidP="00D06EA3">
      <w:pPr>
        <w:pStyle w:val="a6"/>
        <w:numPr>
          <w:ilvl w:val="0"/>
          <w:numId w:val="39"/>
        </w:numPr>
        <w:ind w:left="284" w:hanging="284"/>
        <w:rPr>
          <w:rFonts w:ascii="Times New Roman" w:hAnsi="Times New Roman"/>
          <w:szCs w:val="24"/>
        </w:rPr>
      </w:pPr>
      <w:r w:rsidRPr="00A85A2E">
        <w:rPr>
          <w:rFonts w:ascii="Times New Roman" w:hAnsi="Times New Roman"/>
          <w:szCs w:val="24"/>
        </w:rPr>
        <w:t>История России.  7 класс.  Арсентьев Н.М., Данилов А.А., Курукин И.В., и др./Под ред. Торкунова А.В.- М. Просвещение</w:t>
      </w:r>
      <w:r>
        <w:rPr>
          <w:rFonts w:ascii="Times New Roman" w:hAnsi="Times New Roman"/>
          <w:szCs w:val="24"/>
        </w:rPr>
        <w:t>;</w:t>
      </w:r>
    </w:p>
    <w:p w:rsidR="00D06EA3" w:rsidRPr="00A85A2E" w:rsidRDefault="00D06EA3" w:rsidP="00D06EA3">
      <w:pPr>
        <w:pStyle w:val="a6"/>
        <w:numPr>
          <w:ilvl w:val="0"/>
          <w:numId w:val="39"/>
        </w:numPr>
        <w:ind w:left="284" w:hanging="284"/>
        <w:rPr>
          <w:rFonts w:ascii="Times New Roman" w:hAnsi="Times New Roman"/>
          <w:szCs w:val="24"/>
        </w:rPr>
      </w:pPr>
      <w:r w:rsidRPr="00A85A2E">
        <w:rPr>
          <w:rFonts w:ascii="Times New Roman" w:hAnsi="Times New Roman"/>
          <w:szCs w:val="24"/>
        </w:rPr>
        <w:t>История России.  8 класс.  Арсентьев Н.М., Данилов А.А., Курукин И.В., и др./Под ред. Торкунова А.В.- М. Просвещение</w:t>
      </w:r>
      <w:r>
        <w:rPr>
          <w:rFonts w:ascii="Times New Roman" w:hAnsi="Times New Roman"/>
          <w:szCs w:val="24"/>
        </w:rPr>
        <w:t>;</w:t>
      </w:r>
    </w:p>
    <w:p w:rsidR="00D06EA3" w:rsidRDefault="00D06EA3" w:rsidP="00D06EA3">
      <w:pPr>
        <w:pStyle w:val="a6"/>
        <w:numPr>
          <w:ilvl w:val="0"/>
          <w:numId w:val="39"/>
        </w:numPr>
        <w:ind w:left="284" w:hanging="284"/>
        <w:rPr>
          <w:rFonts w:ascii="Times New Roman" w:hAnsi="Times New Roman"/>
          <w:szCs w:val="24"/>
        </w:rPr>
      </w:pPr>
      <w:r w:rsidRPr="00A85A2E">
        <w:rPr>
          <w:rFonts w:ascii="Times New Roman" w:hAnsi="Times New Roman"/>
          <w:szCs w:val="24"/>
        </w:rPr>
        <w:t xml:space="preserve">История России. 9 класс. Арсентьев Н.М., Данилов А.А., </w:t>
      </w:r>
      <w:proofErr w:type="spellStart"/>
      <w:r w:rsidRPr="00A85A2E">
        <w:rPr>
          <w:rFonts w:ascii="Times New Roman" w:hAnsi="Times New Roman"/>
          <w:szCs w:val="24"/>
        </w:rPr>
        <w:t>Левандовский</w:t>
      </w:r>
      <w:proofErr w:type="spellEnd"/>
      <w:r w:rsidRPr="00A85A2E">
        <w:rPr>
          <w:rFonts w:ascii="Times New Roman" w:hAnsi="Times New Roman"/>
          <w:szCs w:val="24"/>
        </w:rPr>
        <w:t xml:space="preserve"> А.А., и др./Под ред. Торкунова А.В.- М. Просвещение</w:t>
      </w:r>
      <w:r>
        <w:rPr>
          <w:rFonts w:ascii="Times New Roman" w:hAnsi="Times New Roman"/>
          <w:szCs w:val="24"/>
        </w:rPr>
        <w:t>.</w:t>
      </w:r>
    </w:p>
    <w:p w:rsidR="00D06EA3" w:rsidRPr="00976115" w:rsidRDefault="00D06EA3" w:rsidP="00D06EA3">
      <w:pPr>
        <w:pStyle w:val="1"/>
        <w:shd w:val="clear" w:color="auto" w:fill="FFFFFF"/>
        <w:spacing w:before="0"/>
        <w:rPr>
          <w:rStyle w:val="a7"/>
          <w:rFonts w:ascii="Times New Roman" w:hAnsi="Times New Roman" w:cs="Times New Roman"/>
          <w:lang w:eastAsia="ru-RU"/>
        </w:rPr>
      </w:pPr>
      <w:r w:rsidRPr="00976115">
        <w:rPr>
          <w:rStyle w:val="a7"/>
          <w:rFonts w:ascii="Times New Roman" w:hAnsi="Times New Roman" w:cs="Times New Roman"/>
          <w:lang w:eastAsia="ru-RU"/>
        </w:rPr>
        <w:t>Введение в Новейшую историю России. 9 класс. Рудник С. Н., Журавлева О. Н.</w:t>
      </w:r>
      <w:r>
        <w:rPr>
          <w:rStyle w:val="a7"/>
          <w:rFonts w:ascii="Times New Roman" w:hAnsi="Times New Roman" w:cs="Times New Roman"/>
          <w:lang w:eastAsia="ru-RU"/>
        </w:rPr>
        <w:t xml:space="preserve"> – М.</w:t>
      </w:r>
      <w:r w:rsidRPr="00976115">
        <w:rPr>
          <w:rFonts w:ascii="Times New Roman" w:hAnsi="Times New Roman"/>
          <w:szCs w:val="24"/>
        </w:rPr>
        <w:t xml:space="preserve"> </w:t>
      </w:r>
      <w:r w:rsidRPr="00976115">
        <w:rPr>
          <w:rStyle w:val="a7"/>
          <w:rFonts w:ascii="Times New Roman" w:hAnsi="Times New Roman" w:cs="Times New Roman"/>
        </w:rPr>
        <w:t>Пр</w:t>
      </w:r>
      <w:r>
        <w:rPr>
          <w:rStyle w:val="a7"/>
          <w:rFonts w:ascii="Times New Roman" w:hAnsi="Times New Roman" w:cs="Times New Roman"/>
        </w:rPr>
        <w:t xml:space="preserve">освещение. </w:t>
      </w:r>
      <w:r w:rsidRPr="00976115">
        <w:rPr>
          <w:rStyle w:val="a7"/>
          <w:rFonts w:ascii="Times New Roman" w:hAnsi="Times New Roman" w:cs="Times New Roman"/>
          <w:lang w:eastAsia="ru-RU"/>
        </w:rPr>
        <w:t>Учебное пособие</w:t>
      </w:r>
    </w:p>
    <w:p w:rsidR="00D06EA3" w:rsidRDefault="00D06EA3" w:rsidP="00D06EA3">
      <w:pPr>
        <w:pStyle w:val="a8"/>
        <w:spacing w:before="0" w:beforeAutospacing="0" w:after="0" w:afterAutospacing="0" w:line="480" w:lineRule="auto"/>
        <w:rPr>
          <w:color w:val="333333"/>
        </w:rPr>
      </w:pPr>
    </w:p>
    <w:p w:rsidR="00D06EA3" w:rsidRPr="001F385E" w:rsidRDefault="00D06EA3" w:rsidP="00D06EA3">
      <w:pPr>
        <w:pStyle w:val="a8"/>
        <w:spacing w:before="0" w:beforeAutospacing="0" w:after="0" w:afterAutospacing="0" w:line="480" w:lineRule="auto"/>
        <w:rPr>
          <w:rStyle w:val="a7"/>
        </w:rPr>
      </w:pPr>
      <w:r>
        <w:rPr>
          <w:color w:val="333333"/>
        </w:rPr>
        <w:t>​</w:t>
      </w:r>
      <w:r w:rsidRPr="001F385E">
        <w:rPr>
          <w:rStyle w:val="a7"/>
        </w:rPr>
        <w:t>‌‌ЦИФРОВЫЕ ОБРАЗОВАТЕЛЬНЫЕ РЕСУРСЫ И РЕСУРСЫ СЕТИ ИНТЕРНЕТ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06EA3" w:rsidRPr="001F385E" w:rsidTr="0036281F">
        <w:tc>
          <w:tcPr>
            <w:tcW w:w="9498" w:type="dxa"/>
          </w:tcPr>
          <w:p w:rsidR="00D06EA3" w:rsidRPr="001F385E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Сайт Президента РФ</w:t>
            </w:r>
            <w:r>
              <w:rPr>
                <w:rFonts w:ascii="Times New Roman" w:hAnsi="Times New Roman" w:cs="Times New Roman"/>
                <w:szCs w:val="24"/>
              </w:rPr>
              <w:t xml:space="preserve"> -</w:t>
            </w:r>
            <w:r w:rsidRPr="001F385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14" w:history="1"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kremlin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06EA3" w:rsidRPr="001F385E" w:rsidTr="0036281F">
        <w:tc>
          <w:tcPr>
            <w:tcW w:w="9498" w:type="dxa"/>
          </w:tcPr>
          <w:p w:rsidR="00D06EA3" w:rsidRPr="001F385E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Сервер органов государственной власти России</w:t>
            </w:r>
            <w:r>
              <w:rPr>
                <w:rFonts w:ascii="Times New Roman" w:hAnsi="Times New Roman" w:cs="Times New Roman"/>
                <w:szCs w:val="24"/>
              </w:rPr>
              <w:t xml:space="preserve"> -    </w:t>
            </w:r>
            <w:hyperlink r:id="rId115" w:history="1"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gov</w:t>
              </w:r>
              <w:proofErr w:type="spellEnd"/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06EA3" w:rsidRPr="001F385E" w:rsidTr="0036281F">
        <w:tc>
          <w:tcPr>
            <w:tcW w:w="9498" w:type="dxa"/>
          </w:tcPr>
          <w:p w:rsidR="00D06EA3" w:rsidRPr="001F385E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Министерство иностранных дел РФ</w:t>
            </w:r>
            <w:r>
              <w:rPr>
                <w:rFonts w:ascii="Times New Roman" w:hAnsi="Times New Roman" w:cs="Times New Roman"/>
                <w:szCs w:val="24"/>
              </w:rPr>
              <w:t xml:space="preserve"> -   </w:t>
            </w:r>
            <w:hyperlink r:id="rId116" w:history="1"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mid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06EA3" w:rsidRPr="001F385E" w:rsidTr="0036281F">
        <w:tc>
          <w:tcPr>
            <w:tcW w:w="9498" w:type="dxa"/>
          </w:tcPr>
          <w:p w:rsidR="00D06EA3" w:rsidRPr="001F385E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Федеральный портал истории России</w:t>
            </w:r>
            <w:r>
              <w:rPr>
                <w:rFonts w:ascii="Times New Roman" w:hAnsi="Times New Roman" w:cs="Times New Roman"/>
                <w:szCs w:val="24"/>
              </w:rPr>
              <w:t xml:space="preserve">  -      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</w:rPr>
              <w:t>история.рф</w:t>
            </w:r>
            <w:proofErr w:type="spellEnd"/>
          </w:p>
        </w:tc>
      </w:tr>
      <w:tr w:rsidR="00D06EA3" w:rsidRPr="001F385E" w:rsidTr="0036281F">
        <w:tc>
          <w:tcPr>
            <w:tcW w:w="9498" w:type="dxa"/>
          </w:tcPr>
          <w:p w:rsidR="00D06EA3" w:rsidRPr="001F385E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Портал культурного наследия и традиций России</w:t>
            </w:r>
            <w:r>
              <w:rPr>
                <w:rFonts w:ascii="Times New Roman" w:hAnsi="Times New Roman" w:cs="Times New Roman"/>
                <w:szCs w:val="24"/>
              </w:rPr>
              <w:t xml:space="preserve"> -    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</w:rPr>
              <w:t>культура.рф</w:t>
            </w:r>
            <w:proofErr w:type="spellEnd"/>
          </w:p>
        </w:tc>
      </w:tr>
      <w:tr w:rsidR="00D06EA3" w:rsidRPr="001F385E" w:rsidTr="0036281F">
        <w:tc>
          <w:tcPr>
            <w:tcW w:w="9498" w:type="dxa"/>
          </w:tcPr>
          <w:p w:rsidR="00D06EA3" w:rsidRPr="001F385E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Российское общество «Знание»</w:t>
            </w:r>
            <w:r>
              <w:rPr>
                <w:rFonts w:ascii="Times New Roman" w:hAnsi="Times New Roman" w:cs="Times New Roman"/>
                <w:szCs w:val="24"/>
              </w:rPr>
              <w:t xml:space="preserve"> -    </w:t>
            </w:r>
            <w:hyperlink r:id="rId117" w:history="1"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znanierussia</w:t>
              </w:r>
              <w:proofErr w:type="spellEnd"/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06EA3" w:rsidRPr="001F385E" w:rsidTr="0036281F">
        <w:tc>
          <w:tcPr>
            <w:tcW w:w="9498" w:type="dxa"/>
          </w:tcPr>
          <w:p w:rsidR="00D06EA3" w:rsidRPr="001F385E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Российское историческое общество</w:t>
            </w:r>
            <w:r>
              <w:rPr>
                <w:rFonts w:ascii="Times New Roman" w:hAnsi="Times New Roman" w:cs="Times New Roman"/>
                <w:szCs w:val="24"/>
              </w:rPr>
              <w:t xml:space="preserve"> -  </w:t>
            </w:r>
            <w:hyperlink r:id="rId118" w:history="1"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historyrussia</w:t>
              </w:r>
              <w:proofErr w:type="spellEnd"/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org</w:t>
              </w:r>
            </w:hyperlink>
          </w:p>
        </w:tc>
      </w:tr>
      <w:tr w:rsidR="00D06EA3" w:rsidRPr="001F385E" w:rsidTr="0036281F">
        <w:tc>
          <w:tcPr>
            <w:tcW w:w="9498" w:type="dxa"/>
          </w:tcPr>
          <w:p w:rsidR="00D06EA3" w:rsidRPr="001F385E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Российское военно-историческое общество</w:t>
            </w:r>
            <w:r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  <w:lang w:val="en-US"/>
              </w:rPr>
              <w:t>rvio</w:t>
            </w:r>
            <w:proofErr w:type="spellEnd"/>
            <w:r w:rsidRPr="001F385E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  <w:lang w:val="en-US"/>
              </w:rPr>
              <w:t>histrf</w:t>
            </w:r>
            <w:proofErr w:type="spellEnd"/>
            <w:r w:rsidRPr="001F385E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D06EA3" w:rsidRPr="001F385E" w:rsidTr="0036281F">
        <w:tc>
          <w:tcPr>
            <w:tcW w:w="9498" w:type="dxa"/>
          </w:tcPr>
          <w:p w:rsidR="00D06EA3" w:rsidRPr="001F385E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Большая российская энциклопедия</w:t>
            </w:r>
            <w:r>
              <w:rPr>
                <w:rFonts w:ascii="Times New Roman" w:hAnsi="Times New Roman" w:cs="Times New Roman"/>
                <w:szCs w:val="24"/>
              </w:rPr>
              <w:t xml:space="preserve"> - </w:t>
            </w:r>
            <w:hyperlink r:id="rId119" w:history="1"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bigenc</w:t>
              </w:r>
              <w:proofErr w:type="spellEnd"/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06EA3" w:rsidRPr="001F385E" w:rsidTr="0036281F">
        <w:tc>
          <w:tcPr>
            <w:tcW w:w="9498" w:type="dxa"/>
          </w:tcPr>
          <w:p w:rsidR="00D06EA3" w:rsidRPr="001F385E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Волонтёры Победы</w:t>
            </w:r>
            <w:r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</w:rPr>
              <w:t>волонтёрыпобеды.рф</w:t>
            </w:r>
            <w:proofErr w:type="spellEnd"/>
          </w:p>
        </w:tc>
      </w:tr>
      <w:tr w:rsidR="00D06EA3" w:rsidRPr="001F385E" w:rsidTr="0036281F">
        <w:tc>
          <w:tcPr>
            <w:tcW w:w="9498" w:type="dxa"/>
          </w:tcPr>
          <w:p w:rsidR="00D06EA3" w:rsidRPr="001F385E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Поисковое движение России</w:t>
            </w:r>
            <w:r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1F385E">
              <w:rPr>
                <w:rFonts w:ascii="Times New Roman" w:hAnsi="Times New Roman" w:cs="Times New Roman"/>
                <w:szCs w:val="24"/>
              </w:rPr>
              <w:t>рф-поиск.рф</w:t>
            </w:r>
            <w:proofErr w:type="spellEnd"/>
          </w:p>
        </w:tc>
      </w:tr>
      <w:tr w:rsidR="00D06EA3" w:rsidRPr="001F385E" w:rsidTr="0036281F">
        <w:tc>
          <w:tcPr>
            <w:tcW w:w="9498" w:type="dxa"/>
          </w:tcPr>
          <w:p w:rsidR="00D06EA3" w:rsidRPr="001F385E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Память народа</w:t>
            </w:r>
            <w:r>
              <w:rPr>
                <w:rFonts w:ascii="Times New Roman" w:hAnsi="Times New Roman" w:cs="Times New Roman"/>
                <w:szCs w:val="24"/>
              </w:rPr>
              <w:t xml:space="preserve"> - </w:t>
            </w:r>
            <w:hyperlink r:id="rId120" w:history="1"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pamyat</w:t>
              </w:r>
              <w:proofErr w:type="spellEnd"/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-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naroda</w:t>
              </w:r>
              <w:proofErr w:type="spellEnd"/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06EA3" w:rsidRPr="001F385E" w:rsidTr="0036281F">
        <w:tc>
          <w:tcPr>
            <w:tcW w:w="9498" w:type="dxa"/>
          </w:tcPr>
          <w:p w:rsidR="00D06EA3" w:rsidRPr="001F385E" w:rsidRDefault="00D06EA3" w:rsidP="0036281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1F385E">
              <w:rPr>
                <w:rFonts w:ascii="Times New Roman" w:hAnsi="Times New Roman" w:cs="Times New Roman"/>
                <w:szCs w:val="24"/>
              </w:rPr>
              <w:t>Подвиг народа</w:t>
            </w:r>
            <w:r>
              <w:rPr>
                <w:rFonts w:ascii="Times New Roman" w:hAnsi="Times New Roman" w:cs="Times New Roman"/>
                <w:szCs w:val="24"/>
              </w:rPr>
              <w:t xml:space="preserve"> - </w:t>
            </w:r>
            <w:hyperlink r:id="rId121" w:history="1"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www</w:t>
              </w:r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podvignaroda</w:t>
              </w:r>
              <w:proofErr w:type="spellEnd"/>
              <w:r w:rsidRPr="001F385E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1F385E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06EA3" w:rsidRDefault="00D06EA3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D06EA3" w:rsidRDefault="00D06EA3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D06EA3" w:rsidRDefault="00D06EA3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D06EA3" w:rsidRDefault="00D06EA3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D06EA3" w:rsidRDefault="00D06EA3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D06EA3" w:rsidRDefault="00D06EA3" w:rsidP="00746FCB">
      <w:pPr>
        <w:rPr>
          <w:rFonts w:ascii="Times New Roman" w:hAnsi="Times New Roman" w:cs="Times New Roman"/>
          <w:b/>
          <w:sz w:val="24"/>
          <w:szCs w:val="24"/>
        </w:rPr>
      </w:pPr>
    </w:p>
    <w:p w:rsidR="00D06EA3" w:rsidRDefault="00D06EA3" w:rsidP="00D06EA3">
      <w:pPr>
        <w:pStyle w:val="a6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66A7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 xml:space="preserve">Список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дополнительной </w:t>
      </w:r>
      <w:r w:rsidRPr="00F66A7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литературы для учащихся</w:t>
      </w:r>
    </w:p>
    <w:p w:rsidR="00D06EA3" w:rsidRDefault="00D06EA3" w:rsidP="00D06EA3">
      <w:pPr>
        <w:pStyle w:val="a6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D06EA3" w:rsidRPr="00F66A74" w:rsidRDefault="00D06EA3" w:rsidP="00D06EA3">
      <w:pPr>
        <w:pStyle w:val="a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5 класс</w:t>
      </w:r>
    </w:p>
    <w:p w:rsidR="00D06EA3" w:rsidRPr="00F66A74" w:rsidRDefault="00D06EA3" w:rsidP="00D06EA3">
      <w:pPr>
        <w:pStyle w:val="a6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66A74">
        <w:rPr>
          <w:rFonts w:ascii="Times New Roman" w:eastAsia="Times New Roman" w:hAnsi="Times New Roman"/>
          <w:iCs/>
          <w:sz w:val="28"/>
          <w:szCs w:val="28"/>
        </w:rPr>
        <w:t xml:space="preserve">Ботвинник, М. Н. </w:t>
      </w:r>
      <w:r w:rsidRPr="00F66A74">
        <w:rPr>
          <w:rFonts w:ascii="Times New Roman" w:eastAsia="Times New Roman" w:hAnsi="Times New Roman"/>
          <w:sz w:val="28"/>
          <w:szCs w:val="28"/>
        </w:rPr>
        <w:t>Жизнеописания знаменитых греков и римлян. Римляне / М. Н. Ботвин</w:t>
      </w:r>
      <w:r w:rsidRPr="00F66A74">
        <w:rPr>
          <w:rFonts w:ascii="Times New Roman" w:eastAsia="Times New Roman" w:hAnsi="Times New Roman"/>
          <w:sz w:val="28"/>
          <w:szCs w:val="28"/>
        </w:rPr>
        <w:softHyphen/>
        <w:t>ник. - М.: Просвещение, 2008.</w:t>
      </w:r>
    </w:p>
    <w:p w:rsidR="00D06EA3" w:rsidRPr="00F66A74" w:rsidRDefault="00D06EA3" w:rsidP="00D06EA3">
      <w:pPr>
        <w:pStyle w:val="a6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66A74">
        <w:rPr>
          <w:rFonts w:ascii="Times New Roman" w:eastAsia="Times New Roman" w:hAnsi="Times New Roman"/>
          <w:iCs/>
          <w:sz w:val="28"/>
          <w:szCs w:val="28"/>
        </w:rPr>
        <w:t xml:space="preserve">Ботвинник, М. Н. </w:t>
      </w:r>
      <w:r w:rsidRPr="00F66A74">
        <w:rPr>
          <w:rFonts w:ascii="Times New Roman" w:eastAsia="Times New Roman" w:hAnsi="Times New Roman"/>
          <w:sz w:val="28"/>
          <w:szCs w:val="28"/>
        </w:rPr>
        <w:t>Жизнеописания знаменитых греков и римлян. Греки / М. Н. Ботвинник. - М.: Просвещение, 2008.</w:t>
      </w:r>
    </w:p>
    <w:p w:rsidR="00D06EA3" w:rsidRPr="00F66A74" w:rsidRDefault="00D06EA3" w:rsidP="00D06EA3">
      <w:pPr>
        <w:pStyle w:val="a6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6A74">
        <w:rPr>
          <w:rFonts w:ascii="Times New Roman" w:eastAsia="Times New Roman" w:hAnsi="Times New Roman"/>
          <w:iCs/>
          <w:sz w:val="28"/>
          <w:szCs w:val="28"/>
        </w:rPr>
        <w:t>Бутромеев</w:t>
      </w:r>
      <w:proofErr w:type="spellEnd"/>
      <w:r w:rsidRPr="00F66A74">
        <w:rPr>
          <w:rFonts w:ascii="Times New Roman" w:eastAsia="Times New Roman" w:hAnsi="Times New Roman"/>
          <w:iCs/>
          <w:sz w:val="28"/>
          <w:szCs w:val="28"/>
        </w:rPr>
        <w:t xml:space="preserve">, В. </w:t>
      </w:r>
      <w:r w:rsidRPr="00F66A74">
        <w:rPr>
          <w:rFonts w:ascii="Times New Roman" w:eastAsia="Times New Roman" w:hAnsi="Times New Roman"/>
          <w:sz w:val="28"/>
          <w:szCs w:val="28"/>
        </w:rPr>
        <w:t xml:space="preserve">Всемирная история в лицах. Древний </w:t>
      </w:r>
      <w:proofErr w:type="gramStart"/>
      <w:r w:rsidRPr="00F66A74">
        <w:rPr>
          <w:rFonts w:ascii="Times New Roman" w:eastAsia="Times New Roman" w:hAnsi="Times New Roman"/>
          <w:sz w:val="28"/>
          <w:szCs w:val="28"/>
        </w:rPr>
        <w:t>мир :</w:t>
      </w:r>
      <w:proofErr w:type="gramEnd"/>
      <w:r w:rsidRPr="00F66A74">
        <w:rPr>
          <w:rFonts w:ascii="Times New Roman" w:eastAsia="Times New Roman" w:hAnsi="Times New Roman"/>
          <w:sz w:val="28"/>
          <w:szCs w:val="28"/>
        </w:rPr>
        <w:t xml:space="preserve"> энциклопедия для школьника / В. </w:t>
      </w:r>
      <w:proofErr w:type="spellStart"/>
      <w:r w:rsidRPr="00F66A74">
        <w:rPr>
          <w:rFonts w:ascii="Times New Roman" w:eastAsia="Times New Roman" w:hAnsi="Times New Roman"/>
          <w:sz w:val="28"/>
          <w:szCs w:val="28"/>
        </w:rPr>
        <w:t>Бутромеев</w:t>
      </w:r>
      <w:proofErr w:type="spellEnd"/>
      <w:r w:rsidRPr="00F66A74">
        <w:rPr>
          <w:rFonts w:ascii="Times New Roman" w:eastAsia="Times New Roman" w:hAnsi="Times New Roman"/>
          <w:sz w:val="28"/>
          <w:szCs w:val="28"/>
        </w:rPr>
        <w:t xml:space="preserve">. - М.: </w:t>
      </w:r>
      <w:proofErr w:type="spellStart"/>
      <w:r w:rsidRPr="00F66A74">
        <w:rPr>
          <w:rFonts w:ascii="Times New Roman" w:eastAsia="Times New Roman" w:hAnsi="Times New Roman"/>
          <w:sz w:val="28"/>
          <w:szCs w:val="28"/>
        </w:rPr>
        <w:t>Олма</w:t>
      </w:r>
      <w:proofErr w:type="spellEnd"/>
      <w:r w:rsidRPr="00F66A74">
        <w:rPr>
          <w:rFonts w:ascii="Times New Roman" w:eastAsia="Times New Roman" w:hAnsi="Times New Roman"/>
          <w:sz w:val="28"/>
          <w:szCs w:val="28"/>
        </w:rPr>
        <w:t>-Пресс, 1998.</w:t>
      </w:r>
    </w:p>
    <w:p w:rsidR="00D06EA3" w:rsidRPr="00F66A74" w:rsidRDefault="00D06EA3" w:rsidP="00D06EA3">
      <w:pPr>
        <w:pStyle w:val="a6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66A74">
        <w:rPr>
          <w:rFonts w:ascii="Times New Roman" w:eastAsia="Times New Roman" w:hAnsi="Times New Roman"/>
          <w:iCs/>
          <w:sz w:val="28"/>
          <w:szCs w:val="28"/>
        </w:rPr>
        <w:t xml:space="preserve">Воронкова, Л. Ф. </w:t>
      </w:r>
      <w:r w:rsidRPr="00F66A74">
        <w:rPr>
          <w:rFonts w:ascii="Times New Roman" w:eastAsia="Times New Roman" w:hAnsi="Times New Roman"/>
          <w:sz w:val="28"/>
          <w:szCs w:val="28"/>
        </w:rPr>
        <w:t>Сын Зевса. В глуби веков / Л. Ф. Воронкова. - СПб.: Северо-Запад, 1992.</w:t>
      </w:r>
    </w:p>
    <w:p w:rsidR="00D06EA3" w:rsidRPr="00F66A74" w:rsidRDefault="00D06EA3" w:rsidP="00D06EA3">
      <w:pPr>
        <w:pStyle w:val="a6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6A74">
        <w:rPr>
          <w:rFonts w:ascii="Times New Roman" w:eastAsia="Times New Roman" w:hAnsi="Times New Roman"/>
          <w:iCs/>
          <w:sz w:val="28"/>
          <w:szCs w:val="28"/>
        </w:rPr>
        <w:t>Гузик</w:t>
      </w:r>
      <w:proofErr w:type="spellEnd"/>
      <w:r w:rsidRPr="00F66A74">
        <w:rPr>
          <w:rFonts w:ascii="Times New Roman" w:eastAsia="Times New Roman" w:hAnsi="Times New Roman"/>
          <w:iCs/>
          <w:sz w:val="28"/>
          <w:szCs w:val="28"/>
        </w:rPr>
        <w:t xml:space="preserve">, М. А. </w:t>
      </w:r>
      <w:r w:rsidRPr="00F66A74">
        <w:rPr>
          <w:rFonts w:ascii="Times New Roman" w:eastAsia="Times New Roman" w:hAnsi="Times New Roman"/>
          <w:sz w:val="28"/>
          <w:szCs w:val="28"/>
        </w:rPr>
        <w:t xml:space="preserve">Культура Древнего Востока. Занимательные игры / М. А. </w:t>
      </w:r>
      <w:proofErr w:type="spellStart"/>
      <w:r w:rsidRPr="00F66A74">
        <w:rPr>
          <w:rFonts w:ascii="Times New Roman" w:eastAsia="Times New Roman" w:hAnsi="Times New Roman"/>
          <w:sz w:val="28"/>
          <w:szCs w:val="28"/>
        </w:rPr>
        <w:t>Гузик</w:t>
      </w:r>
      <w:proofErr w:type="spellEnd"/>
      <w:r w:rsidRPr="00F66A74">
        <w:rPr>
          <w:rFonts w:ascii="Times New Roman" w:eastAsia="Times New Roman" w:hAnsi="Times New Roman"/>
          <w:sz w:val="28"/>
          <w:szCs w:val="28"/>
        </w:rPr>
        <w:t>. - М.: Про</w:t>
      </w:r>
      <w:r w:rsidRPr="00F66A74">
        <w:rPr>
          <w:rFonts w:ascii="Times New Roman" w:eastAsia="Times New Roman" w:hAnsi="Times New Roman"/>
          <w:sz w:val="28"/>
          <w:szCs w:val="28"/>
        </w:rPr>
        <w:softHyphen/>
        <w:t>свещение, 1997.</w:t>
      </w:r>
    </w:p>
    <w:p w:rsidR="00D06EA3" w:rsidRPr="00F66A74" w:rsidRDefault="00D06EA3" w:rsidP="00D06EA3">
      <w:pPr>
        <w:pStyle w:val="a6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66A74">
        <w:rPr>
          <w:rFonts w:ascii="Times New Roman" w:eastAsia="Times New Roman" w:hAnsi="Times New Roman"/>
          <w:iCs/>
          <w:sz w:val="28"/>
          <w:szCs w:val="28"/>
        </w:rPr>
        <w:t xml:space="preserve">Кун, Н. А. </w:t>
      </w:r>
      <w:r w:rsidRPr="00F66A74">
        <w:rPr>
          <w:rFonts w:ascii="Times New Roman" w:eastAsia="Times New Roman" w:hAnsi="Times New Roman"/>
          <w:sz w:val="28"/>
          <w:szCs w:val="28"/>
        </w:rPr>
        <w:t>Легенды и мифы Древней Греции / Н. А. Кун. - М.: ЭКСМО, 2010.</w:t>
      </w:r>
    </w:p>
    <w:p w:rsidR="00D06EA3" w:rsidRPr="00F66A74" w:rsidRDefault="00D06EA3" w:rsidP="00D06EA3">
      <w:pPr>
        <w:pStyle w:val="a6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66A74">
        <w:rPr>
          <w:rFonts w:ascii="Times New Roman" w:eastAsia="Times New Roman" w:hAnsi="Times New Roman"/>
          <w:iCs/>
          <w:sz w:val="28"/>
          <w:szCs w:val="28"/>
        </w:rPr>
        <w:t xml:space="preserve">Лурье, С. Я. </w:t>
      </w:r>
      <w:r w:rsidRPr="00F66A74">
        <w:rPr>
          <w:rFonts w:ascii="Times New Roman" w:eastAsia="Times New Roman" w:hAnsi="Times New Roman"/>
          <w:sz w:val="28"/>
          <w:szCs w:val="28"/>
        </w:rPr>
        <w:t>Заговорившие таблички / С. Я. Лурье. - М.: ЗАО «МК-Периодика», 2002.</w:t>
      </w:r>
    </w:p>
    <w:p w:rsidR="00D06EA3" w:rsidRPr="00F66A74" w:rsidRDefault="00D06EA3" w:rsidP="00D06EA3">
      <w:pPr>
        <w:pStyle w:val="a6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F66A74">
        <w:rPr>
          <w:rFonts w:ascii="Times New Roman" w:eastAsia="Times New Roman" w:hAnsi="Times New Roman"/>
          <w:iCs/>
          <w:sz w:val="28"/>
          <w:szCs w:val="28"/>
        </w:rPr>
        <w:t xml:space="preserve">Можейко, И. В. </w:t>
      </w:r>
      <w:r w:rsidRPr="00F66A74">
        <w:rPr>
          <w:rFonts w:ascii="Times New Roman" w:eastAsia="Times New Roman" w:hAnsi="Times New Roman"/>
          <w:sz w:val="28"/>
          <w:szCs w:val="28"/>
        </w:rPr>
        <w:t>Тайны Древнего мира / И. В. Можейко. - М.: АСТ, 2010.</w:t>
      </w:r>
    </w:p>
    <w:p w:rsidR="00D06EA3" w:rsidRPr="00F66A74" w:rsidRDefault="00D06EA3" w:rsidP="00D06EA3">
      <w:pPr>
        <w:pStyle w:val="a6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6A74">
        <w:rPr>
          <w:rFonts w:ascii="Times New Roman" w:eastAsia="Times New Roman" w:hAnsi="Times New Roman"/>
          <w:iCs/>
          <w:sz w:val="28"/>
          <w:szCs w:val="28"/>
        </w:rPr>
        <w:t>Слетер</w:t>
      </w:r>
      <w:proofErr w:type="spellEnd"/>
      <w:r w:rsidRPr="00F66A74">
        <w:rPr>
          <w:rFonts w:ascii="Times New Roman" w:eastAsia="Times New Roman" w:hAnsi="Times New Roman"/>
          <w:iCs/>
          <w:sz w:val="28"/>
          <w:szCs w:val="28"/>
        </w:rPr>
        <w:t xml:space="preserve">, Ф. Д. </w:t>
      </w:r>
      <w:r w:rsidRPr="00F66A74">
        <w:rPr>
          <w:rFonts w:ascii="Times New Roman" w:eastAsia="Times New Roman" w:hAnsi="Times New Roman"/>
          <w:sz w:val="28"/>
          <w:szCs w:val="28"/>
        </w:rPr>
        <w:t xml:space="preserve">Чудо пылающего креста / Ф. Д. </w:t>
      </w:r>
      <w:proofErr w:type="spellStart"/>
      <w:r w:rsidRPr="00F66A74">
        <w:rPr>
          <w:rFonts w:ascii="Times New Roman" w:eastAsia="Times New Roman" w:hAnsi="Times New Roman"/>
          <w:sz w:val="28"/>
          <w:szCs w:val="28"/>
        </w:rPr>
        <w:t>Слетер</w:t>
      </w:r>
      <w:proofErr w:type="spellEnd"/>
      <w:r w:rsidRPr="00F66A74">
        <w:rPr>
          <w:rFonts w:ascii="Times New Roman" w:eastAsia="Times New Roman" w:hAnsi="Times New Roman"/>
          <w:sz w:val="28"/>
          <w:szCs w:val="28"/>
        </w:rPr>
        <w:t>. - М.: АСТ, 2002.</w:t>
      </w:r>
    </w:p>
    <w:p w:rsidR="00D06EA3" w:rsidRDefault="00D06EA3" w:rsidP="00D06EA3">
      <w:pPr>
        <w:pStyle w:val="a6"/>
        <w:numPr>
          <w:ilvl w:val="0"/>
          <w:numId w:val="40"/>
        </w:numPr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6A74">
        <w:rPr>
          <w:rFonts w:ascii="Times New Roman" w:eastAsia="Times New Roman" w:hAnsi="Times New Roman"/>
          <w:iCs/>
          <w:sz w:val="28"/>
          <w:szCs w:val="28"/>
        </w:rPr>
        <w:t>Тудоровская</w:t>
      </w:r>
      <w:proofErr w:type="spellEnd"/>
      <w:r w:rsidRPr="00F66A74">
        <w:rPr>
          <w:rFonts w:ascii="Times New Roman" w:eastAsia="Times New Roman" w:hAnsi="Times New Roman"/>
          <w:iCs/>
          <w:sz w:val="28"/>
          <w:szCs w:val="28"/>
        </w:rPr>
        <w:t xml:space="preserve">, Е. А. </w:t>
      </w:r>
      <w:r w:rsidRPr="00F66A74">
        <w:rPr>
          <w:rFonts w:ascii="Times New Roman" w:eastAsia="Times New Roman" w:hAnsi="Times New Roman"/>
          <w:sz w:val="28"/>
          <w:szCs w:val="28"/>
        </w:rPr>
        <w:t xml:space="preserve">Приключения Одиссея. Троянская война и её герои / Е. А. </w:t>
      </w:r>
      <w:proofErr w:type="spellStart"/>
      <w:r w:rsidRPr="00F66A74">
        <w:rPr>
          <w:rFonts w:ascii="Times New Roman" w:eastAsia="Times New Roman" w:hAnsi="Times New Roman"/>
          <w:sz w:val="28"/>
          <w:szCs w:val="28"/>
        </w:rPr>
        <w:t>Тудоровская</w:t>
      </w:r>
      <w:proofErr w:type="spellEnd"/>
      <w:r w:rsidRPr="00F66A74">
        <w:rPr>
          <w:rFonts w:ascii="Times New Roman" w:eastAsia="Times New Roman" w:hAnsi="Times New Roman"/>
          <w:sz w:val="28"/>
          <w:szCs w:val="28"/>
        </w:rPr>
        <w:t xml:space="preserve">. -М.: </w:t>
      </w:r>
      <w:proofErr w:type="spellStart"/>
      <w:proofErr w:type="gramStart"/>
      <w:r w:rsidRPr="00F66A74">
        <w:rPr>
          <w:rFonts w:ascii="Times New Roman" w:eastAsia="Times New Roman" w:hAnsi="Times New Roman"/>
          <w:sz w:val="28"/>
          <w:szCs w:val="28"/>
        </w:rPr>
        <w:t>Астрель</w:t>
      </w:r>
      <w:proofErr w:type="spellEnd"/>
      <w:r w:rsidRPr="00F66A74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F66A74">
        <w:rPr>
          <w:rFonts w:ascii="Times New Roman" w:eastAsia="Times New Roman" w:hAnsi="Times New Roman"/>
          <w:sz w:val="28"/>
          <w:szCs w:val="28"/>
        </w:rPr>
        <w:t xml:space="preserve"> АСТ, 2009.</w:t>
      </w:r>
    </w:p>
    <w:p w:rsidR="00D06EA3" w:rsidRPr="00F66A74" w:rsidRDefault="00D06EA3" w:rsidP="00D06EA3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6A74">
        <w:rPr>
          <w:rFonts w:ascii="Times New Roman" w:eastAsia="Times New Roman" w:hAnsi="Times New Roman"/>
          <w:b/>
          <w:sz w:val="28"/>
          <w:szCs w:val="28"/>
        </w:rPr>
        <w:t>6 класс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 xml:space="preserve">Хрестоматия по истории России. Т. 1: </w:t>
      </w:r>
      <w:proofErr w:type="gramStart"/>
      <w:r w:rsidRPr="00F66A74">
        <w:rPr>
          <w:rFonts w:ascii="Times New Roman" w:hAnsi="Times New Roman"/>
          <w:sz w:val="28"/>
          <w:szCs w:val="28"/>
        </w:rPr>
        <w:t>С</w:t>
      </w:r>
      <w:proofErr w:type="gramEnd"/>
      <w:r w:rsidRPr="00F66A74">
        <w:rPr>
          <w:rFonts w:ascii="Times New Roman" w:hAnsi="Times New Roman"/>
          <w:sz w:val="28"/>
          <w:szCs w:val="28"/>
        </w:rPr>
        <w:t xml:space="preserve"> древнейших времен до XVII в.  М., 1994;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Энциклопедический словарь юного историка. М., 1997;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Ясин В. Л. Берестяная почта столетий. М., 1979;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Скрынников Р. Г. Ермак. М., 1992;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Творогов О. В. Древняя Русь. События и люди. СПб., 1994;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6A74">
        <w:rPr>
          <w:rFonts w:ascii="Times New Roman" w:hAnsi="Times New Roman"/>
          <w:sz w:val="28"/>
          <w:szCs w:val="28"/>
        </w:rPr>
        <w:t>Флоря</w:t>
      </w:r>
      <w:proofErr w:type="spellEnd"/>
      <w:r w:rsidRPr="00F66A74">
        <w:rPr>
          <w:rFonts w:ascii="Times New Roman" w:hAnsi="Times New Roman"/>
          <w:sz w:val="28"/>
          <w:szCs w:val="28"/>
        </w:rPr>
        <w:t xml:space="preserve"> Б. Н. Иван Грозный. М., 1999;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Обухова Л. А. Рассказы и чтения по русской истории. М., 1995;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Откуда есть пошла русская земля. Т. 1—2. М., 1986;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Преображенский А. А. История открывает тайны. М., 1991;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Рабинович М. Судьбы вещей. М., 1974;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Матюшин Г. Н. Археологический словарь. М., 1994;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Детская энциклопедия. Из истории человеческого общества. Т. 8. М., 1975;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Древняя русская летопись в переложении С. М. Соловьева для детей.  М., 1996;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Из истории русской гуманистической мысли: Хрестоматия для учащихся. М., 1993;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Каргалов В. В., Сахаров А. Н. Полководцы Древней Руси. М., 1985;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Карпов А. Ю. Владимир Святой. М., 1998;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Карпов А. Ю. Русь московская. М., 1998;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6A74">
        <w:rPr>
          <w:rFonts w:ascii="Times New Roman" w:hAnsi="Times New Roman"/>
          <w:sz w:val="28"/>
          <w:szCs w:val="28"/>
        </w:rPr>
        <w:t>Кобрин</w:t>
      </w:r>
      <w:proofErr w:type="spellEnd"/>
      <w:r w:rsidRPr="00F66A74">
        <w:rPr>
          <w:rFonts w:ascii="Times New Roman" w:hAnsi="Times New Roman"/>
          <w:sz w:val="28"/>
          <w:szCs w:val="28"/>
        </w:rPr>
        <w:t xml:space="preserve"> В. Б. Иван Грозный. М., 1989;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lastRenderedPageBreak/>
        <w:t>Короткова М. В. Путешествие в историю русского быта. М., 1998;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Костомаров В. Г. Жизнь языка от вятичей до москвичей. М., 1994;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 xml:space="preserve">Леонтьева Г. А. и др. Ключи к тайнам </w:t>
      </w:r>
      <w:proofErr w:type="spellStart"/>
      <w:r w:rsidRPr="00F66A74">
        <w:rPr>
          <w:rFonts w:ascii="Times New Roman" w:hAnsi="Times New Roman"/>
          <w:sz w:val="28"/>
          <w:szCs w:val="28"/>
        </w:rPr>
        <w:t>Клио.М</w:t>
      </w:r>
      <w:proofErr w:type="spellEnd"/>
      <w:r w:rsidRPr="00F66A74">
        <w:rPr>
          <w:rFonts w:ascii="Times New Roman" w:hAnsi="Times New Roman"/>
          <w:sz w:val="28"/>
          <w:szCs w:val="28"/>
        </w:rPr>
        <w:t>., 1994;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6A74">
        <w:rPr>
          <w:rFonts w:ascii="Times New Roman" w:hAnsi="Times New Roman"/>
          <w:sz w:val="28"/>
          <w:szCs w:val="28"/>
        </w:rPr>
        <w:t>Лощиц</w:t>
      </w:r>
      <w:proofErr w:type="spellEnd"/>
      <w:r w:rsidRPr="00F66A74">
        <w:rPr>
          <w:rFonts w:ascii="Times New Roman" w:hAnsi="Times New Roman"/>
          <w:sz w:val="28"/>
          <w:szCs w:val="28"/>
        </w:rPr>
        <w:t xml:space="preserve"> Ю. М. Дмитрий Донской. М., 1980;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Любимов Л. Искусство Древней Руси. М., 1996;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Матюшин Г. Н. Археологический словарь. М., 1994;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 xml:space="preserve">Мультимедийная энциклопедия “Кирилла и </w:t>
      </w:r>
      <w:proofErr w:type="spellStart"/>
      <w:r w:rsidRPr="00F66A74">
        <w:rPr>
          <w:rFonts w:ascii="Times New Roman" w:hAnsi="Times New Roman"/>
          <w:sz w:val="28"/>
          <w:szCs w:val="28"/>
        </w:rPr>
        <w:t>Мефодия</w:t>
      </w:r>
      <w:proofErr w:type="spellEnd"/>
      <w:r w:rsidRPr="00F66A74">
        <w:rPr>
          <w:rFonts w:ascii="Times New Roman" w:hAnsi="Times New Roman"/>
          <w:sz w:val="28"/>
          <w:szCs w:val="28"/>
        </w:rPr>
        <w:t>” 2003;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spacing w:before="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Школьная энциклопедия «</w:t>
      </w:r>
      <w:proofErr w:type="spellStart"/>
      <w:r w:rsidRPr="00F66A74">
        <w:rPr>
          <w:rFonts w:ascii="Times New Roman" w:hAnsi="Times New Roman"/>
          <w:sz w:val="28"/>
          <w:szCs w:val="28"/>
        </w:rPr>
        <w:t>Русика</w:t>
      </w:r>
      <w:proofErr w:type="spellEnd"/>
      <w:r w:rsidRPr="00F66A74">
        <w:rPr>
          <w:rFonts w:ascii="Times New Roman" w:hAnsi="Times New Roman"/>
          <w:sz w:val="28"/>
          <w:szCs w:val="28"/>
        </w:rPr>
        <w:t>» История Древнего мира- М.: ОЛМА-ПРЕСС Образование, 2003;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iCs/>
          <w:sz w:val="28"/>
          <w:szCs w:val="28"/>
        </w:rPr>
        <w:t>Алексеев Ю</w:t>
      </w:r>
      <w:r w:rsidRPr="00F66A74">
        <w:rPr>
          <w:rFonts w:ascii="Times New Roman" w:hAnsi="Times New Roman"/>
          <w:sz w:val="28"/>
          <w:szCs w:val="28"/>
        </w:rPr>
        <w:t>.</w:t>
      </w:r>
      <w:r w:rsidRPr="00F66A74">
        <w:rPr>
          <w:rFonts w:ascii="Times New Roman" w:hAnsi="Times New Roman"/>
          <w:iCs/>
          <w:sz w:val="28"/>
          <w:szCs w:val="28"/>
        </w:rPr>
        <w:t> Г.</w:t>
      </w:r>
      <w:r w:rsidRPr="00F66A74">
        <w:rPr>
          <w:rFonts w:ascii="Times New Roman" w:hAnsi="Times New Roman"/>
          <w:sz w:val="28"/>
          <w:szCs w:val="28"/>
        </w:rPr>
        <w:t xml:space="preserve"> Под знаменем Москвы. М., 1992;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6A74">
        <w:rPr>
          <w:rFonts w:ascii="Times New Roman" w:hAnsi="Times New Roman"/>
          <w:iCs/>
          <w:sz w:val="28"/>
          <w:szCs w:val="28"/>
        </w:rPr>
        <w:t>Беловинский</w:t>
      </w:r>
      <w:proofErr w:type="spellEnd"/>
      <w:r w:rsidRPr="00F66A74">
        <w:rPr>
          <w:rFonts w:ascii="Times New Roman" w:hAnsi="Times New Roman"/>
          <w:iCs/>
          <w:sz w:val="28"/>
          <w:szCs w:val="28"/>
        </w:rPr>
        <w:t> Л</w:t>
      </w:r>
      <w:r w:rsidRPr="00F66A74">
        <w:rPr>
          <w:rFonts w:ascii="Times New Roman" w:hAnsi="Times New Roman"/>
          <w:sz w:val="28"/>
          <w:szCs w:val="28"/>
        </w:rPr>
        <w:t>.</w:t>
      </w:r>
      <w:r w:rsidRPr="00F66A74">
        <w:rPr>
          <w:rFonts w:ascii="Times New Roman" w:hAnsi="Times New Roman"/>
          <w:iCs/>
          <w:sz w:val="28"/>
          <w:szCs w:val="28"/>
        </w:rPr>
        <w:t> В</w:t>
      </w:r>
      <w:r w:rsidRPr="00F66A74">
        <w:rPr>
          <w:rFonts w:ascii="Times New Roman" w:hAnsi="Times New Roman"/>
          <w:sz w:val="28"/>
          <w:szCs w:val="28"/>
        </w:rPr>
        <w:t>. С русским воином через века. М., 1992;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iCs/>
          <w:sz w:val="28"/>
          <w:szCs w:val="28"/>
        </w:rPr>
        <w:t>Борисов Н</w:t>
      </w:r>
      <w:r w:rsidRPr="00F66A74">
        <w:rPr>
          <w:rFonts w:ascii="Times New Roman" w:hAnsi="Times New Roman"/>
          <w:sz w:val="28"/>
          <w:szCs w:val="28"/>
        </w:rPr>
        <w:t>.</w:t>
      </w:r>
      <w:r w:rsidRPr="00F66A74">
        <w:rPr>
          <w:rFonts w:ascii="Times New Roman" w:hAnsi="Times New Roman"/>
          <w:iCs/>
          <w:sz w:val="28"/>
          <w:szCs w:val="28"/>
        </w:rPr>
        <w:t> С</w:t>
      </w:r>
      <w:r w:rsidRPr="00F66A74">
        <w:rPr>
          <w:rFonts w:ascii="Times New Roman" w:hAnsi="Times New Roman"/>
          <w:sz w:val="28"/>
          <w:szCs w:val="28"/>
        </w:rPr>
        <w:t>. Русские полководцы XIII—XVI вв. М., 1993;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6A74">
        <w:rPr>
          <w:rFonts w:ascii="Times New Roman" w:hAnsi="Times New Roman"/>
          <w:iCs/>
          <w:sz w:val="28"/>
          <w:szCs w:val="28"/>
        </w:rPr>
        <w:t>Буганов</w:t>
      </w:r>
      <w:proofErr w:type="spellEnd"/>
      <w:r w:rsidRPr="00F66A74">
        <w:rPr>
          <w:rFonts w:ascii="Times New Roman" w:hAnsi="Times New Roman"/>
          <w:iCs/>
          <w:sz w:val="28"/>
          <w:szCs w:val="28"/>
        </w:rPr>
        <w:t> В</w:t>
      </w:r>
      <w:r w:rsidRPr="00F66A74">
        <w:rPr>
          <w:rFonts w:ascii="Times New Roman" w:hAnsi="Times New Roman"/>
          <w:sz w:val="28"/>
          <w:szCs w:val="28"/>
        </w:rPr>
        <w:t>.</w:t>
      </w:r>
      <w:r w:rsidRPr="00F66A74">
        <w:rPr>
          <w:rFonts w:ascii="Times New Roman" w:hAnsi="Times New Roman"/>
          <w:iCs/>
          <w:sz w:val="28"/>
          <w:szCs w:val="28"/>
        </w:rPr>
        <w:t> И</w:t>
      </w:r>
      <w:r w:rsidRPr="00F66A74">
        <w:rPr>
          <w:rFonts w:ascii="Times New Roman" w:hAnsi="Times New Roman"/>
          <w:sz w:val="28"/>
          <w:szCs w:val="28"/>
        </w:rPr>
        <w:t>. Куликовская битва. М., 1984;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Детская энциклопедия. Из истории человеческого общества. Т. 8., М., 1975;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Древняя русская летопись в переложении С. М. Соловьева для детей. М., 1996;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iCs/>
          <w:sz w:val="28"/>
          <w:szCs w:val="28"/>
        </w:rPr>
        <w:t>Миронова Т</w:t>
      </w:r>
      <w:r w:rsidRPr="00F66A74">
        <w:rPr>
          <w:rFonts w:ascii="Times New Roman" w:hAnsi="Times New Roman"/>
          <w:sz w:val="28"/>
          <w:szCs w:val="28"/>
        </w:rPr>
        <w:t>. Необычайное путешествие в Древнюю Русь. М., 1994;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iCs/>
          <w:sz w:val="28"/>
          <w:szCs w:val="28"/>
        </w:rPr>
        <w:t>Митяев А</w:t>
      </w:r>
      <w:r w:rsidRPr="00F66A74">
        <w:rPr>
          <w:rFonts w:ascii="Times New Roman" w:hAnsi="Times New Roman"/>
          <w:sz w:val="28"/>
          <w:szCs w:val="28"/>
        </w:rPr>
        <w:t>.</w:t>
      </w:r>
      <w:r w:rsidRPr="00F66A74">
        <w:rPr>
          <w:rFonts w:ascii="Times New Roman" w:hAnsi="Times New Roman"/>
          <w:iCs/>
          <w:sz w:val="28"/>
          <w:szCs w:val="28"/>
        </w:rPr>
        <w:t> В</w:t>
      </w:r>
      <w:r w:rsidRPr="00F66A74">
        <w:rPr>
          <w:rFonts w:ascii="Times New Roman" w:hAnsi="Times New Roman"/>
          <w:sz w:val="28"/>
          <w:szCs w:val="28"/>
        </w:rPr>
        <w:t>. Героические страницы истории нашей Родины. IX-XVIII вв. М., 1991;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iCs/>
          <w:sz w:val="28"/>
          <w:szCs w:val="28"/>
        </w:rPr>
        <w:t>Муравьев А</w:t>
      </w:r>
      <w:r w:rsidRPr="00F66A74">
        <w:rPr>
          <w:rFonts w:ascii="Times New Roman" w:hAnsi="Times New Roman"/>
          <w:sz w:val="28"/>
          <w:szCs w:val="28"/>
        </w:rPr>
        <w:t>.</w:t>
      </w:r>
      <w:r w:rsidRPr="00F66A74">
        <w:rPr>
          <w:rFonts w:ascii="Times New Roman" w:hAnsi="Times New Roman"/>
          <w:iCs/>
          <w:sz w:val="28"/>
          <w:szCs w:val="28"/>
        </w:rPr>
        <w:t> В</w:t>
      </w:r>
      <w:r w:rsidRPr="00F66A74">
        <w:rPr>
          <w:rFonts w:ascii="Times New Roman" w:hAnsi="Times New Roman"/>
          <w:sz w:val="28"/>
          <w:szCs w:val="28"/>
        </w:rPr>
        <w:t>.,</w:t>
      </w:r>
      <w:r w:rsidRPr="00F66A74">
        <w:rPr>
          <w:rFonts w:ascii="Times New Roman" w:hAnsi="Times New Roman"/>
          <w:iCs/>
          <w:sz w:val="28"/>
          <w:szCs w:val="28"/>
        </w:rPr>
        <w:t xml:space="preserve"> Сахаров А</w:t>
      </w:r>
      <w:r w:rsidRPr="00F66A74">
        <w:rPr>
          <w:rFonts w:ascii="Times New Roman" w:hAnsi="Times New Roman"/>
          <w:sz w:val="28"/>
          <w:szCs w:val="28"/>
        </w:rPr>
        <w:t>.</w:t>
      </w:r>
      <w:r w:rsidRPr="00F66A74">
        <w:rPr>
          <w:rFonts w:ascii="Times New Roman" w:hAnsi="Times New Roman"/>
          <w:iCs/>
          <w:sz w:val="28"/>
          <w:szCs w:val="28"/>
        </w:rPr>
        <w:t> М</w:t>
      </w:r>
      <w:r w:rsidRPr="00F66A74">
        <w:rPr>
          <w:rFonts w:ascii="Times New Roman" w:hAnsi="Times New Roman"/>
          <w:sz w:val="28"/>
          <w:szCs w:val="28"/>
        </w:rPr>
        <w:t>. Очерки истории русской культуры. IX—XVII вв. М., 1984;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iCs/>
          <w:sz w:val="28"/>
          <w:szCs w:val="28"/>
        </w:rPr>
        <w:t>Нестеров Ф</w:t>
      </w:r>
      <w:r w:rsidRPr="00F66A74">
        <w:rPr>
          <w:rFonts w:ascii="Times New Roman" w:hAnsi="Times New Roman"/>
          <w:sz w:val="28"/>
          <w:szCs w:val="28"/>
        </w:rPr>
        <w:t>.</w:t>
      </w:r>
      <w:r w:rsidRPr="00F66A74">
        <w:rPr>
          <w:rFonts w:ascii="Times New Roman" w:hAnsi="Times New Roman"/>
          <w:iCs/>
          <w:sz w:val="28"/>
          <w:szCs w:val="28"/>
        </w:rPr>
        <w:t> Ф</w:t>
      </w:r>
      <w:r w:rsidRPr="00F66A74">
        <w:rPr>
          <w:rFonts w:ascii="Times New Roman" w:hAnsi="Times New Roman"/>
          <w:sz w:val="28"/>
          <w:szCs w:val="28"/>
        </w:rPr>
        <w:t>. Связь времен. М., 1980;</w:t>
      </w:r>
    </w:p>
    <w:p w:rsidR="00D06EA3" w:rsidRPr="00F66A74" w:rsidRDefault="00D06EA3" w:rsidP="00D06EA3">
      <w:pPr>
        <w:pStyle w:val="a6"/>
        <w:numPr>
          <w:ilvl w:val="0"/>
          <w:numId w:val="4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iCs/>
          <w:sz w:val="28"/>
          <w:szCs w:val="28"/>
        </w:rPr>
        <w:t>Обухова Л</w:t>
      </w:r>
      <w:r w:rsidRPr="00F66A74">
        <w:rPr>
          <w:rFonts w:ascii="Times New Roman" w:hAnsi="Times New Roman"/>
          <w:sz w:val="28"/>
          <w:szCs w:val="28"/>
        </w:rPr>
        <w:t>.</w:t>
      </w:r>
      <w:r w:rsidRPr="00F66A74">
        <w:rPr>
          <w:rFonts w:ascii="Times New Roman" w:hAnsi="Times New Roman"/>
          <w:iCs/>
          <w:sz w:val="28"/>
          <w:szCs w:val="28"/>
        </w:rPr>
        <w:t> А</w:t>
      </w:r>
      <w:r w:rsidRPr="00F66A74">
        <w:rPr>
          <w:rFonts w:ascii="Times New Roman" w:hAnsi="Times New Roman"/>
          <w:sz w:val="28"/>
          <w:szCs w:val="28"/>
        </w:rPr>
        <w:t>. Рассказы и чтения по русской истории. М., 1995.</w:t>
      </w:r>
    </w:p>
    <w:p w:rsidR="00D06EA3" w:rsidRDefault="00D06EA3" w:rsidP="00D06EA3">
      <w:pPr>
        <w:pStyle w:val="a6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D06EA3" w:rsidRPr="00574CE2" w:rsidRDefault="00D06EA3" w:rsidP="00D06EA3">
      <w:pPr>
        <w:pStyle w:val="a6"/>
        <w:spacing w:before="20"/>
        <w:jc w:val="center"/>
        <w:rPr>
          <w:rFonts w:ascii="Times New Roman" w:hAnsi="Times New Roman"/>
          <w:b/>
          <w:sz w:val="28"/>
          <w:szCs w:val="28"/>
        </w:rPr>
      </w:pPr>
      <w:r w:rsidRPr="00574CE2">
        <w:rPr>
          <w:rFonts w:ascii="Times New Roman" w:hAnsi="Times New Roman"/>
          <w:b/>
          <w:sz w:val="28"/>
          <w:szCs w:val="28"/>
        </w:rPr>
        <w:t>7 класс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iCs/>
          <w:sz w:val="28"/>
          <w:szCs w:val="28"/>
        </w:rPr>
        <w:t>Алексеев Ю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Г.</w:t>
      </w:r>
      <w:r w:rsidRPr="00574CE2">
        <w:rPr>
          <w:rFonts w:ascii="Times New Roman" w:hAnsi="Times New Roman"/>
          <w:sz w:val="28"/>
          <w:szCs w:val="28"/>
        </w:rPr>
        <w:t xml:space="preserve"> Под знаменем Москвы.  М., 1992;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4CE2">
        <w:rPr>
          <w:rFonts w:ascii="Times New Roman" w:eastAsia="Times New Roman" w:hAnsi="Times New Roman"/>
          <w:sz w:val="28"/>
          <w:szCs w:val="28"/>
        </w:rPr>
        <w:t>Антонов А. Ф.  Книга для чтения по истории России с древнейших времен до конца XVIII в.: пособие для учащихся / А. Ф. Антонов. - М: Просвещение, 2004 г.;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574CE2">
        <w:rPr>
          <w:rFonts w:ascii="Times New Roman" w:eastAsia="Times New Roman" w:hAnsi="Times New Roman"/>
          <w:sz w:val="28"/>
          <w:szCs w:val="28"/>
        </w:rPr>
        <w:t>Бабич И. В. Хрестоматия по истории России с древнейших времен до XIX в.: М., 2006г.;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4CE2">
        <w:rPr>
          <w:rFonts w:ascii="Times New Roman" w:hAnsi="Times New Roman"/>
          <w:iCs/>
          <w:sz w:val="28"/>
          <w:szCs w:val="28"/>
        </w:rPr>
        <w:t>Беловинский</w:t>
      </w:r>
      <w:proofErr w:type="spellEnd"/>
      <w:r w:rsidRPr="00574CE2">
        <w:rPr>
          <w:rFonts w:ascii="Times New Roman" w:hAnsi="Times New Roman"/>
          <w:iCs/>
          <w:sz w:val="28"/>
          <w:szCs w:val="28"/>
        </w:rPr>
        <w:t> Л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В</w:t>
      </w:r>
      <w:r w:rsidRPr="00574CE2">
        <w:rPr>
          <w:rFonts w:ascii="Times New Roman" w:hAnsi="Times New Roman"/>
          <w:sz w:val="28"/>
          <w:szCs w:val="28"/>
        </w:rPr>
        <w:t>. С русским воином через века. М., 1992;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4CE2">
        <w:rPr>
          <w:rFonts w:ascii="Times New Roman" w:eastAsia="Times New Roman" w:hAnsi="Times New Roman"/>
          <w:sz w:val="28"/>
          <w:szCs w:val="28"/>
        </w:rPr>
        <w:t xml:space="preserve">Смирнов С. Г.  Задачник по истории России: уч. пособие для средней школы. - 4-е изд., </w:t>
      </w:r>
      <w:proofErr w:type="spellStart"/>
      <w:r w:rsidRPr="00574CE2">
        <w:rPr>
          <w:rFonts w:ascii="Times New Roman" w:eastAsia="Times New Roman" w:hAnsi="Times New Roman"/>
          <w:sz w:val="28"/>
          <w:szCs w:val="28"/>
        </w:rPr>
        <w:t>перераб</w:t>
      </w:r>
      <w:proofErr w:type="spellEnd"/>
      <w:r w:rsidRPr="00574CE2">
        <w:rPr>
          <w:rFonts w:ascii="Times New Roman" w:eastAsia="Times New Roman" w:hAnsi="Times New Roman"/>
          <w:sz w:val="28"/>
          <w:szCs w:val="28"/>
        </w:rPr>
        <w:t>. / С. Г. Смирнов. - М.: МИРОС, 2006;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4CE2">
        <w:rPr>
          <w:rFonts w:ascii="Times New Roman" w:eastAsia="Times New Roman" w:hAnsi="Times New Roman"/>
          <w:sz w:val="28"/>
          <w:szCs w:val="28"/>
        </w:rPr>
        <w:t xml:space="preserve">История России в лицах: биографический словарь / под </w:t>
      </w:r>
      <w:proofErr w:type="spellStart"/>
      <w:r w:rsidRPr="00574CE2">
        <w:rPr>
          <w:rFonts w:ascii="Times New Roman" w:eastAsia="Times New Roman" w:hAnsi="Times New Roman"/>
          <w:sz w:val="28"/>
          <w:szCs w:val="28"/>
        </w:rPr>
        <w:t>общ.ред</w:t>
      </w:r>
      <w:proofErr w:type="spellEnd"/>
      <w:r w:rsidRPr="00574CE2">
        <w:rPr>
          <w:rFonts w:ascii="Times New Roman" w:eastAsia="Times New Roman" w:hAnsi="Times New Roman"/>
          <w:sz w:val="28"/>
          <w:szCs w:val="28"/>
        </w:rPr>
        <w:t xml:space="preserve">. В. В.   </w:t>
      </w:r>
      <w:proofErr w:type="spellStart"/>
      <w:r w:rsidRPr="00574CE2">
        <w:rPr>
          <w:rFonts w:ascii="Times New Roman" w:eastAsia="Times New Roman" w:hAnsi="Times New Roman"/>
          <w:sz w:val="28"/>
          <w:szCs w:val="28"/>
        </w:rPr>
        <w:t>Каргалова</w:t>
      </w:r>
      <w:proofErr w:type="spellEnd"/>
      <w:r w:rsidRPr="00574CE2">
        <w:rPr>
          <w:rFonts w:ascii="Times New Roman" w:eastAsia="Times New Roman" w:hAnsi="Times New Roman"/>
          <w:sz w:val="28"/>
          <w:szCs w:val="28"/>
        </w:rPr>
        <w:t>. М.: Русское слово, 2004;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74CE2">
        <w:rPr>
          <w:rFonts w:ascii="Times New Roman" w:eastAsia="Times New Roman" w:hAnsi="Times New Roman"/>
          <w:sz w:val="28"/>
          <w:szCs w:val="28"/>
        </w:rPr>
        <w:t xml:space="preserve">Короткова М. В. История России IX-XVIII в.: дидактические материалы </w:t>
      </w:r>
      <w:proofErr w:type="gramStart"/>
      <w:r w:rsidRPr="00574CE2">
        <w:rPr>
          <w:rFonts w:ascii="Times New Roman" w:eastAsia="Times New Roman" w:hAnsi="Times New Roman"/>
          <w:sz w:val="28"/>
          <w:szCs w:val="28"/>
        </w:rPr>
        <w:t>/  М.</w:t>
      </w:r>
      <w:proofErr w:type="gramEnd"/>
      <w:r w:rsidRPr="00574CE2">
        <w:rPr>
          <w:rFonts w:ascii="Times New Roman" w:eastAsia="Times New Roman" w:hAnsi="Times New Roman"/>
          <w:sz w:val="28"/>
          <w:szCs w:val="28"/>
        </w:rPr>
        <w:t xml:space="preserve"> В. Короткова. - М.: Дрофа, 2002 г.;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74CE2">
        <w:rPr>
          <w:rFonts w:ascii="Times New Roman" w:eastAsia="Times New Roman" w:hAnsi="Times New Roman"/>
          <w:sz w:val="28"/>
          <w:szCs w:val="28"/>
        </w:rPr>
        <w:t>Буганов</w:t>
      </w:r>
      <w:proofErr w:type="spellEnd"/>
      <w:r w:rsidRPr="00574CE2">
        <w:rPr>
          <w:rFonts w:ascii="Times New Roman" w:eastAsia="Times New Roman" w:hAnsi="Times New Roman"/>
          <w:sz w:val="28"/>
          <w:szCs w:val="28"/>
        </w:rPr>
        <w:t xml:space="preserve"> В. И.  Страницы боевого прошлого нашей страны: хрестоматия для учащихся 8 класса / В. И. </w:t>
      </w:r>
      <w:proofErr w:type="spellStart"/>
      <w:r w:rsidRPr="00574CE2">
        <w:rPr>
          <w:rFonts w:ascii="Times New Roman" w:eastAsia="Times New Roman" w:hAnsi="Times New Roman"/>
          <w:sz w:val="28"/>
          <w:szCs w:val="28"/>
        </w:rPr>
        <w:t>Буганов</w:t>
      </w:r>
      <w:proofErr w:type="spellEnd"/>
      <w:r w:rsidRPr="00574CE2">
        <w:rPr>
          <w:rFonts w:ascii="Times New Roman" w:eastAsia="Times New Roman" w:hAnsi="Times New Roman"/>
          <w:sz w:val="28"/>
          <w:szCs w:val="28"/>
        </w:rPr>
        <w:t xml:space="preserve">, А. И. </w:t>
      </w:r>
      <w:proofErr w:type="spellStart"/>
      <w:r w:rsidRPr="00574CE2">
        <w:rPr>
          <w:rFonts w:ascii="Times New Roman" w:eastAsia="Times New Roman" w:hAnsi="Times New Roman"/>
          <w:sz w:val="28"/>
          <w:szCs w:val="28"/>
        </w:rPr>
        <w:t>Назарец</w:t>
      </w:r>
      <w:proofErr w:type="spellEnd"/>
      <w:r w:rsidRPr="00574CE2">
        <w:rPr>
          <w:rFonts w:ascii="Times New Roman" w:eastAsia="Times New Roman" w:hAnsi="Times New Roman"/>
          <w:sz w:val="28"/>
          <w:szCs w:val="28"/>
        </w:rPr>
        <w:t>. - М.: Просвещение, 2005 г.;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574CE2">
        <w:rPr>
          <w:rFonts w:ascii="Times New Roman" w:eastAsia="Times New Roman" w:hAnsi="Times New Roman"/>
          <w:sz w:val="28"/>
          <w:szCs w:val="28"/>
        </w:rPr>
        <w:t>Епифанов П. П. Хрестоматия по истории России с древнейших времен до XIX в.: М., 2004г.;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sz w:val="28"/>
          <w:szCs w:val="28"/>
        </w:rPr>
        <w:lastRenderedPageBreak/>
        <w:t>Из истории русской гуманистической мысли: Хрестоматия для учащихся. — М., 1993;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iCs/>
          <w:sz w:val="28"/>
          <w:szCs w:val="28"/>
        </w:rPr>
        <w:t>Карпов А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Ю</w:t>
      </w:r>
      <w:r w:rsidRPr="00574CE2">
        <w:rPr>
          <w:rFonts w:ascii="Times New Roman" w:hAnsi="Times New Roman"/>
          <w:sz w:val="28"/>
          <w:szCs w:val="28"/>
        </w:rPr>
        <w:t>. Русь московская. М., 1998;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4CE2">
        <w:rPr>
          <w:rFonts w:ascii="Times New Roman" w:hAnsi="Times New Roman"/>
          <w:iCs/>
          <w:sz w:val="28"/>
          <w:szCs w:val="28"/>
        </w:rPr>
        <w:t>Кобрин</w:t>
      </w:r>
      <w:proofErr w:type="spellEnd"/>
      <w:r w:rsidRPr="00574CE2">
        <w:rPr>
          <w:rFonts w:ascii="Times New Roman" w:hAnsi="Times New Roman"/>
          <w:iCs/>
          <w:sz w:val="28"/>
          <w:szCs w:val="28"/>
        </w:rPr>
        <w:t> В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574CE2">
        <w:rPr>
          <w:rFonts w:ascii="Times New Roman" w:hAnsi="Times New Roman"/>
          <w:iCs/>
          <w:sz w:val="28"/>
          <w:szCs w:val="28"/>
        </w:rPr>
        <w:t>Б</w:t>
      </w:r>
      <w:r w:rsidRPr="00574CE2">
        <w:rPr>
          <w:rFonts w:ascii="Times New Roman" w:hAnsi="Times New Roman"/>
          <w:sz w:val="28"/>
          <w:szCs w:val="28"/>
        </w:rPr>
        <w:t>.Иван</w:t>
      </w:r>
      <w:proofErr w:type="spellEnd"/>
      <w:r w:rsidRPr="00574CE2">
        <w:rPr>
          <w:rFonts w:ascii="Times New Roman" w:hAnsi="Times New Roman"/>
          <w:sz w:val="28"/>
          <w:szCs w:val="28"/>
        </w:rPr>
        <w:t xml:space="preserve"> Грозный. М., 1989;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iCs/>
          <w:sz w:val="28"/>
          <w:szCs w:val="28"/>
        </w:rPr>
        <w:t>Короткова М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В</w:t>
      </w:r>
      <w:r w:rsidRPr="00574CE2">
        <w:rPr>
          <w:rFonts w:ascii="Times New Roman" w:hAnsi="Times New Roman"/>
          <w:sz w:val="28"/>
          <w:szCs w:val="28"/>
        </w:rPr>
        <w:t>. Путешествие в историю русского быта. М., 1998;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iCs/>
          <w:sz w:val="28"/>
          <w:szCs w:val="28"/>
        </w:rPr>
        <w:t>Костомаров В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Г.</w:t>
      </w:r>
      <w:r w:rsidRPr="00574CE2">
        <w:rPr>
          <w:rFonts w:ascii="Times New Roman" w:hAnsi="Times New Roman"/>
          <w:sz w:val="28"/>
          <w:szCs w:val="28"/>
        </w:rPr>
        <w:t xml:space="preserve"> Жизнь языка от вятичей до москвичей. М., 1994;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iCs/>
          <w:sz w:val="28"/>
          <w:szCs w:val="28"/>
        </w:rPr>
        <w:t>Леонтьева Г. А</w:t>
      </w:r>
      <w:r w:rsidRPr="00574CE2">
        <w:rPr>
          <w:rFonts w:ascii="Times New Roman" w:hAnsi="Times New Roman"/>
          <w:sz w:val="28"/>
          <w:szCs w:val="28"/>
        </w:rPr>
        <w:t>. и др. Ключи к тайнам Клио. М., 1994;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iCs/>
          <w:sz w:val="28"/>
          <w:szCs w:val="28"/>
        </w:rPr>
        <w:t>Митяев А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В</w:t>
      </w:r>
      <w:r w:rsidRPr="00574CE2">
        <w:rPr>
          <w:rFonts w:ascii="Times New Roman" w:hAnsi="Times New Roman"/>
          <w:sz w:val="28"/>
          <w:szCs w:val="28"/>
        </w:rPr>
        <w:t>. Героические страницы истории нашей Родины. IX—XVIII вв. М., 1991;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iCs/>
          <w:sz w:val="28"/>
          <w:szCs w:val="28"/>
        </w:rPr>
        <w:t>Муравьев А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В</w:t>
      </w:r>
      <w:r w:rsidRPr="00574CE2">
        <w:rPr>
          <w:rFonts w:ascii="Times New Roman" w:hAnsi="Times New Roman"/>
          <w:sz w:val="28"/>
          <w:szCs w:val="28"/>
        </w:rPr>
        <w:t>.,</w:t>
      </w:r>
      <w:r w:rsidRPr="00574CE2">
        <w:rPr>
          <w:rFonts w:ascii="Times New Roman" w:hAnsi="Times New Roman"/>
          <w:iCs/>
          <w:sz w:val="28"/>
          <w:szCs w:val="28"/>
        </w:rPr>
        <w:t xml:space="preserve"> Сахаров А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М</w:t>
      </w:r>
      <w:r w:rsidRPr="00574CE2">
        <w:rPr>
          <w:rFonts w:ascii="Times New Roman" w:hAnsi="Times New Roman"/>
          <w:sz w:val="28"/>
          <w:szCs w:val="28"/>
        </w:rPr>
        <w:t>. Очерки истории русской культуры. IX—XVII вв. М., 1984;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4CE2">
        <w:rPr>
          <w:rFonts w:ascii="Times New Roman" w:hAnsi="Times New Roman"/>
          <w:iCs/>
          <w:sz w:val="28"/>
          <w:szCs w:val="28"/>
        </w:rPr>
        <w:t>Немировский</w:t>
      </w:r>
      <w:proofErr w:type="spellEnd"/>
      <w:r w:rsidRPr="00574CE2">
        <w:rPr>
          <w:rFonts w:ascii="Times New Roman" w:hAnsi="Times New Roman"/>
          <w:iCs/>
          <w:sz w:val="28"/>
          <w:szCs w:val="28"/>
        </w:rPr>
        <w:t> Е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М</w:t>
      </w:r>
      <w:r w:rsidRPr="00574CE2">
        <w:rPr>
          <w:rFonts w:ascii="Times New Roman" w:hAnsi="Times New Roman"/>
          <w:sz w:val="28"/>
          <w:szCs w:val="28"/>
        </w:rPr>
        <w:t>. Путешествие к истокам русского книгопечатания. М., 1991;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iCs/>
          <w:sz w:val="28"/>
          <w:szCs w:val="28"/>
        </w:rPr>
        <w:t>Нестеров Ф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Ф</w:t>
      </w:r>
      <w:r w:rsidRPr="00574CE2">
        <w:rPr>
          <w:rFonts w:ascii="Times New Roman" w:hAnsi="Times New Roman"/>
          <w:sz w:val="28"/>
          <w:szCs w:val="28"/>
        </w:rPr>
        <w:t>. Связь времен. М., 1980;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iCs/>
          <w:sz w:val="28"/>
          <w:szCs w:val="28"/>
        </w:rPr>
        <w:t>Обухова Л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А</w:t>
      </w:r>
      <w:r w:rsidRPr="00574CE2">
        <w:rPr>
          <w:rFonts w:ascii="Times New Roman" w:hAnsi="Times New Roman"/>
          <w:sz w:val="28"/>
          <w:szCs w:val="28"/>
        </w:rPr>
        <w:t>. Рассказы и чтения по русской истории. М., 1995;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iCs/>
          <w:sz w:val="28"/>
          <w:szCs w:val="28"/>
        </w:rPr>
        <w:t>Преображенский А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А</w:t>
      </w:r>
      <w:r w:rsidRPr="00574CE2">
        <w:rPr>
          <w:rFonts w:ascii="Times New Roman" w:hAnsi="Times New Roman"/>
          <w:sz w:val="28"/>
          <w:szCs w:val="28"/>
        </w:rPr>
        <w:t>. История открывает тайны. М., 1991;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iCs/>
          <w:sz w:val="28"/>
          <w:szCs w:val="28"/>
        </w:rPr>
        <w:t>Рабинович М</w:t>
      </w:r>
      <w:r w:rsidRPr="00574CE2">
        <w:rPr>
          <w:rFonts w:ascii="Times New Roman" w:hAnsi="Times New Roman"/>
          <w:sz w:val="28"/>
          <w:szCs w:val="28"/>
        </w:rPr>
        <w:t>. Судьбы вещей. М., 1974;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iCs/>
          <w:sz w:val="28"/>
          <w:szCs w:val="28"/>
        </w:rPr>
        <w:t>Скрынников Р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Г.</w:t>
      </w:r>
      <w:r w:rsidRPr="00574CE2">
        <w:rPr>
          <w:rFonts w:ascii="Times New Roman" w:hAnsi="Times New Roman"/>
          <w:sz w:val="28"/>
          <w:szCs w:val="28"/>
        </w:rPr>
        <w:t xml:space="preserve"> Ермак. М., 1992;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iCs/>
          <w:sz w:val="28"/>
          <w:szCs w:val="28"/>
        </w:rPr>
        <w:t>Творогов О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В</w:t>
      </w:r>
      <w:r w:rsidRPr="00574CE2">
        <w:rPr>
          <w:rFonts w:ascii="Times New Roman" w:hAnsi="Times New Roman"/>
          <w:sz w:val="28"/>
          <w:szCs w:val="28"/>
        </w:rPr>
        <w:t>. Древняя Русь. События и люди. СПб., 1994;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sz w:val="28"/>
          <w:szCs w:val="28"/>
        </w:rPr>
        <w:t>1000 лет русского предпринимательства. Из истории купеческих родов. — М., 1997;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4CE2">
        <w:rPr>
          <w:rFonts w:ascii="Times New Roman" w:hAnsi="Times New Roman"/>
          <w:iCs/>
          <w:sz w:val="28"/>
          <w:szCs w:val="28"/>
        </w:rPr>
        <w:t>Флоря</w:t>
      </w:r>
      <w:proofErr w:type="spellEnd"/>
      <w:r w:rsidRPr="00574CE2">
        <w:rPr>
          <w:rFonts w:ascii="Times New Roman" w:hAnsi="Times New Roman"/>
          <w:iCs/>
          <w:sz w:val="28"/>
          <w:szCs w:val="28"/>
        </w:rPr>
        <w:t> Б</w:t>
      </w:r>
      <w:r w:rsidRPr="00574CE2">
        <w:rPr>
          <w:rFonts w:ascii="Times New Roman" w:hAnsi="Times New Roman"/>
          <w:sz w:val="28"/>
          <w:szCs w:val="28"/>
        </w:rPr>
        <w:t>.</w:t>
      </w:r>
      <w:r w:rsidRPr="00574CE2">
        <w:rPr>
          <w:rFonts w:ascii="Times New Roman" w:hAnsi="Times New Roman"/>
          <w:iCs/>
          <w:sz w:val="28"/>
          <w:szCs w:val="28"/>
        </w:rPr>
        <w:t> Н</w:t>
      </w:r>
      <w:r w:rsidRPr="00574CE2">
        <w:rPr>
          <w:rFonts w:ascii="Times New Roman" w:hAnsi="Times New Roman"/>
          <w:sz w:val="28"/>
          <w:szCs w:val="28"/>
        </w:rPr>
        <w:t>. Иван Грозный. М., 1999;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sz w:val="28"/>
          <w:szCs w:val="28"/>
        </w:rPr>
        <w:t xml:space="preserve">Хрестоматия по истории России. Т. 1: </w:t>
      </w:r>
      <w:proofErr w:type="gramStart"/>
      <w:r w:rsidRPr="00574CE2">
        <w:rPr>
          <w:rFonts w:ascii="Times New Roman" w:hAnsi="Times New Roman"/>
          <w:sz w:val="28"/>
          <w:szCs w:val="28"/>
        </w:rPr>
        <w:t>С</w:t>
      </w:r>
      <w:proofErr w:type="gramEnd"/>
      <w:r w:rsidRPr="00574CE2">
        <w:rPr>
          <w:rFonts w:ascii="Times New Roman" w:hAnsi="Times New Roman"/>
          <w:sz w:val="28"/>
          <w:szCs w:val="28"/>
        </w:rPr>
        <w:t xml:space="preserve"> древнейших времен до XVII в. — М., 1994;</w:t>
      </w:r>
    </w:p>
    <w:p w:rsidR="00D06EA3" w:rsidRPr="00574CE2" w:rsidRDefault="00D06EA3" w:rsidP="00D06EA3">
      <w:pPr>
        <w:pStyle w:val="a6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4CE2">
        <w:rPr>
          <w:rFonts w:ascii="Times New Roman" w:hAnsi="Times New Roman"/>
          <w:sz w:val="28"/>
          <w:szCs w:val="28"/>
        </w:rPr>
        <w:t>Энциклопедический словарь юного историка. М., 1997.</w:t>
      </w:r>
    </w:p>
    <w:p w:rsidR="00D06EA3" w:rsidRPr="00574CE2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06EA3" w:rsidRPr="00574CE2" w:rsidRDefault="00D06EA3" w:rsidP="00D06E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74CE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- 9</w:t>
      </w:r>
      <w:r w:rsidRPr="00574CE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F2AAD">
        <w:rPr>
          <w:rFonts w:ascii="Times New Roman" w:eastAsia="Times New Roman" w:hAnsi="Times New Roman"/>
          <w:sz w:val="28"/>
          <w:szCs w:val="28"/>
        </w:rPr>
        <w:t>Антонов А. Ф.  Книга для чтения по истории России с древнейших времен до конца XVIII в.: пособие для учащихся / А. Ф. Антонов. - М: Просвещение, 2004 г.;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4F2AAD">
        <w:rPr>
          <w:rFonts w:ascii="Times New Roman" w:eastAsia="Times New Roman" w:hAnsi="Times New Roman"/>
          <w:sz w:val="28"/>
          <w:szCs w:val="28"/>
        </w:rPr>
        <w:t>Бабич И. В. Хрестоматия по истории России с древнейших времен до XIX в.: М., 2006г.;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AAD">
        <w:rPr>
          <w:rFonts w:ascii="Times New Roman" w:hAnsi="Times New Roman"/>
          <w:iCs/>
          <w:sz w:val="28"/>
          <w:szCs w:val="28"/>
        </w:rPr>
        <w:t>Беловинский</w:t>
      </w:r>
      <w:proofErr w:type="spellEnd"/>
      <w:r w:rsidRPr="004F2AAD">
        <w:rPr>
          <w:rFonts w:ascii="Times New Roman" w:hAnsi="Times New Roman"/>
          <w:iCs/>
          <w:sz w:val="28"/>
          <w:szCs w:val="28"/>
        </w:rPr>
        <w:t> Л</w:t>
      </w:r>
      <w:r w:rsidRPr="004F2AAD">
        <w:rPr>
          <w:rFonts w:ascii="Times New Roman" w:hAnsi="Times New Roman"/>
          <w:sz w:val="28"/>
          <w:szCs w:val="28"/>
        </w:rPr>
        <w:t>.</w:t>
      </w:r>
      <w:r w:rsidRPr="004F2AAD">
        <w:rPr>
          <w:rFonts w:ascii="Times New Roman" w:hAnsi="Times New Roman"/>
          <w:iCs/>
          <w:sz w:val="28"/>
          <w:szCs w:val="28"/>
        </w:rPr>
        <w:t> В</w:t>
      </w:r>
      <w:r w:rsidRPr="004F2AAD">
        <w:rPr>
          <w:rFonts w:ascii="Times New Roman" w:hAnsi="Times New Roman"/>
          <w:sz w:val="28"/>
          <w:szCs w:val="28"/>
        </w:rPr>
        <w:t>. С русским воином через века. М., 1992;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F2AAD">
        <w:rPr>
          <w:rFonts w:ascii="Times New Roman" w:eastAsia="Times New Roman" w:hAnsi="Times New Roman"/>
          <w:sz w:val="28"/>
          <w:szCs w:val="28"/>
        </w:rPr>
        <w:t xml:space="preserve">Смирнов С. Г.  Задачник по истории России: уч. пособие для средней школы. - 4-е изд., </w:t>
      </w:r>
      <w:proofErr w:type="spellStart"/>
      <w:r w:rsidRPr="004F2AAD">
        <w:rPr>
          <w:rFonts w:ascii="Times New Roman" w:eastAsia="Times New Roman" w:hAnsi="Times New Roman"/>
          <w:sz w:val="28"/>
          <w:szCs w:val="28"/>
        </w:rPr>
        <w:t>перераб</w:t>
      </w:r>
      <w:proofErr w:type="spellEnd"/>
      <w:r w:rsidRPr="004F2AAD">
        <w:rPr>
          <w:rFonts w:ascii="Times New Roman" w:eastAsia="Times New Roman" w:hAnsi="Times New Roman"/>
          <w:sz w:val="28"/>
          <w:szCs w:val="28"/>
        </w:rPr>
        <w:t>. / С. Г. Смирнов. - М.: МИРОС, 2006;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F2AAD">
        <w:rPr>
          <w:rFonts w:ascii="Times New Roman" w:eastAsia="Times New Roman" w:hAnsi="Times New Roman"/>
          <w:sz w:val="28"/>
          <w:szCs w:val="28"/>
        </w:rPr>
        <w:t xml:space="preserve">История России в лицах: биографический словарь / под </w:t>
      </w:r>
      <w:proofErr w:type="spellStart"/>
      <w:r w:rsidRPr="004F2AAD">
        <w:rPr>
          <w:rFonts w:ascii="Times New Roman" w:eastAsia="Times New Roman" w:hAnsi="Times New Roman"/>
          <w:sz w:val="28"/>
          <w:szCs w:val="28"/>
        </w:rPr>
        <w:t>общ.ред</w:t>
      </w:r>
      <w:proofErr w:type="spellEnd"/>
      <w:r w:rsidRPr="004F2AAD">
        <w:rPr>
          <w:rFonts w:ascii="Times New Roman" w:eastAsia="Times New Roman" w:hAnsi="Times New Roman"/>
          <w:sz w:val="28"/>
          <w:szCs w:val="28"/>
        </w:rPr>
        <w:t xml:space="preserve">. В. В.   </w:t>
      </w:r>
      <w:proofErr w:type="spellStart"/>
      <w:r w:rsidRPr="004F2AAD">
        <w:rPr>
          <w:rFonts w:ascii="Times New Roman" w:eastAsia="Times New Roman" w:hAnsi="Times New Roman"/>
          <w:sz w:val="28"/>
          <w:szCs w:val="28"/>
        </w:rPr>
        <w:t>Каргалова</w:t>
      </w:r>
      <w:proofErr w:type="spellEnd"/>
      <w:r w:rsidRPr="004F2AAD">
        <w:rPr>
          <w:rFonts w:ascii="Times New Roman" w:eastAsia="Times New Roman" w:hAnsi="Times New Roman"/>
          <w:sz w:val="28"/>
          <w:szCs w:val="28"/>
        </w:rPr>
        <w:t>. М.: Русское слово, 2004;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F2AAD">
        <w:rPr>
          <w:rFonts w:ascii="Times New Roman" w:eastAsia="Times New Roman" w:hAnsi="Times New Roman"/>
          <w:sz w:val="28"/>
          <w:szCs w:val="28"/>
        </w:rPr>
        <w:t>Короткова М. В. История России IX-XVIII в.: дидактические материалы / М. В. Короткова. - М.: Дрофа, 2002 г.;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F2AAD">
        <w:rPr>
          <w:rFonts w:ascii="Times New Roman" w:eastAsia="Times New Roman" w:hAnsi="Times New Roman"/>
          <w:sz w:val="28"/>
          <w:szCs w:val="28"/>
        </w:rPr>
        <w:t>Буганов</w:t>
      </w:r>
      <w:proofErr w:type="spellEnd"/>
      <w:r w:rsidRPr="004F2AAD">
        <w:rPr>
          <w:rFonts w:ascii="Times New Roman" w:eastAsia="Times New Roman" w:hAnsi="Times New Roman"/>
          <w:sz w:val="28"/>
          <w:szCs w:val="28"/>
        </w:rPr>
        <w:t xml:space="preserve"> В. И.  Страницы боевого прошлого нашей страны: хрестоматия для учащихся 8 класса / В. И. </w:t>
      </w:r>
      <w:proofErr w:type="spellStart"/>
      <w:r w:rsidRPr="004F2AAD">
        <w:rPr>
          <w:rFonts w:ascii="Times New Roman" w:eastAsia="Times New Roman" w:hAnsi="Times New Roman"/>
          <w:sz w:val="28"/>
          <w:szCs w:val="28"/>
        </w:rPr>
        <w:t>Буганов</w:t>
      </w:r>
      <w:proofErr w:type="spellEnd"/>
      <w:r w:rsidRPr="004F2AAD">
        <w:rPr>
          <w:rFonts w:ascii="Times New Roman" w:eastAsia="Times New Roman" w:hAnsi="Times New Roman"/>
          <w:sz w:val="28"/>
          <w:szCs w:val="28"/>
        </w:rPr>
        <w:t xml:space="preserve">, А. И. </w:t>
      </w:r>
      <w:proofErr w:type="spellStart"/>
      <w:r w:rsidRPr="004F2AAD">
        <w:rPr>
          <w:rFonts w:ascii="Times New Roman" w:eastAsia="Times New Roman" w:hAnsi="Times New Roman"/>
          <w:sz w:val="28"/>
          <w:szCs w:val="28"/>
        </w:rPr>
        <w:t>Назарец</w:t>
      </w:r>
      <w:proofErr w:type="spellEnd"/>
      <w:r w:rsidRPr="004F2AAD">
        <w:rPr>
          <w:rFonts w:ascii="Times New Roman" w:eastAsia="Times New Roman" w:hAnsi="Times New Roman"/>
          <w:sz w:val="28"/>
          <w:szCs w:val="28"/>
        </w:rPr>
        <w:t>. - М.: Просвещение, 2005 г.;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AAD">
        <w:rPr>
          <w:rFonts w:ascii="Times New Roman" w:eastAsia="Times New Roman" w:hAnsi="Times New Roman"/>
          <w:sz w:val="28"/>
          <w:szCs w:val="28"/>
        </w:rPr>
        <w:t xml:space="preserve">Епифанов П. П. Хрестоматия по истории России с древнейших времен </w:t>
      </w:r>
      <w:r w:rsidRPr="004F2AAD">
        <w:rPr>
          <w:rFonts w:ascii="Times New Roman" w:hAnsi="Times New Roman"/>
          <w:sz w:val="28"/>
          <w:szCs w:val="28"/>
        </w:rPr>
        <w:t>Карпов Г. Деятели Петровской эпохи. М., 2004;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AAD">
        <w:rPr>
          <w:rFonts w:ascii="Times New Roman" w:hAnsi="Times New Roman"/>
          <w:sz w:val="28"/>
          <w:szCs w:val="28"/>
        </w:rPr>
        <w:t xml:space="preserve">Манько А. Выдающиеся деятели </w:t>
      </w:r>
      <w:r w:rsidRPr="004F2AAD">
        <w:rPr>
          <w:rFonts w:ascii="Times New Roman" w:hAnsi="Times New Roman"/>
          <w:sz w:val="28"/>
          <w:szCs w:val="28"/>
          <w:lang w:val="en-US"/>
        </w:rPr>
        <w:t>XVIII</w:t>
      </w:r>
      <w:r w:rsidRPr="004F2AAD">
        <w:rPr>
          <w:rFonts w:ascii="Times New Roman" w:hAnsi="Times New Roman"/>
          <w:sz w:val="28"/>
          <w:szCs w:val="28"/>
        </w:rPr>
        <w:t xml:space="preserve"> в. М.,2004;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AAD">
        <w:rPr>
          <w:rFonts w:ascii="Times New Roman" w:hAnsi="Times New Roman"/>
          <w:sz w:val="28"/>
          <w:szCs w:val="28"/>
        </w:rPr>
        <w:lastRenderedPageBreak/>
        <w:t xml:space="preserve">Манько А. Выдающиеся деятели </w:t>
      </w:r>
      <w:r w:rsidRPr="004F2AAD">
        <w:rPr>
          <w:rFonts w:ascii="Times New Roman" w:hAnsi="Times New Roman"/>
          <w:sz w:val="28"/>
          <w:szCs w:val="28"/>
          <w:lang w:val="en-US"/>
        </w:rPr>
        <w:t>XIX</w:t>
      </w:r>
      <w:r w:rsidRPr="004F2AAD">
        <w:rPr>
          <w:rFonts w:ascii="Times New Roman" w:hAnsi="Times New Roman"/>
          <w:sz w:val="28"/>
          <w:szCs w:val="28"/>
        </w:rPr>
        <w:t xml:space="preserve"> в. М,2004;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2AAD">
        <w:rPr>
          <w:rFonts w:ascii="Times New Roman" w:hAnsi="Times New Roman"/>
          <w:iCs/>
          <w:sz w:val="28"/>
          <w:szCs w:val="28"/>
        </w:rPr>
        <w:t>Митяев А</w:t>
      </w:r>
      <w:r w:rsidRPr="004F2AAD">
        <w:rPr>
          <w:rFonts w:ascii="Times New Roman" w:hAnsi="Times New Roman"/>
          <w:sz w:val="28"/>
          <w:szCs w:val="28"/>
        </w:rPr>
        <w:t>.</w:t>
      </w:r>
      <w:r w:rsidRPr="004F2AAD">
        <w:rPr>
          <w:rFonts w:ascii="Times New Roman" w:hAnsi="Times New Roman"/>
          <w:iCs/>
          <w:sz w:val="28"/>
          <w:szCs w:val="28"/>
        </w:rPr>
        <w:t> В</w:t>
      </w:r>
      <w:r w:rsidRPr="004F2AAD">
        <w:rPr>
          <w:rFonts w:ascii="Times New Roman" w:hAnsi="Times New Roman"/>
          <w:sz w:val="28"/>
          <w:szCs w:val="28"/>
        </w:rPr>
        <w:t>. Героические страницы истории нашей Родины. IX—XVIII вв. М., 1991;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spacing w:before="2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4F2AAD">
        <w:rPr>
          <w:rFonts w:ascii="Times New Roman" w:hAnsi="Times New Roman"/>
          <w:sz w:val="28"/>
          <w:szCs w:val="28"/>
        </w:rPr>
        <w:t>Балязин</w:t>
      </w:r>
      <w:proofErr w:type="spellEnd"/>
      <w:r w:rsidRPr="004F2AAD">
        <w:rPr>
          <w:rFonts w:ascii="Times New Roman" w:hAnsi="Times New Roman"/>
          <w:sz w:val="28"/>
          <w:szCs w:val="28"/>
        </w:rPr>
        <w:t xml:space="preserve"> В. Тысяча занимательных сюжетов из русской истории. М, 1995;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spacing w:before="20"/>
        <w:ind w:left="0" w:firstLine="0"/>
        <w:rPr>
          <w:rFonts w:ascii="Times New Roman" w:hAnsi="Times New Roman"/>
          <w:sz w:val="28"/>
          <w:szCs w:val="28"/>
        </w:rPr>
      </w:pPr>
      <w:r w:rsidRPr="004F2AAD">
        <w:rPr>
          <w:rFonts w:ascii="Times New Roman" w:hAnsi="Times New Roman"/>
          <w:sz w:val="28"/>
          <w:szCs w:val="28"/>
        </w:rPr>
        <w:t xml:space="preserve">Чайковская О. Императрица. Царствование Екатерины </w:t>
      </w:r>
      <w:r w:rsidRPr="004F2AAD">
        <w:rPr>
          <w:rFonts w:ascii="Times New Roman" w:hAnsi="Times New Roman"/>
          <w:sz w:val="28"/>
          <w:szCs w:val="28"/>
          <w:lang w:val="en-US"/>
        </w:rPr>
        <w:t>II</w:t>
      </w:r>
      <w:r w:rsidRPr="004F2AAD">
        <w:rPr>
          <w:rFonts w:ascii="Times New Roman" w:hAnsi="Times New Roman"/>
          <w:sz w:val="28"/>
          <w:szCs w:val="28"/>
        </w:rPr>
        <w:t>. Смоленск, 2002;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spacing w:before="20"/>
        <w:ind w:left="0" w:firstLine="0"/>
        <w:rPr>
          <w:rFonts w:ascii="Times New Roman" w:hAnsi="Times New Roman"/>
          <w:sz w:val="28"/>
          <w:szCs w:val="28"/>
        </w:rPr>
      </w:pPr>
      <w:r w:rsidRPr="004F2AAD">
        <w:rPr>
          <w:rFonts w:ascii="Times New Roman" w:hAnsi="Times New Roman"/>
          <w:sz w:val="28"/>
          <w:szCs w:val="28"/>
        </w:rPr>
        <w:t xml:space="preserve">Каменский А. От Петра </w:t>
      </w:r>
      <w:r w:rsidRPr="004F2AAD">
        <w:rPr>
          <w:rFonts w:ascii="Times New Roman" w:hAnsi="Times New Roman"/>
          <w:sz w:val="28"/>
          <w:szCs w:val="28"/>
          <w:lang w:val="en-US"/>
        </w:rPr>
        <w:t>I</w:t>
      </w:r>
      <w:r w:rsidRPr="004F2AAD">
        <w:rPr>
          <w:rFonts w:ascii="Times New Roman" w:hAnsi="Times New Roman"/>
          <w:sz w:val="28"/>
          <w:szCs w:val="28"/>
        </w:rPr>
        <w:t xml:space="preserve"> до Павла </w:t>
      </w:r>
      <w:r w:rsidRPr="004F2AAD">
        <w:rPr>
          <w:rFonts w:ascii="Times New Roman" w:hAnsi="Times New Roman"/>
          <w:sz w:val="28"/>
          <w:szCs w:val="28"/>
          <w:lang w:val="en-US"/>
        </w:rPr>
        <w:t>I</w:t>
      </w:r>
      <w:r w:rsidRPr="004F2AAD">
        <w:rPr>
          <w:rFonts w:ascii="Times New Roman" w:hAnsi="Times New Roman"/>
          <w:sz w:val="28"/>
          <w:szCs w:val="28"/>
        </w:rPr>
        <w:t>. М.,2001;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spacing w:before="20"/>
        <w:ind w:left="0" w:firstLine="0"/>
        <w:rPr>
          <w:rFonts w:ascii="Times New Roman" w:hAnsi="Times New Roman"/>
          <w:sz w:val="28"/>
          <w:szCs w:val="28"/>
        </w:rPr>
      </w:pPr>
      <w:r w:rsidRPr="004F2AAD">
        <w:rPr>
          <w:rFonts w:ascii="Times New Roman" w:hAnsi="Times New Roman"/>
          <w:sz w:val="28"/>
          <w:szCs w:val="28"/>
        </w:rPr>
        <w:t xml:space="preserve">Энциклопедия </w:t>
      </w:r>
      <w:proofErr w:type="spellStart"/>
      <w:r w:rsidRPr="004F2AAD">
        <w:rPr>
          <w:rFonts w:ascii="Times New Roman" w:hAnsi="Times New Roman"/>
          <w:sz w:val="28"/>
          <w:szCs w:val="28"/>
        </w:rPr>
        <w:t>Аванта</w:t>
      </w:r>
      <w:proofErr w:type="spellEnd"/>
      <w:r w:rsidRPr="004F2AAD">
        <w:rPr>
          <w:rFonts w:ascii="Times New Roman" w:hAnsi="Times New Roman"/>
          <w:sz w:val="28"/>
          <w:szCs w:val="28"/>
        </w:rPr>
        <w:t xml:space="preserve"> +;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spacing w:before="20"/>
        <w:ind w:left="0" w:firstLine="0"/>
        <w:rPr>
          <w:rFonts w:ascii="Times New Roman" w:hAnsi="Times New Roman"/>
          <w:sz w:val="28"/>
          <w:szCs w:val="28"/>
        </w:rPr>
      </w:pPr>
      <w:r w:rsidRPr="004F2AAD">
        <w:rPr>
          <w:rFonts w:ascii="Times New Roman" w:hAnsi="Times New Roman"/>
          <w:sz w:val="28"/>
          <w:szCs w:val="28"/>
        </w:rPr>
        <w:t>Костомаров Н.И. Русская история в жизнеописаниях ее главнейших деятелей. М.,1994;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spacing w:before="20"/>
        <w:ind w:left="0" w:firstLine="0"/>
        <w:rPr>
          <w:rFonts w:ascii="Times New Roman" w:hAnsi="Times New Roman"/>
          <w:sz w:val="28"/>
          <w:szCs w:val="28"/>
        </w:rPr>
      </w:pPr>
      <w:r w:rsidRPr="004F2AAD">
        <w:rPr>
          <w:rFonts w:ascii="Times New Roman" w:hAnsi="Times New Roman"/>
          <w:sz w:val="28"/>
          <w:szCs w:val="28"/>
        </w:rPr>
        <w:t>Короткова М.В. Путешествие в историю русского быта. М., 2003;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spacing w:before="20"/>
        <w:ind w:left="0" w:firstLine="0"/>
        <w:rPr>
          <w:rFonts w:ascii="Times New Roman" w:hAnsi="Times New Roman"/>
          <w:sz w:val="28"/>
          <w:szCs w:val="28"/>
        </w:rPr>
      </w:pPr>
      <w:r w:rsidRPr="004F2AAD">
        <w:rPr>
          <w:rFonts w:ascii="Times New Roman" w:hAnsi="Times New Roman"/>
          <w:sz w:val="28"/>
          <w:szCs w:val="28"/>
        </w:rPr>
        <w:t>Алексеев Ю. Г. Под знаменем Москвы.  М., 1992;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spacing w:before="20"/>
        <w:ind w:left="0" w:firstLine="0"/>
        <w:rPr>
          <w:rFonts w:ascii="Times New Roman" w:hAnsi="Times New Roman"/>
          <w:sz w:val="28"/>
          <w:szCs w:val="28"/>
        </w:rPr>
      </w:pPr>
      <w:r w:rsidRPr="004F2AAD">
        <w:rPr>
          <w:rFonts w:ascii="Times New Roman" w:hAnsi="Times New Roman"/>
          <w:sz w:val="28"/>
          <w:szCs w:val="28"/>
        </w:rPr>
        <w:t>Муравьев А. В., Сахаров А. М. Очерки истории русской культуры. IX—XVII вв. М., 1984;</w:t>
      </w:r>
    </w:p>
    <w:p w:rsidR="00D06EA3" w:rsidRPr="004F2AAD" w:rsidRDefault="00D06EA3" w:rsidP="00D06EA3">
      <w:pPr>
        <w:pStyle w:val="a6"/>
        <w:numPr>
          <w:ilvl w:val="0"/>
          <w:numId w:val="44"/>
        </w:numPr>
        <w:spacing w:before="2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F2AAD">
        <w:rPr>
          <w:rFonts w:ascii="Times New Roman" w:hAnsi="Times New Roman"/>
          <w:sz w:val="28"/>
          <w:szCs w:val="28"/>
        </w:rPr>
        <w:t>1000 лет русского предпринимательства. Из истории купеческих родов.  М., 1997.</w:t>
      </w:r>
    </w:p>
    <w:p w:rsidR="00D06EA3" w:rsidRPr="00F66A74" w:rsidRDefault="00D06EA3" w:rsidP="00D06EA3">
      <w:pPr>
        <w:pStyle w:val="a6"/>
        <w:numPr>
          <w:ilvl w:val="0"/>
          <w:numId w:val="44"/>
        </w:numPr>
        <w:spacing w:before="2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F2AAD">
        <w:rPr>
          <w:rFonts w:ascii="Times New Roman" w:eastAsia="Times New Roman" w:hAnsi="Times New Roman"/>
          <w:sz w:val="28"/>
          <w:szCs w:val="28"/>
        </w:rPr>
        <w:t>Аврех</w:t>
      </w:r>
      <w:proofErr w:type="spellEnd"/>
      <w:r w:rsidRPr="004F2AAD">
        <w:rPr>
          <w:rFonts w:ascii="Times New Roman" w:eastAsia="Times New Roman" w:hAnsi="Times New Roman"/>
          <w:sz w:val="28"/>
          <w:szCs w:val="28"/>
        </w:rPr>
        <w:t xml:space="preserve"> А.Я. Столыпин и судьбы реформ в России. М., 1991. </w:t>
      </w:r>
    </w:p>
    <w:p w:rsidR="00D06EA3" w:rsidRPr="00F66A74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66A74">
        <w:rPr>
          <w:rFonts w:ascii="Times New Roman" w:eastAsia="Times New Roman" w:hAnsi="Times New Roman"/>
          <w:sz w:val="28"/>
          <w:szCs w:val="28"/>
        </w:rPr>
        <w:t xml:space="preserve">Боханов А.Н. Николай II. М., 1997. </w:t>
      </w:r>
    </w:p>
    <w:p w:rsidR="00D06EA3" w:rsidRPr="00F66A74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66A74">
        <w:rPr>
          <w:rFonts w:ascii="Times New Roman" w:eastAsia="Times New Roman" w:hAnsi="Times New Roman"/>
          <w:sz w:val="28"/>
          <w:szCs w:val="28"/>
        </w:rPr>
        <w:t xml:space="preserve">Политические партии России. История и современность. М., 2000. </w:t>
      </w:r>
    </w:p>
    <w:p w:rsidR="00D06EA3" w:rsidRPr="00F66A74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66A74">
        <w:rPr>
          <w:rFonts w:ascii="Times New Roman" w:eastAsia="Times New Roman" w:hAnsi="Times New Roman"/>
          <w:sz w:val="28"/>
          <w:szCs w:val="28"/>
        </w:rPr>
        <w:t xml:space="preserve">Политические партии России первой трети ХХ века: </w:t>
      </w:r>
      <w:proofErr w:type="spellStart"/>
      <w:r w:rsidRPr="00F66A74">
        <w:rPr>
          <w:rFonts w:ascii="Times New Roman" w:eastAsia="Times New Roman" w:hAnsi="Times New Roman"/>
          <w:sz w:val="28"/>
          <w:szCs w:val="28"/>
        </w:rPr>
        <w:t>Энциклопедия.М</w:t>
      </w:r>
      <w:proofErr w:type="spellEnd"/>
      <w:r w:rsidRPr="00F66A74">
        <w:rPr>
          <w:rFonts w:ascii="Times New Roman" w:eastAsia="Times New Roman" w:hAnsi="Times New Roman"/>
          <w:sz w:val="28"/>
          <w:szCs w:val="28"/>
        </w:rPr>
        <w:t xml:space="preserve">., 1996. </w:t>
      </w:r>
    </w:p>
    <w:p w:rsidR="00D06EA3" w:rsidRPr="00F66A74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66A74">
        <w:rPr>
          <w:rFonts w:ascii="Times New Roman" w:eastAsia="Times New Roman" w:hAnsi="Times New Roman"/>
          <w:sz w:val="28"/>
          <w:szCs w:val="28"/>
        </w:rPr>
        <w:t xml:space="preserve">Уткин А.И. Россия и Запад: История цивилизаций. М., 2000. </w:t>
      </w:r>
    </w:p>
    <w:p w:rsidR="00D06EA3" w:rsidRPr="00F66A74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66A74">
        <w:rPr>
          <w:rFonts w:ascii="Times New Roman" w:eastAsia="Times New Roman" w:hAnsi="Times New Roman"/>
          <w:sz w:val="28"/>
          <w:szCs w:val="28"/>
        </w:rPr>
        <w:t xml:space="preserve">Иоффе Г.З. Революция и судьба Романовых. М., 1992. </w:t>
      </w:r>
    </w:p>
    <w:p w:rsidR="00D06EA3" w:rsidRPr="00F66A74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66A74">
        <w:rPr>
          <w:rFonts w:ascii="Times New Roman" w:eastAsia="Times New Roman" w:hAnsi="Times New Roman"/>
          <w:sz w:val="28"/>
          <w:szCs w:val="28"/>
        </w:rPr>
        <w:t xml:space="preserve">Уткин А.И. Первая мировая война. – М., 2002. </w:t>
      </w:r>
    </w:p>
    <w:p w:rsidR="00D06EA3" w:rsidRPr="00F66A74" w:rsidRDefault="00D06EA3" w:rsidP="00D06EA3">
      <w:pPr>
        <w:pStyle w:val="a6"/>
        <w:numPr>
          <w:ilvl w:val="0"/>
          <w:numId w:val="44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66A74">
        <w:rPr>
          <w:rFonts w:ascii="Times New Roman" w:eastAsia="Times New Roman" w:hAnsi="Times New Roman"/>
          <w:sz w:val="28"/>
          <w:szCs w:val="28"/>
        </w:rPr>
        <w:t>Данилов А.А., Пыжиков А.В. Россия в 90-е гг. ХХ в. М., 2002.</w:t>
      </w:r>
    </w:p>
    <w:p w:rsidR="00D06EA3" w:rsidRPr="00F66A74" w:rsidRDefault="00D06EA3" w:rsidP="00D06EA3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D06EA3" w:rsidRDefault="00D06EA3" w:rsidP="00D06EA3">
      <w:pPr>
        <w:pStyle w:val="a6"/>
        <w:rPr>
          <w:rFonts w:ascii="Times New Roman" w:hAnsi="Times New Roman"/>
          <w:b/>
          <w:szCs w:val="24"/>
        </w:rPr>
      </w:pPr>
    </w:p>
    <w:p w:rsidR="00D06EA3" w:rsidRDefault="00D06EA3" w:rsidP="00D06EA3">
      <w:pPr>
        <w:pStyle w:val="a6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CA5DC2">
        <w:rPr>
          <w:rFonts w:ascii="Times New Roman" w:hAnsi="Times New Roman"/>
          <w:sz w:val="28"/>
          <w:szCs w:val="28"/>
          <w:u w:val="single"/>
        </w:rPr>
        <w:t>Список литературы для внеклассного чтения по истории</w:t>
      </w:r>
    </w:p>
    <w:p w:rsidR="00D06EA3" w:rsidRPr="00CA5DC2" w:rsidRDefault="00D06EA3" w:rsidP="00D06EA3">
      <w:pPr>
        <w:pStyle w:val="a6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CA5DC2">
        <w:rPr>
          <w:rFonts w:ascii="Times New Roman" w:hAnsi="Times New Roman"/>
          <w:sz w:val="28"/>
          <w:szCs w:val="28"/>
          <w:u w:val="single"/>
        </w:rPr>
        <w:t>5 класс</w:t>
      </w:r>
    </w:p>
    <w:p w:rsidR="00D06EA3" w:rsidRPr="00F66A74" w:rsidRDefault="00D06EA3" w:rsidP="00D06EA3">
      <w:pPr>
        <w:pStyle w:val="a6"/>
        <w:ind w:firstLine="567"/>
        <w:rPr>
          <w:rFonts w:ascii="Times New Roman" w:hAnsi="Times New Roman"/>
          <w:sz w:val="28"/>
          <w:szCs w:val="28"/>
          <w:u w:val="single"/>
        </w:rPr>
      </w:pPr>
      <w:r w:rsidRPr="00F66A74">
        <w:rPr>
          <w:rFonts w:ascii="Times New Roman" w:hAnsi="Times New Roman"/>
          <w:sz w:val="28"/>
          <w:szCs w:val="28"/>
          <w:u w:val="single"/>
        </w:rPr>
        <w:t>Мифология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1. Н. Кун. Легенды и мифы Древней Греции.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2. Ф. Ф. Зелинский. Сказочная древность Эллады. Аттические сказки.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3. А. И. </w:t>
      </w:r>
      <w:proofErr w:type="spellStart"/>
      <w:r w:rsidRPr="007C7AFE">
        <w:rPr>
          <w:rFonts w:ascii="Times New Roman" w:hAnsi="Times New Roman"/>
          <w:sz w:val="28"/>
          <w:szCs w:val="28"/>
        </w:rPr>
        <w:t>Немировский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Мифы Древней Эллады.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4. З. </w:t>
      </w:r>
      <w:proofErr w:type="spellStart"/>
      <w:r w:rsidRPr="007C7AFE">
        <w:rPr>
          <w:rFonts w:ascii="Times New Roman" w:hAnsi="Times New Roman"/>
          <w:sz w:val="28"/>
          <w:szCs w:val="28"/>
        </w:rPr>
        <w:t>Косидовский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Библейские сказания.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5. Я. Голосовкер. Сказания о титанах. История и археология, дешифровка древних текстов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6. Каждан А. В поисках минувших столетий.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7C7AFE">
        <w:rPr>
          <w:rFonts w:ascii="Times New Roman" w:hAnsi="Times New Roman"/>
          <w:sz w:val="28"/>
          <w:szCs w:val="28"/>
        </w:rPr>
        <w:t>Немировский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А. И. Нить Ариадны.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8. К. </w:t>
      </w:r>
      <w:proofErr w:type="spellStart"/>
      <w:r w:rsidRPr="007C7AFE">
        <w:rPr>
          <w:rFonts w:ascii="Times New Roman" w:hAnsi="Times New Roman"/>
          <w:sz w:val="28"/>
          <w:szCs w:val="28"/>
        </w:rPr>
        <w:t>Керам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Боги, гробницы, ученые.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9. З. </w:t>
      </w:r>
      <w:proofErr w:type="spellStart"/>
      <w:r w:rsidRPr="007C7AFE">
        <w:rPr>
          <w:rFonts w:ascii="Times New Roman" w:hAnsi="Times New Roman"/>
          <w:sz w:val="28"/>
          <w:szCs w:val="28"/>
        </w:rPr>
        <w:t>Косидовский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Когда Солнце было богом.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>10. Рубинштейн Р. Разгаданные письмена.</w:t>
      </w:r>
    </w:p>
    <w:p w:rsidR="00D06EA3" w:rsidRPr="00F66A74" w:rsidRDefault="00D06EA3" w:rsidP="00D06EA3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F66A74">
        <w:rPr>
          <w:rFonts w:ascii="Times New Roman" w:hAnsi="Times New Roman"/>
          <w:sz w:val="28"/>
          <w:szCs w:val="28"/>
          <w:u w:val="single"/>
        </w:rPr>
        <w:t>Первобытный мир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lastRenderedPageBreak/>
        <w:t xml:space="preserve">11. Р. Киплинг. Как было написано первое письмо. Кошка, которая гуляла сама по себе (сказки).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12. Писарев. Повесть о Манко Смелом, охотнике из племени береговых людей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13. Ж. </w:t>
      </w:r>
      <w:proofErr w:type="spellStart"/>
      <w:r w:rsidRPr="007C7AFE">
        <w:rPr>
          <w:rFonts w:ascii="Times New Roman" w:hAnsi="Times New Roman"/>
          <w:sz w:val="28"/>
          <w:szCs w:val="28"/>
        </w:rPr>
        <w:t>Рони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-Старший. Пещерный лев. Борьба за огонь. </w:t>
      </w:r>
      <w:proofErr w:type="spellStart"/>
      <w:r w:rsidRPr="007C7AFE">
        <w:rPr>
          <w:rFonts w:ascii="Times New Roman" w:hAnsi="Times New Roman"/>
          <w:sz w:val="28"/>
          <w:szCs w:val="28"/>
        </w:rPr>
        <w:t>Вамирэх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7C7AFE">
        <w:rPr>
          <w:rFonts w:ascii="Times New Roman" w:hAnsi="Times New Roman"/>
          <w:sz w:val="28"/>
          <w:szCs w:val="28"/>
        </w:rPr>
        <w:t>Д’Эрвильи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Приключения доисторического мальчика.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15. Покровский С. Поселок на озере. Охотники на мамонтов. </w:t>
      </w:r>
    </w:p>
    <w:p w:rsidR="00D06EA3" w:rsidRPr="00F66A74" w:rsidRDefault="00D06EA3" w:rsidP="00D06EA3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F66A74">
        <w:rPr>
          <w:rFonts w:ascii="Times New Roman" w:hAnsi="Times New Roman"/>
          <w:sz w:val="28"/>
          <w:szCs w:val="28"/>
          <w:u w:val="single"/>
        </w:rPr>
        <w:t>Древний Восток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16. Лурье С. Я. Заговорившие таблички.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17. М. Э. </w:t>
      </w:r>
      <w:proofErr w:type="spellStart"/>
      <w:r w:rsidRPr="007C7AFE">
        <w:rPr>
          <w:rFonts w:ascii="Times New Roman" w:hAnsi="Times New Roman"/>
          <w:sz w:val="28"/>
          <w:szCs w:val="28"/>
        </w:rPr>
        <w:t>Матье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День египетского мальчика.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>18. Три великих сказания Древней Индии. 1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9. Р. Рубинштейн. Глиняный конверт.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20. Р. Рубинштейн. Кари – сын художника.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21. Л. Воронкова. След огненной жизни.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22. К. Моисеева. Дочь Эхнатона.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23. В. Ян. Финикийский корабль.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24. Гурьян О. М. Наследство Би </w:t>
      </w:r>
      <w:proofErr w:type="spellStart"/>
      <w:r w:rsidRPr="007C7AFE">
        <w:rPr>
          <w:rFonts w:ascii="Times New Roman" w:hAnsi="Times New Roman"/>
          <w:sz w:val="28"/>
          <w:szCs w:val="28"/>
        </w:rPr>
        <w:t>Шэна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, или Воображаемые истории шестнадцати мудрецов, взятые из подлинных летописей.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7C7AFE">
        <w:rPr>
          <w:rFonts w:ascii="Times New Roman" w:hAnsi="Times New Roman"/>
          <w:sz w:val="28"/>
          <w:szCs w:val="28"/>
        </w:rPr>
        <w:t>Фингарет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С. И. Скифы в остроконечных шапках.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26. Моисеева К. М. В древнем царстве Урарту. </w:t>
      </w:r>
    </w:p>
    <w:p w:rsidR="00D06EA3" w:rsidRPr="00F66A74" w:rsidRDefault="00D06EA3" w:rsidP="00D06EA3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F66A74">
        <w:rPr>
          <w:rFonts w:ascii="Times New Roman" w:hAnsi="Times New Roman"/>
          <w:sz w:val="28"/>
          <w:szCs w:val="28"/>
          <w:u w:val="single"/>
        </w:rPr>
        <w:t>Древняя Греция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27. </w:t>
      </w:r>
      <w:proofErr w:type="spellStart"/>
      <w:r w:rsidRPr="007C7AFE">
        <w:rPr>
          <w:rFonts w:ascii="Times New Roman" w:hAnsi="Times New Roman"/>
          <w:sz w:val="28"/>
          <w:szCs w:val="28"/>
        </w:rPr>
        <w:t>Гаспаров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М. Л. Занимательная Греция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28. Я. </w:t>
      </w:r>
      <w:proofErr w:type="spellStart"/>
      <w:r w:rsidRPr="007C7AFE">
        <w:rPr>
          <w:rFonts w:ascii="Times New Roman" w:hAnsi="Times New Roman"/>
          <w:sz w:val="28"/>
          <w:szCs w:val="28"/>
        </w:rPr>
        <w:t>Парандовский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Олимпийский диск.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29. Л. Воронкова. </w:t>
      </w:r>
      <w:proofErr w:type="spellStart"/>
      <w:r w:rsidRPr="007C7AFE">
        <w:rPr>
          <w:rFonts w:ascii="Times New Roman" w:hAnsi="Times New Roman"/>
          <w:sz w:val="28"/>
          <w:szCs w:val="28"/>
        </w:rPr>
        <w:t>Мессенские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войны. Герой </w:t>
      </w:r>
      <w:proofErr w:type="spellStart"/>
      <w:r w:rsidRPr="007C7AFE">
        <w:rPr>
          <w:rFonts w:ascii="Times New Roman" w:hAnsi="Times New Roman"/>
          <w:sz w:val="28"/>
          <w:szCs w:val="28"/>
        </w:rPr>
        <w:t>Саламина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В глуби веков. Сын Зевса.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30. А. Говоров. </w:t>
      </w:r>
      <w:proofErr w:type="spellStart"/>
      <w:r w:rsidRPr="007C7AFE">
        <w:rPr>
          <w:rFonts w:ascii="Times New Roman" w:hAnsi="Times New Roman"/>
          <w:sz w:val="28"/>
          <w:szCs w:val="28"/>
        </w:rPr>
        <w:t>Алкамен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– театральный мальчик.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31. Лурье С. Я. Письмо греческого мальчика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32. Кошеленко Г. А., </w:t>
      </w:r>
      <w:proofErr w:type="spellStart"/>
      <w:r w:rsidRPr="007C7AFE">
        <w:rPr>
          <w:rFonts w:ascii="Times New Roman" w:hAnsi="Times New Roman"/>
          <w:sz w:val="28"/>
          <w:szCs w:val="28"/>
        </w:rPr>
        <w:t>Сарианиди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В. И. За барханами – прошлое. </w:t>
      </w:r>
    </w:p>
    <w:p w:rsidR="00D06EA3" w:rsidRPr="00F66A74" w:rsidRDefault="00D06EA3" w:rsidP="00D06EA3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F66A74">
        <w:rPr>
          <w:rFonts w:ascii="Times New Roman" w:hAnsi="Times New Roman"/>
          <w:sz w:val="28"/>
          <w:szCs w:val="28"/>
          <w:u w:val="single"/>
        </w:rPr>
        <w:t>Древний Рим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33. </w:t>
      </w:r>
      <w:proofErr w:type="spellStart"/>
      <w:r w:rsidRPr="007C7AFE">
        <w:rPr>
          <w:rFonts w:ascii="Times New Roman" w:hAnsi="Times New Roman"/>
          <w:sz w:val="28"/>
          <w:szCs w:val="28"/>
        </w:rPr>
        <w:t>Немировский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А. И. Слоны Ганнибала. Этрусское зеркало. Пурпур и яд.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34. Тит Ливий. Война с Ганнибалом / Пересказ С. </w:t>
      </w:r>
      <w:proofErr w:type="spellStart"/>
      <w:r w:rsidRPr="007C7AFE">
        <w:rPr>
          <w:rFonts w:ascii="Times New Roman" w:hAnsi="Times New Roman"/>
          <w:sz w:val="28"/>
          <w:szCs w:val="28"/>
        </w:rPr>
        <w:t>Маркиша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35. </w:t>
      </w:r>
      <w:proofErr w:type="spellStart"/>
      <w:r w:rsidRPr="007C7AFE">
        <w:rPr>
          <w:rFonts w:ascii="Times New Roman" w:hAnsi="Times New Roman"/>
          <w:sz w:val="28"/>
          <w:szCs w:val="28"/>
        </w:rPr>
        <w:t>Остромецкая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Н., </w:t>
      </w:r>
      <w:proofErr w:type="spellStart"/>
      <w:r w:rsidRPr="007C7AFE">
        <w:rPr>
          <w:rFonts w:ascii="Times New Roman" w:hAnsi="Times New Roman"/>
          <w:sz w:val="28"/>
          <w:szCs w:val="28"/>
        </w:rPr>
        <w:t>Бромлей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Н. Приключения мальчика с собакой.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36. Моисеева К. В Помпеях был праздник.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37. В. Ян. Спартак.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38. М. </w:t>
      </w:r>
      <w:proofErr w:type="spellStart"/>
      <w:r w:rsidRPr="007C7AFE">
        <w:rPr>
          <w:rFonts w:ascii="Times New Roman" w:hAnsi="Times New Roman"/>
          <w:sz w:val="28"/>
          <w:szCs w:val="28"/>
        </w:rPr>
        <w:t>Езерский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Сила земли.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39. Моисеева К. М. Караван Идет в Пальмиру.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40. Гай </w:t>
      </w:r>
      <w:proofErr w:type="spellStart"/>
      <w:r w:rsidRPr="007C7AFE">
        <w:rPr>
          <w:rFonts w:ascii="Times New Roman" w:hAnsi="Times New Roman"/>
          <w:sz w:val="28"/>
          <w:szCs w:val="28"/>
        </w:rPr>
        <w:t>СветонийТранквилл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Жизнь двенадцати Цезарей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41. Сенкевич Г. Камо </w:t>
      </w:r>
      <w:proofErr w:type="spellStart"/>
      <w:r w:rsidRPr="007C7AFE">
        <w:rPr>
          <w:rFonts w:ascii="Times New Roman" w:hAnsi="Times New Roman"/>
          <w:sz w:val="28"/>
          <w:szCs w:val="28"/>
        </w:rPr>
        <w:t>грядеши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? </w:t>
      </w:r>
    </w:p>
    <w:p w:rsidR="00D06EA3" w:rsidRPr="00CA5DC2" w:rsidRDefault="00D06EA3" w:rsidP="00D06EA3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CA5DC2">
        <w:rPr>
          <w:rFonts w:ascii="Times New Roman" w:hAnsi="Times New Roman"/>
          <w:sz w:val="28"/>
          <w:szCs w:val="28"/>
          <w:u w:val="single"/>
        </w:rPr>
        <w:t>6 класс</w:t>
      </w:r>
    </w:p>
    <w:p w:rsidR="00D06EA3" w:rsidRDefault="00D06EA3" w:rsidP="00D06EA3">
      <w:pPr>
        <w:pStyle w:val="a6"/>
        <w:rPr>
          <w:rFonts w:ascii="Times New Roman" w:hAnsi="Times New Roman"/>
          <w:sz w:val="28"/>
          <w:szCs w:val="28"/>
        </w:rPr>
      </w:pPr>
      <w:r w:rsidRPr="00CA5DC2">
        <w:rPr>
          <w:rFonts w:ascii="Times New Roman" w:hAnsi="Times New Roman"/>
          <w:sz w:val="28"/>
          <w:szCs w:val="28"/>
          <w:u w:val="single"/>
        </w:rPr>
        <w:t>Всеобщая история</w:t>
      </w:r>
    </w:p>
    <w:p w:rsidR="00D06EA3" w:rsidRDefault="00D06EA3" w:rsidP="00D06EA3">
      <w:pPr>
        <w:pStyle w:val="a6"/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 Песнь о Роланде. </w:t>
      </w:r>
    </w:p>
    <w:p w:rsidR="00D06EA3" w:rsidRDefault="00D06EA3" w:rsidP="00D06EA3">
      <w:pPr>
        <w:pStyle w:val="a6"/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AFE">
        <w:rPr>
          <w:rFonts w:ascii="Times New Roman" w:hAnsi="Times New Roman"/>
          <w:sz w:val="28"/>
          <w:szCs w:val="28"/>
        </w:rPr>
        <w:t>Беовульф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Старшая Эдда. Песнь о </w:t>
      </w:r>
      <w:proofErr w:type="spellStart"/>
      <w:r w:rsidRPr="007C7AFE">
        <w:rPr>
          <w:rFonts w:ascii="Times New Roman" w:hAnsi="Times New Roman"/>
          <w:sz w:val="28"/>
          <w:szCs w:val="28"/>
        </w:rPr>
        <w:t>Нибеллунгах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Калевала </w:t>
      </w:r>
    </w:p>
    <w:p w:rsidR="00D06EA3" w:rsidRDefault="00D06EA3" w:rsidP="00D06EA3">
      <w:pPr>
        <w:pStyle w:val="a6"/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Р. Киплинг. Сказки старой Англии. </w:t>
      </w:r>
    </w:p>
    <w:p w:rsidR="00D06EA3" w:rsidRDefault="00D06EA3" w:rsidP="00D06EA3">
      <w:pPr>
        <w:pStyle w:val="a6"/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Дж. Р. Р. </w:t>
      </w:r>
      <w:proofErr w:type="spellStart"/>
      <w:r w:rsidRPr="007C7AFE">
        <w:rPr>
          <w:rFonts w:ascii="Times New Roman" w:hAnsi="Times New Roman"/>
          <w:sz w:val="28"/>
          <w:szCs w:val="28"/>
        </w:rPr>
        <w:t>Толкиен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7AFE">
        <w:rPr>
          <w:rFonts w:ascii="Times New Roman" w:hAnsi="Times New Roman"/>
          <w:sz w:val="28"/>
          <w:szCs w:val="28"/>
        </w:rPr>
        <w:t>Хоббит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Властелин колец. </w:t>
      </w:r>
    </w:p>
    <w:p w:rsidR="00D06EA3" w:rsidRDefault="00D06EA3" w:rsidP="00D06EA3">
      <w:pPr>
        <w:pStyle w:val="a6"/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lastRenderedPageBreak/>
        <w:t xml:space="preserve">Марк Твен. Необыкновенные приключения янки из Коннектикута при дворе короля Артура. </w:t>
      </w:r>
    </w:p>
    <w:p w:rsidR="00D06EA3" w:rsidRDefault="00D06EA3" w:rsidP="00D06EA3">
      <w:pPr>
        <w:pStyle w:val="a6"/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А. Говоров. Последние Каролинги. </w:t>
      </w:r>
    </w:p>
    <w:p w:rsidR="00D06EA3" w:rsidRDefault="00D06EA3" w:rsidP="00D06EA3">
      <w:pPr>
        <w:pStyle w:val="a6"/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Моисеева К. М. Тайна горы </w:t>
      </w:r>
      <w:proofErr w:type="spellStart"/>
      <w:r w:rsidRPr="007C7AFE">
        <w:rPr>
          <w:rFonts w:ascii="Times New Roman" w:hAnsi="Times New Roman"/>
          <w:sz w:val="28"/>
          <w:szCs w:val="28"/>
        </w:rPr>
        <w:t>Мут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Курбатов В. И. Еретик </w:t>
      </w:r>
      <w:proofErr w:type="spellStart"/>
      <w:r w:rsidRPr="007C7AFE">
        <w:rPr>
          <w:rFonts w:ascii="Times New Roman" w:hAnsi="Times New Roman"/>
          <w:sz w:val="28"/>
          <w:szCs w:val="28"/>
        </w:rPr>
        <w:t>ЖоффруаВалле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Крестовые походы </w:t>
      </w:r>
    </w:p>
    <w:p w:rsidR="00D06EA3" w:rsidRDefault="00D06EA3" w:rsidP="00D06EA3">
      <w:pPr>
        <w:pStyle w:val="a6"/>
        <w:numPr>
          <w:ilvl w:val="0"/>
          <w:numId w:val="42"/>
        </w:numPr>
        <w:tabs>
          <w:tab w:val="left" w:pos="567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 В. Скотт. Айвенго. </w:t>
      </w:r>
    </w:p>
    <w:p w:rsidR="00D06EA3" w:rsidRDefault="00D06EA3" w:rsidP="00D06EA3">
      <w:pPr>
        <w:pStyle w:val="a6"/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В. Скотт. Ричард Львиное Сердце. </w:t>
      </w:r>
    </w:p>
    <w:p w:rsidR="00D06EA3" w:rsidRDefault="00D06EA3" w:rsidP="00D06EA3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У. Теккерей. </w:t>
      </w:r>
      <w:proofErr w:type="spellStart"/>
      <w:r w:rsidRPr="007C7AFE">
        <w:rPr>
          <w:rFonts w:ascii="Times New Roman" w:hAnsi="Times New Roman"/>
          <w:sz w:val="28"/>
          <w:szCs w:val="28"/>
        </w:rPr>
        <w:t>Ревекка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7AFE">
        <w:rPr>
          <w:rFonts w:ascii="Times New Roman" w:hAnsi="Times New Roman"/>
          <w:sz w:val="28"/>
          <w:szCs w:val="28"/>
        </w:rPr>
        <w:t>Ровенна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Образование централизованных государств </w:t>
      </w:r>
    </w:p>
    <w:p w:rsidR="00D06EA3" w:rsidRDefault="00D06EA3" w:rsidP="00D06EA3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 В. Скотт. Квентин </w:t>
      </w:r>
      <w:proofErr w:type="spellStart"/>
      <w:r w:rsidRPr="007C7AFE">
        <w:rPr>
          <w:rFonts w:ascii="Times New Roman" w:hAnsi="Times New Roman"/>
          <w:sz w:val="28"/>
          <w:szCs w:val="28"/>
        </w:rPr>
        <w:t>Дорвард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 Р. Л. Стивенсон. Чёрная стрела. </w:t>
      </w:r>
    </w:p>
    <w:p w:rsidR="00D06EA3" w:rsidRDefault="00D06EA3" w:rsidP="00D06EA3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Гюго В. Собор Парижской Богоматери. </w:t>
      </w:r>
    </w:p>
    <w:p w:rsidR="00D06EA3" w:rsidRDefault="00D06EA3" w:rsidP="00D06EA3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О. Гурьян. Свидетели. </w:t>
      </w:r>
    </w:p>
    <w:p w:rsidR="00D06EA3" w:rsidRDefault="00D06EA3" w:rsidP="00D06EA3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7C7AFE">
        <w:rPr>
          <w:rFonts w:ascii="Times New Roman" w:hAnsi="Times New Roman"/>
          <w:sz w:val="28"/>
          <w:szCs w:val="28"/>
        </w:rPr>
        <w:t>Конан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-Дойл. Белый отряд. </w:t>
      </w:r>
    </w:p>
    <w:p w:rsidR="00D06EA3" w:rsidRDefault="00D06EA3" w:rsidP="00D06EA3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Ф. Шиллер. Вильгельм Телль </w:t>
      </w:r>
    </w:p>
    <w:p w:rsidR="00D06EA3" w:rsidRPr="004F2AAD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4F2AAD">
        <w:rPr>
          <w:rFonts w:ascii="Times New Roman" w:hAnsi="Times New Roman"/>
          <w:sz w:val="28"/>
          <w:szCs w:val="28"/>
          <w:u w:val="single"/>
        </w:rPr>
        <w:t>История России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1. Каждан А. В поисках минувших столетий. У стен Царьграда.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2. А. С. Пушкин Песнь о Вещем Олеге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3. В. Каргалов. Чёрные стрелы вятича.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4. Ю. Вронский. Необычайные приключения </w:t>
      </w:r>
      <w:proofErr w:type="spellStart"/>
      <w:r w:rsidRPr="007C7AFE">
        <w:rPr>
          <w:rFonts w:ascii="Times New Roman" w:hAnsi="Times New Roman"/>
          <w:sz w:val="28"/>
          <w:szCs w:val="28"/>
        </w:rPr>
        <w:t>Кукши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7C7AFE">
        <w:rPr>
          <w:rFonts w:ascii="Times New Roman" w:hAnsi="Times New Roman"/>
          <w:sz w:val="28"/>
          <w:szCs w:val="28"/>
        </w:rPr>
        <w:t>Домовичей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5. О. Гурьян. Ивашка бежит за конем.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6. А. Югов. Ратоборцы.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7. М. Семёнова. Лебединая дорога. Валькирия.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8. В. Ян. Батый. Чингисхан. К последнему морю.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9. Слово о полку Игореве.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10. Моление Даниила Заточника.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7C7AFE">
        <w:rPr>
          <w:rFonts w:ascii="Times New Roman" w:hAnsi="Times New Roman"/>
          <w:sz w:val="28"/>
          <w:szCs w:val="28"/>
        </w:rPr>
        <w:t>Задонщина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12. Повесть о разорении Рязани Батыем.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13. Былины.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14. Житие Александра Невского.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15. Повесть о Петре и </w:t>
      </w:r>
      <w:proofErr w:type="spellStart"/>
      <w:r w:rsidRPr="007C7AFE">
        <w:rPr>
          <w:rFonts w:ascii="Times New Roman" w:hAnsi="Times New Roman"/>
          <w:sz w:val="28"/>
          <w:szCs w:val="28"/>
        </w:rPr>
        <w:t>Февронии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7C7AFE">
        <w:rPr>
          <w:rFonts w:ascii="Times New Roman" w:hAnsi="Times New Roman"/>
          <w:sz w:val="28"/>
          <w:szCs w:val="28"/>
        </w:rPr>
        <w:t>Ладинский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Анна Ярославна – королева Франции. Когда пал Херсонес.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17. Повесть временных лет.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18. Н. </w:t>
      </w:r>
      <w:proofErr w:type="spellStart"/>
      <w:r w:rsidRPr="007C7AFE">
        <w:rPr>
          <w:rFonts w:ascii="Times New Roman" w:hAnsi="Times New Roman"/>
          <w:sz w:val="28"/>
          <w:szCs w:val="28"/>
        </w:rPr>
        <w:t>Кончаловская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Наша древняя столица. Героический эпос и смежные жанры </w:t>
      </w:r>
    </w:p>
    <w:p w:rsidR="00D06EA3" w:rsidRDefault="00D06EA3" w:rsidP="00D06EA3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CA5DC2">
        <w:rPr>
          <w:rFonts w:ascii="Times New Roman" w:hAnsi="Times New Roman"/>
          <w:sz w:val="28"/>
          <w:szCs w:val="28"/>
          <w:u w:val="single"/>
        </w:rPr>
        <w:t xml:space="preserve">7 класс. </w:t>
      </w:r>
    </w:p>
    <w:p w:rsidR="00D06EA3" w:rsidRDefault="00D06EA3" w:rsidP="00D06EA3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CA5DC2">
        <w:rPr>
          <w:rFonts w:ascii="Times New Roman" w:hAnsi="Times New Roman"/>
          <w:sz w:val="28"/>
          <w:szCs w:val="28"/>
          <w:u w:val="single"/>
        </w:rPr>
        <w:t>Всеобщая история</w:t>
      </w:r>
    </w:p>
    <w:p w:rsidR="00D06EA3" w:rsidRPr="00F66A74" w:rsidRDefault="00D06EA3" w:rsidP="00D06EA3">
      <w:pPr>
        <w:pStyle w:val="a6"/>
        <w:rPr>
          <w:rFonts w:ascii="Times New Roman" w:hAnsi="Times New Roman"/>
          <w:sz w:val="28"/>
          <w:szCs w:val="28"/>
        </w:rPr>
      </w:pPr>
      <w:r w:rsidRPr="00F66A74">
        <w:rPr>
          <w:rFonts w:ascii="Times New Roman" w:hAnsi="Times New Roman"/>
          <w:sz w:val="28"/>
          <w:szCs w:val="28"/>
        </w:rPr>
        <w:t>Открытие Нового света, колонизация, пиратство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2. Г. Р. Хаггард. Дочь Монтесумы.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3. А. </w:t>
      </w:r>
      <w:proofErr w:type="spellStart"/>
      <w:r w:rsidRPr="007C7AFE">
        <w:rPr>
          <w:rFonts w:ascii="Times New Roman" w:hAnsi="Times New Roman"/>
          <w:sz w:val="28"/>
          <w:szCs w:val="28"/>
        </w:rPr>
        <w:t>Фидлер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Белый Ягуар – вождь </w:t>
      </w:r>
      <w:proofErr w:type="spellStart"/>
      <w:r w:rsidRPr="007C7AFE">
        <w:rPr>
          <w:rFonts w:ascii="Times New Roman" w:hAnsi="Times New Roman"/>
          <w:sz w:val="28"/>
          <w:szCs w:val="28"/>
        </w:rPr>
        <w:t>араваков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4. Р. </w:t>
      </w:r>
      <w:proofErr w:type="spellStart"/>
      <w:r w:rsidRPr="007C7AFE">
        <w:rPr>
          <w:rFonts w:ascii="Times New Roman" w:hAnsi="Times New Roman"/>
          <w:sz w:val="28"/>
          <w:szCs w:val="28"/>
        </w:rPr>
        <w:t>Сабатини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Одиссея капитана </w:t>
      </w:r>
      <w:proofErr w:type="spellStart"/>
      <w:r w:rsidRPr="007C7AFE">
        <w:rPr>
          <w:rFonts w:ascii="Times New Roman" w:hAnsi="Times New Roman"/>
          <w:sz w:val="28"/>
          <w:szCs w:val="28"/>
        </w:rPr>
        <w:t>Блада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Хроника капитана </w:t>
      </w:r>
      <w:proofErr w:type="spellStart"/>
      <w:r w:rsidRPr="007C7AFE">
        <w:rPr>
          <w:rFonts w:ascii="Times New Roman" w:hAnsi="Times New Roman"/>
          <w:sz w:val="28"/>
          <w:szCs w:val="28"/>
        </w:rPr>
        <w:t>Блада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5. Р. </w:t>
      </w:r>
      <w:proofErr w:type="spellStart"/>
      <w:r w:rsidRPr="007C7AFE">
        <w:rPr>
          <w:rFonts w:ascii="Times New Roman" w:hAnsi="Times New Roman"/>
          <w:sz w:val="28"/>
          <w:szCs w:val="28"/>
        </w:rPr>
        <w:t>Штильмарк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Наследник из Калькутты.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6. Д. Дефо. Робинзон Крузо.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7. Свет Я. Последний инка. Алая линия.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8. Дж. Свифт. Путешествия Гулливера.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lastRenderedPageBreak/>
        <w:t xml:space="preserve">9. Дж. Ф. Купер. Зверобой.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10. Р. Л. Стивенсон. Остров сокровищ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11. Гурьян О. М. Один </w:t>
      </w:r>
      <w:proofErr w:type="spellStart"/>
      <w:r w:rsidRPr="007C7AFE">
        <w:rPr>
          <w:rFonts w:ascii="Times New Roman" w:hAnsi="Times New Roman"/>
          <w:sz w:val="28"/>
          <w:szCs w:val="28"/>
        </w:rPr>
        <w:t>рё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и два </w:t>
      </w:r>
      <w:proofErr w:type="spellStart"/>
      <w:r w:rsidRPr="007C7AFE">
        <w:rPr>
          <w:rFonts w:ascii="Times New Roman" w:hAnsi="Times New Roman"/>
          <w:sz w:val="28"/>
          <w:szCs w:val="28"/>
        </w:rPr>
        <w:t>бу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12. Можейко И. Пираты, корсары, рейдеры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7C7AFE">
        <w:rPr>
          <w:rFonts w:ascii="Times New Roman" w:hAnsi="Times New Roman"/>
          <w:sz w:val="28"/>
          <w:szCs w:val="28"/>
        </w:rPr>
        <w:t>Маховский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Я. История морского пиратства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Реформация, религиозные войны и контрреформация в Европе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14. Ш. де Костер. Легенда об Уленшпигеле.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15. А. Дюма. Королева Марго. Графиня де </w:t>
      </w:r>
      <w:proofErr w:type="spellStart"/>
      <w:r w:rsidRPr="007C7AFE">
        <w:rPr>
          <w:rFonts w:ascii="Times New Roman" w:hAnsi="Times New Roman"/>
          <w:sz w:val="28"/>
          <w:szCs w:val="28"/>
        </w:rPr>
        <w:t>Монсоро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Сорок пять.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16. Ал. Алтаев. Под знаменем башмака.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7C7AFE">
        <w:rPr>
          <w:rFonts w:ascii="Times New Roman" w:hAnsi="Times New Roman"/>
          <w:sz w:val="28"/>
          <w:szCs w:val="28"/>
        </w:rPr>
        <w:t>Проспер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Мериме. Хроника царствования Карла IX Абсолютизм в Европе, Английская буржуазная революция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18. М. де Сервантес. Дон Кихот.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19. С. Цвейг. Мария Стюарт.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20. А. Дюма. Три мушкетёра. Двадцать лет спустя.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21. Р. </w:t>
      </w:r>
      <w:proofErr w:type="spellStart"/>
      <w:r w:rsidRPr="007C7AFE">
        <w:rPr>
          <w:rFonts w:ascii="Times New Roman" w:hAnsi="Times New Roman"/>
          <w:sz w:val="28"/>
          <w:szCs w:val="28"/>
        </w:rPr>
        <w:t>Сабатини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Рыцарь таверны.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22. Ж.-Б. Мольер. Мещанин во дворянстве.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23. Бомарше. Женитьба Фигаро.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24. Уильям Шекспир. Ричард III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>25. Марк Твен. Принц и нищий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 26. Роберт Болт. Человек на все времена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27. Дж. Ф. Купер. Последний из могикан, или Повествование о 1757 годе.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Война за независимость и образование США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28. Дж. Ф. Купер. Следопыт, или </w:t>
      </w:r>
      <w:proofErr w:type="gramStart"/>
      <w:r w:rsidRPr="007C7AFE">
        <w:rPr>
          <w:rFonts w:ascii="Times New Roman" w:hAnsi="Times New Roman"/>
          <w:sz w:val="28"/>
          <w:szCs w:val="28"/>
        </w:rPr>
        <w:t>На</w:t>
      </w:r>
      <w:proofErr w:type="gramEnd"/>
      <w:r w:rsidRPr="007C7AFE">
        <w:rPr>
          <w:rFonts w:ascii="Times New Roman" w:hAnsi="Times New Roman"/>
          <w:sz w:val="28"/>
          <w:szCs w:val="28"/>
        </w:rPr>
        <w:t xml:space="preserve"> берегах Онтарио. Шпион, или Повесть о нейтральной территории.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Великая французская революция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29. В. Гюго. 93 год.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30. С. Цвейг. Мария </w:t>
      </w:r>
      <w:proofErr w:type="spellStart"/>
      <w:r w:rsidRPr="007C7AFE">
        <w:rPr>
          <w:rFonts w:ascii="Times New Roman" w:hAnsi="Times New Roman"/>
          <w:sz w:val="28"/>
          <w:szCs w:val="28"/>
        </w:rPr>
        <w:t>Антуанетта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Pr="00F66A74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F66A74">
        <w:rPr>
          <w:rFonts w:ascii="Times New Roman" w:hAnsi="Times New Roman"/>
          <w:sz w:val="28"/>
          <w:szCs w:val="28"/>
          <w:u w:val="single"/>
        </w:rPr>
        <w:t xml:space="preserve">История </w:t>
      </w:r>
      <w:proofErr w:type="spellStart"/>
      <w:r w:rsidRPr="00F66A74">
        <w:rPr>
          <w:rFonts w:ascii="Times New Roman" w:hAnsi="Times New Roman"/>
          <w:sz w:val="28"/>
          <w:szCs w:val="28"/>
          <w:u w:val="single"/>
        </w:rPr>
        <w:t>Росии</w:t>
      </w:r>
      <w:proofErr w:type="spellEnd"/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31. Лажечников А. Ледяной дом.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7AFE">
        <w:rPr>
          <w:rFonts w:ascii="Times New Roman" w:hAnsi="Times New Roman"/>
          <w:sz w:val="28"/>
          <w:szCs w:val="28"/>
        </w:rPr>
        <w:t xml:space="preserve">2. Ян В. Никита и Микитка.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33. А. Н. Толстой. Пётр I.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34. А. К. Толстой. Князь Серебряный. Василий Шибанов (стихотворение). История государства Российского от Гостомысла до Тимашева (стихотворение) 35. Р. Г. Скрынников. Иван Грозный.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36. А. С. Пушкин. Борис Годунов. Полтава.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37. Аввакум. Житие протопопа Аввакума, им самим написанное.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38. Загоскин. Юрий Милославский. Стрельцы.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>39. Пушкин А. С. Капитанская дочка. История Пугачевского бунта.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40. Говоров А. Жизнь и дела Василия Киприанова, царского </w:t>
      </w:r>
      <w:proofErr w:type="spellStart"/>
      <w:r w:rsidRPr="007C7AFE">
        <w:rPr>
          <w:rFonts w:ascii="Times New Roman" w:hAnsi="Times New Roman"/>
          <w:sz w:val="28"/>
          <w:szCs w:val="28"/>
        </w:rPr>
        <w:t>библиотекариуса</w:t>
      </w:r>
      <w:proofErr w:type="spellEnd"/>
      <w:r w:rsidRPr="007C7AFE">
        <w:rPr>
          <w:rFonts w:ascii="Times New Roman" w:hAnsi="Times New Roman"/>
          <w:sz w:val="28"/>
          <w:szCs w:val="28"/>
        </w:rPr>
        <w:t>.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06EA3" w:rsidRDefault="00D06EA3" w:rsidP="00D06EA3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CA5DC2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-9</w:t>
      </w:r>
      <w:r w:rsidRPr="00CA5DC2">
        <w:rPr>
          <w:rFonts w:ascii="Times New Roman" w:hAnsi="Times New Roman"/>
          <w:sz w:val="28"/>
          <w:szCs w:val="28"/>
          <w:u w:val="single"/>
        </w:rPr>
        <w:t xml:space="preserve"> класс. </w:t>
      </w:r>
    </w:p>
    <w:p w:rsidR="00D06EA3" w:rsidRPr="00CA5DC2" w:rsidRDefault="00D06EA3" w:rsidP="00D06EA3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CA5DC2">
        <w:rPr>
          <w:rFonts w:ascii="Times New Roman" w:hAnsi="Times New Roman"/>
          <w:sz w:val="28"/>
          <w:szCs w:val="28"/>
          <w:u w:val="single"/>
        </w:rPr>
        <w:t>Всеобщая история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1. Г. </w:t>
      </w:r>
      <w:proofErr w:type="spellStart"/>
      <w:r w:rsidRPr="007C7AFE">
        <w:rPr>
          <w:rFonts w:ascii="Times New Roman" w:hAnsi="Times New Roman"/>
          <w:sz w:val="28"/>
          <w:szCs w:val="28"/>
        </w:rPr>
        <w:t>Бичер-Стоу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Хижина дяди Тома.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2. Майн Рид. Всадник без головы.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lastRenderedPageBreak/>
        <w:t xml:space="preserve">3. Дж. </w:t>
      </w:r>
      <w:proofErr w:type="spellStart"/>
      <w:r w:rsidRPr="007C7AFE">
        <w:rPr>
          <w:rFonts w:ascii="Times New Roman" w:hAnsi="Times New Roman"/>
          <w:sz w:val="28"/>
          <w:szCs w:val="28"/>
        </w:rPr>
        <w:t>Фенимор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Купер. Прерия.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4. Марк Твен. Приключения </w:t>
      </w:r>
      <w:proofErr w:type="spellStart"/>
      <w:r w:rsidRPr="007C7AFE">
        <w:rPr>
          <w:rFonts w:ascii="Times New Roman" w:hAnsi="Times New Roman"/>
          <w:sz w:val="28"/>
          <w:szCs w:val="28"/>
        </w:rPr>
        <w:t>Гекельбери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Финна. Приключения Тома </w:t>
      </w:r>
      <w:proofErr w:type="spellStart"/>
      <w:r w:rsidRPr="007C7AFE">
        <w:rPr>
          <w:rFonts w:ascii="Times New Roman" w:hAnsi="Times New Roman"/>
          <w:sz w:val="28"/>
          <w:szCs w:val="28"/>
        </w:rPr>
        <w:t>Сойера</w:t>
      </w:r>
      <w:proofErr w:type="spellEnd"/>
      <w:r w:rsidRPr="007C7AFE">
        <w:rPr>
          <w:rFonts w:ascii="Times New Roman" w:hAnsi="Times New Roman"/>
          <w:sz w:val="28"/>
          <w:szCs w:val="28"/>
        </w:rPr>
        <w:t>.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5. Ч. Диккенс. Приключения Оливера Твиста. Дэвид </w:t>
      </w:r>
      <w:proofErr w:type="spellStart"/>
      <w:r w:rsidRPr="007C7AFE">
        <w:rPr>
          <w:rFonts w:ascii="Times New Roman" w:hAnsi="Times New Roman"/>
          <w:sz w:val="28"/>
          <w:szCs w:val="28"/>
        </w:rPr>
        <w:t>Копперфильд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6. Э. Л. </w:t>
      </w:r>
      <w:proofErr w:type="spellStart"/>
      <w:r w:rsidRPr="007C7AFE">
        <w:rPr>
          <w:rFonts w:ascii="Times New Roman" w:hAnsi="Times New Roman"/>
          <w:sz w:val="28"/>
          <w:szCs w:val="28"/>
        </w:rPr>
        <w:t>Войнич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Овод. Прерванная дружба. Сними обувь твою.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7. А. Стендаль. Ванина Ванини.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8. И. В. Гёте. Фауст.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9. Говоров А. А. Флореаль.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10. В. Гюго Отверженные.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11. Э. </w:t>
      </w:r>
      <w:proofErr w:type="spellStart"/>
      <w:r w:rsidRPr="007C7AFE">
        <w:rPr>
          <w:rFonts w:ascii="Times New Roman" w:hAnsi="Times New Roman"/>
          <w:sz w:val="28"/>
          <w:szCs w:val="28"/>
        </w:rPr>
        <w:t>Потье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Интернационал.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12. А. Дюма. Граф Монте-Кристо.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13. К. Маркс. Ф. Энгельс. Манифест Коммунистической партии.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14. О. </w:t>
      </w:r>
      <w:proofErr w:type="spellStart"/>
      <w:r w:rsidRPr="007C7AFE">
        <w:rPr>
          <w:rFonts w:ascii="Times New Roman" w:hAnsi="Times New Roman"/>
          <w:sz w:val="28"/>
          <w:szCs w:val="28"/>
        </w:rPr>
        <w:t>Уальд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Портрет Дориана Грея. </w:t>
      </w:r>
      <w:proofErr w:type="spellStart"/>
      <w:r w:rsidRPr="007C7AFE">
        <w:rPr>
          <w:rFonts w:ascii="Times New Roman" w:hAnsi="Times New Roman"/>
          <w:sz w:val="28"/>
          <w:szCs w:val="28"/>
        </w:rPr>
        <w:t>Кентервильское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привидение.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15. О. де Бальзак. Гобсек. Евгения Гранде.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16. Майн Рид. </w:t>
      </w:r>
      <w:proofErr w:type="spellStart"/>
      <w:r w:rsidRPr="007C7AFE">
        <w:rPr>
          <w:rFonts w:ascii="Times New Roman" w:hAnsi="Times New Roman"/>
          <w:sz w:val="28"/>
          <w:szCs w:val="28"/>
        </w:rPr>
        <w:t>Оцеола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, вождь </w:t>
      </w:r>
      <w:proofErr w:type="spellStart"/>
      <w:r w:rsidRPr="007C7AFE">
        <w:rPr>
          <w:rFonts w:ascii="Times New Roman" w:hAnsi="Times New Roman"/>
          <w:sz w:val="28"/>
          <w:szCs w:val="28"/>
        </w:rPr>
        <w:t>семинолов</w:t>
      </w:r>
      <w:proofErr w:type="spellEnd"/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17. Маргарет Митчелл. Унесенные ветром </w:t>
      </w:r>
    </w:p>
    <w:p w:rsidR="00D06EA3" w:rsidRPr="00F66A74" w:rsidRDefault="00D06EA3" w:rsidP="00D06EA3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F66A74">
        <w:rPr>
          <w:rFonts w:ascii="Times New Roman" w:hAnsi="Times New Roman"/>
          <w:sz w:val="28"/>
          <w:szCs w:val="28"/>
          <w:u w:val="single"/>
        </w:rPr>
        <w:t>история России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7C7AFE">
        <w:rPr>
          <w:rFonts w:ascii="Times New Roman" w:hAnsi="Times New Roman"/>
          <w:sz w:val="28"/>
          <w:szCs w:val="28"/>
        </w:rPr>
        <w:t>Астольф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7C7AFE">
        <w:rPr>
          <w:rFonts w:ascii="Times New Roman" w:hAnsi="Times New Roman"/>
          <w:sz w:val="28"/>
          <w:szCs w:val="28"/>
        </w:rPr>
        <w:t>Кюстин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Россия в 1839 году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19. Ю. Тынянов. Кюхля. Пушкин. Подпоручик Киже. Смерть </w:t>
      </w:r>
      <w:proofErr w:type="spellStart"/>
      <w:r w:rsidRPr="007C7AFE">
        <w:rPr>
          <w:rFonts w:ascii="Times New Roman" w:hAnsi="Times New Roman"/>
          <w:sz w:val="28"/>
          <w:szCs w:val="28"/>
        </w:rPr>
        <w:t>Вазир-Мухтара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20. Н. Я. Эйдельман. Прекрасен наш союз. Лунин. </w:t>
      </w:r>
      <w:proofErr w:type="spellStart"/>
      <w:r w:rsidRPr="007C7AFE">
        <w:rPr>
          <w:rFonts w:ascii="Times New Roman" w:hAnsi="Times New Roman"/>
          <w:sz w:val="28"/>
          <w:szCs w:val="28"/>
        </w:rPr>
        <w:t>Вьеварум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Последний летописец. Твой XIX век. Большой </w:t>
      </w:r>
      <w:proofErr w:type="spellStart"/>
      <w:r w:rsidRPr="007C7AFE">
        <w:rPr>
          <w:rFonts w:ascii="Times New Roman" w:hAnsi="Times New Roman"/>
          <w:sz w:val="28"/>
          <w:szCs w:val="28"/>
        </w:rPr>
        <w:t>Жано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Апостол Сергей. Первый декабрист. 21. А. Гончаров. Фрегат «Паллада».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22. А. Н. Толстой. Детство Никиты.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23. Л. Н. Толстой. Севастопольские рассказы. После бала. Хаджи-Мурат.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24. И. С. Тургенев. </w:t>
      </w:r>
      <w:proofErr w:type="spellStart"/>
      <w:r w:rsidRPr="007C7AFE">
        <w:rPr>
          <w:rFonts w:ascii="Times New Roman" w:hAnsi="Times New Roman"/>
          <w:sz w:val="28"/>
          <w:szCs w:val="28"/>
        </w:rPr>
        <w:t>Бежин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 луг.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25. Мельников-Печерский. На горах. В лесах.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26. Н. Лесков. Запечатленный ангел. Тупейный художник. Левша.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27. М. Е. Салтыков-Щедрин. История одного города.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28. Л. Кассиль. Кондуит и </w:t>
      </w:r>
      <w:proofErr w:type="spellStart"/>
      <w:r w:rsidRPr="007C7AFE">
        <w:rPr>
          <w:rFonts w:ascii="Times New Roman" w:hAnsi="Times New Roman"/>
          <w:sz w:val="28"/>
          <w:szCs w:val="28"/>
        </w:rPr>
        <w:t>Швамбрания</w:t>
      </w:r>
      <w:proofErr w:type="spellEnd"/>
      <w:r w:rsidRPr="007C7AFE">
        <w:rPr>
          <w:rFonts w:ascii="Times New Roman" w:hAnsi="Times New Roman"/>
          <w:sz w:val="28"/>
          <w:szCs w:val="28"/>
        </w:rPr>
        <w:t xml:space="preserve">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29. К. Чуковский. Серебряный герб.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30. П. А. Кропоткин. Записки революционера.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31. А. И. Деникин. Путь русского офицера.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32. А. и Б. Стругацкие. Трудно быть богом. </w:t>
      </w:r>
    </w:p>
    <w:p w:rsidR="00D06EA3" w:rsidRDefault="00D06EA3" w:rsidP="00D06E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AFE">
        <w:rPr>
          <w:rFonts w:ascii="Times New Roman" w:hAnsi="Times New Roman"/>
          <w:sz w:val="28"/>
          <w:szCs w:val="28"/>
        </w:rPr>
        <w:t xml:space="preserve">33. М. Горький. Мать. </w:t>
      </w:r>
    </w:p>
    <w:p w:rsidR="00D06EA3" w:rsidRDefault="00D06EA3" w:rsidP="00D06EA3">
      <w:pPr>
        <w:pStyle w:val="a6"/>
        <w:rPr>
          <w:rFonts w:ascii="Times New Roman" w:hAnsi="Times New Roman"/>
          <w:b/>
          <w:szCs w:val="24"/>
        </w:rPr>
      </w:pPr>
    </w:p>
    <w:p w:rsidR="00D06EA3" w:rsidRDefault="00D06EA3" w:rsidP="00D06EA3">
      <w:pPr>
        <w:pStyle w:val="a6"/>
        <w:rPr>
          <w:rFonts w:ascii="Times New Roman" w:hAnsi="Times New Roman"/>
          <w:b/>
          <w:szCs w:val="24"/>
        </w:rPr>
      </w:pPr>
    </w:p>
    <w:p w:rsidR="00D06EA3" w:rsidRPr="00746FCB" w:rsidRDefault="00D06EA3" w:rsidP="00746FCB">
      <w:pPr>
        <w:rPr>
          <w:rFonts w:ascii="Times New Roman" w:hAnsi="Times New Roman" w:cs="Times New Roman"/>
          <w:b/>
          <w:sz w:val="24"/>
          <w:szCs w:val="24"/>
        </w:rPr>
      </w:pPr>
    </w:p>
    <w:sectPr w:rsidR="00D06EA3" w:rsidRPr="00746FCB" w:rsidSect="00EB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89D"/>
    <w:multiLevelType w:val="multilevel"/>
    <w:tmpl w:val="E0FA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6385D"/>
    <w:multiLevelType w:val="multilevel"/>
    <w:tmpl w:val="1308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F3C61"/>
    <w:multiLevelType w:val="multilevel"/>
    <w:tmpl w:val="0ACC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1F7E0C"/>
    <w:multiLevelType w:val="hybridMultilevel"/>
    <w:tmpl w:val="493A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3E53"/>
    <w:multiLevelType w:val="multilevel"/>
    <w:tmpl w:val="629A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AE23F1"/>
    <w:multiLevelType w:val="multilevel"/>
    <w:tmpl w:val="2334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F713BD"/>
    <w:multiLevelType w:val="multilevel"/>
    <w:tmpl w:val="E086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3C0DF2"/>
    <w:multiLevelType w:val="multilevel"/>
    <w:tmpl w:val="563E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9F7BF0"/>
    <w:multiLevelType w:val="multilevel"/>
    <w:tmpl w:val="E48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A20981"/>
    <w:multiLevelType w:val="multilevel"/>
    <w:tmpl w:val="753C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622EF"/>
    <w:multiLevelType w:val="multilevel"/>
    <w:tmpl w:val="CD5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8A6418"/>
    <w:multiLevelType w:val="multilevel"/>
    <w:tmpl w:val="8E2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876D5C"/>
    <w:multiLevelType w:val="multilevel"/>
    <w:tmpl w:val="4A8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7E1561"/>
    <w:multiLevelType w:val="multilevel"/>
    <w:tmpl w:val="AD0E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DA5A6C"/>
    <w:multiLevelType w:val="multilevel"/>
    <w:tmpl w:val="79D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B30CFC"/>
    <w:multiLevelType w:val="multilevel"/>
    <w:tmpl w:val="B22A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BF58FF"/>
    <w:multiLevelType w:val="multilevel"/>
    <w:tmpl w:val="062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4326AB"/>
    <w:multiLevelType w:val="multilevel"/>
    <w:tmpl w:val="3E14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6C396E"/>
    <w:multiLevelType w:val="multilevel"/>
    <w:tmpl w:val="C10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A57BF0"/>
    <w:multiLevelType w:val="multilevel"/>
    <w:tmpl w:val="EFD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A04BE8"/>
    <w:multiLevelType w:val="multilevel"/>
    <w:tmpl w:val="79D8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B96E9C"/>
    <w:multiLevelType w:val="multilevel"/>
    <w:tmpl w:val="5F5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154118"/>
    <w:multiLevelType w:val="multilevel"/>
    <w:tmpl w:val="DF34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A00B63"/>
    <w:multiLevelType w:val="hybridMultilevel"/>
    <w:tmpl w:val="C248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B16CD"/>
    <w:multiLevelType w:val="multilevel"/>
    <w:tmpl w:val="E3E6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EF1E5E"/>
    <w:multiLevelType w:val="multilevel"/>
    <w:tmpl w:val="68E6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BB1D35"/>
    <w:multiLevelType w:val="hybridMultilevel"/>
    <w:tmpl w:val="99A2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67E0E"/>
    <w:multiLevelType w:val="multilevel"/>
    <w:tmpl w:val="6FB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CA52E34"/>
    <w:multiLevelType w:val="multilevel"/>
    <w:tmpl w:val="65D4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2E1668"/>
    <w:multiLevelType w:val="hybridMultilevel"/>
    <w:tmpl w:val="AF48C8D4"/>
    <w:lvl w:ilvl="0" w:tplc="E2C4231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F5F3132"/>
    <w:multiLevelType w:val="multilevel"/>
    <w:tmpl w:val="F51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FA9464D"/>
    <w:multiLevelType w:val="multilevel"/>
    <w:tmpl w:val="92E0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0022A4E"/>
    <w:multiLevelType w:val="hybridMultilevel"/>
    <w:tmpl w:val="5D88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A1B2A"/>
    <w:multiLevelType w:val="multilevel"/>
    <w:tmpl w:val="82D4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2EB57FB"/>
    <w:multiLevelType w:val="multilevel"/>
    <w:tmpl w:val="E93A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6CB6CA4"/>
    <w:multiLevelType w:val="multilevel"/>
    <w:tmpl w:val="3598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F1363F"/>
    <w:multiLevelType w:val="hybridMultilevel"/>
    <w:tmpl w:val="0C8A6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4554B5"/>
    <w:multiLevelType w:val="multilevel"/>
    <w:tmpl w:val="F5F4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1985869"/>
    <w:multiLevelType w:val="multilevel"/>
    <w:tmpl w:val="FAC4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9A4F58"/>
    <w:multiLevelType w:val="multilevel"/>
    <w:tmpl w:val="50BE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8C2D93"/>
    <w:multiLevelType w:val="multilevel"/>
    <w:tmpl w:val="22F2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9B05515"/>
    <w:multiLevelType w:val="multilevel"/>
    <w:tmpl w:val="BBC8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FDD32F9"/>
    <w:multiLevelType w:val="multilevel"/>
    <w:tmpl w:val="4DD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7D0DA4"/>
    <w:multiLevelType w:val="multilevel"/>
    <w:tmpl w:val="F482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35"/>
  </w:num>
  <w:num w:numId="5">
    <w:abstractNumId w:val="15"/>
  </w:num>
  <w:num w:numId="6">
    <w:abstractNumId w:val="11"/>
  </w:num>
  <w:num w:numId="7">
    <w:abstractNumId w:val="24"/>
  </w:num>
  <w:num w:numId="8">
    <w:abstractNumId w:val="7"/>
  </w:num>
  <w:num w:numId="9">
    <w:abstractNumId w:val="25"/>
  </w:num>
  <w:num w:numId="10">
    <w:abstractNumId w:val="8"/>
  </w:num>
  <w:num w:numId="11">
    <w:abstractNumId w:val="4"/>
  </w:num>
  <w:num w:numId="12">
    <w:abstractNumId w:val="9"/>
  </w:num>
  <w:num w:numId="13">
    <w:abstractNumId w:val="39"/>
  </w:num>
  <w:num w:numId="14">
    <w:abstractNumId w:val="16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37"/>
  </w:num>
  <w:num w:numId="20">
    <w:abstractNumId w:val="40"/>
  </w:num>
  <w:num w:numId="21">
    <w:abstractNumId w:val="14"/>
  </w:num>
  <w:num w:numId="22">
    <w:abstractNumId w:val="41"/>
  </w:num>
  <w:num w:numId="23">
    <w:abstractNumId w:val="31"/>
  </w:num>
  <w:num w:numId="24">
    <w:abstractNumId w:val="1"/>
  </w:num>
  <w:num w:numId="25">
    <w:abstractNumId w:val="38"/>
  </w:num>
  <w:num w:numId="26">
    <w:abstractNumId w:val="28"/>
  </w:num>
  <w:num w:numId="27">
    <w:abstractNumId w:val="21"/>
  </w:num>
  <w:num w:numId="28">
    <w:abstractNumId w:val="13"/>
  </w:num>
  <w:num w:numId="29">
    <w:abstractNumId w:val="0"/>
  </w:num>
  <w:num w:numId="30">
    <w:abstractNumId w:val="17"/>
  </w:num>
  <w:num w:numId="31">
    <w:abstractNumId w:val="2"/>
  </w:num>
  <w:num w:numId="32">
    <w:abstractNumId w:val="33"/>
  </w:num>
  <w:num w:numId="33">
    <w:abstractNumId w:val="30"/>
  </w:num>
  <w:num w:numId="34">
    <w:abstractNumId w:val="5"/>
  </w:num>
  <w:num w:numId="35">
    <w:abstractNumId w:val="43"/>
  </w:num>
  <w:num w:numId="36">
    <w:abstractNumId w:val="6"/>
  </w:num>
  <w:num w:numId="37">
    <w:abstractNumId w:val="42"/>
  </w:num>
  <w:num w:numId="38">
    <w:abstractNumId w:val="27"/>
  </w:num>
  <w:num w:numId="39">
    <w:abstractNumId w:val="29"/>
  </w:num>
  <w:num w:numId="40">
    <w:abstractNumId w:val="26"/>
  </w:num>
  <w:num w:numId="41">
    <w:abstractNumId w:val="23"/>
  </w:num>
  <w:num w:numId="42">
    <w:abstractNumId w:val="36"/>
  </w:num>
  <w:num w:numId="43">
    <w:abstractNumId w:val="3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77C"/>
    <w:rsid w:val="000111F9"/>
    <w:rsid w:val="0001366B"/>
    <w:rsid w:val="000923C5"/>
    <w:rsid w:val="000C11EA"/>
    <w:rsid w:val="000D3D44"/>
    <w:rsid w:val="0013780C"/>
    <w:rsid w:val="00142893"/>
    <w:rsid w:val="00145B6B"/>
    <w:rsid w:val="002C1C30"/>
    <w:rsid w:val="0031334A"/>
    <w:rsid w:val="00327951"/>
    <w:rsid w:val="003430BB"/>
    <w:rsid w:val="00343A37"/>
    <w:rsid w:val="003971AA"/>
    <w:rsid w:val="003A107E"/>
    <w:rsid w:val="003F5EF1"/>
    <w:rsid w:val="00486F88"/>
    <w:rsid w:val="004A296D"/>
    <w:rsid w:val="004E757E"/>
    <w:rsid w:val="00551D6B"/>
    <w:rsid w:val="005820EF"/>
    <w:rsid w:val="0063542D"/>
    <w:rsid w:val="00635C37"/>
    <w:rsid w:val="00642B01"/>
    <w:rsid w:val="006D51FB"/>
    <w:rsid w:val="006E193B"/>
    <w:rsid w:val="00746FCB"/>
    <w:rsid w:val="00794B8D"/>
    <w:rsid w:val="008A32C8"/>
    <w:rsid w:val="008E06A4"/>
    <w:rsid w:val="008F06D2"/>
    <w:rsid w:val="00921D7E"/>
    <w:rsid w:val="009A403C"/>
    <w:rsid w:val="009B4B52"/>
    <w:rsid w:val="009E44ED"/>
    <w:rsid w:val="00A34796"/>
    <w:rsid w:val="00A36551"/>
    <w:rsid w:val="00A42C01"/>
    <w:rsid w:val="00A452A0"/>
    <w:rsid w:val="00A87B6C"/>
    <w:rsid w:val="00AF1F9A"/>
    <w:rsid w:val="00AF2AD4"/>
    <w:rsid w:val="00B45CE9"/>
    <w:rsid w:val="00B57A85"/>
    <w:rsid w:val="00B600FE"/>
    <w:rsid w:val="00CA1EAD"/>
    <w:rsid w:val="00D06EA3"/>
    <w:rsid w:val="00D46E9F"/>
    <w:rsid w:val="00DA01EF"/>
    <w:rsid w:val="00DD1C8D"/>
    <w:rsid w:val="00DF75D3"/>
    <w:rsid w:val="00E459EB"/>
    <w:rsid w:val="00EB2644"/>
    <w:rsid w:val="00F35F32"/>
    <w:rsid w:val="00F4777C"/>
    <w:rsid w:val="00FC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61C21-0DA8-4315-A0BB-9D59901E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6B"/>
  </w:style>
  <w:style w:type="paragraph" w:styleId="1">
    <w:name w:val="heading 1"/>
    <w:basedOn w:val="a"/>
    <w:next w:val="a"/>
    <w:link w:val="10"/>
    <w:uiPriority w:val="9"/>
    <w:qFormat/>
    <w:rsid w:val="00D06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6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06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542D"/>
    <w:rPr>
      <w:color w:val="800080" w:themeColor="followedHyperlink"/>
      <w:u w:val="single"/>
    </w:rPr>
  </w:style>
  <w:style w:type="paragraph" w:styleId="a6">
    <w:name w:val="No Spacing"/>
    <w:link w:val="a7"/>
    <w:uiPriority w:val="1"/>
    <w:qFormat/>
    <w:rsid w:val="00AF2AD4"/>
    <w:pPr>
      <w:spacing w:after="0" w:line="240" w:lineRule="auto"/>
    </w:pPr>
    <w:rPr>
      <w:color w:val="00000A"/>
      <w:sz w:val="24"/>
    </w:rPr>
  </w:style>
  <w:style w:type="character" w:customStyle="1" w:styleId="a7">
    <w:name w:val="Без интервала Знак"/>
    <w:link w:val="a6"/>
    <w:uiPriority w:val="1"/>
    <w:rsid w:val="00AF2AD4"/>
    <w:rPr>
      <w:color w:val="00000A"/>
      <w:sz w:val="24"/>
    </w:rPr>
  </w:style>
  <w:style w:type="paragraph" w:styleId="a8">
    <w:name w:val="Normal (Web)"/>
    <w:basedOn w:val="a"/>
    <w:uiPriority w:val="99"/>
    <w:semiHidden/>
    <w:unhideWhenUsed/>
    <w:rsid w:val="006D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06EA3"/>
    <w:rPr>
      <w:b/>
      <w:bCs/>
    </w:rPr>
  </w:style>
  <w:style w:type="character" w:customStyle="1" w:styleId="placeholder-mask">
    <w:name w:val="placeholder-mask"/>
    <w:basedOn w:val="a0"/>
    <w:rsid w:val="00D06EA3"/>
  </w:style>
  <w:style w:type="character" w:customStyle="1" w:styleId="10">
    <w:name w:val="Заголовок 1 Знак"/>
    <w:basedOn w:val="a0"/>
    <w:link w:val="1"/>
    <w:uiPriority w:val="9"/>
    <w:rsid w:val="00D06E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6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2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a6a" TargetMode="External"/><Relationship Id="rId117" Type="http://schemas.openxmlformats.org/officeDocument/2006/relationships/hyperlink" Target="http://www.znanierussia.ru" TargetMode="External"/><Relationship Id="rId21" Type="http://schemas.openxmlformats.org/officeDocument/2006/relationships/hyperlink" Target="https://m.edsoo.ru/7f414c04" TargetMode="External"/><Relationship Id="rId42" Type="http://schemas.openxmlformats.org/officeDocument/2006/relationships/hyperlink" Target="https://m.edsoo.ru/7f4168ec" TargetMode="External"/><Relationship Id="rId47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adc0" TargetMode="External"/><Relationship Id="rId68" Type="http://schemas.openxmlformats.org/officeDocument/2006/relationships/hyperlink" Target="https://m.edsoo.ru/7f41adc0" TargetMode="External"/><Relationship Id="rId84" Type="http://schemas.openxmlformats.org/officeDocument/2006/relationships/hyperlink" Target="https://foxford.ru/wiki/istoriya/podjem-natcionalnyh-dvijenij-raspad-sssr" TargetMode="External"/><Relationship Id="rId89" Type="http://schemas.openxmlformats.org/officeDocument/2006/relationships/hyperlink" Target="https://m.edsoo.ru/7f41adc0" TargetMode="External"/><Relationship Id="rId112" Type="http://schemas.openxmlformats.org/officeDocument/2006/relationships/hyperlink" Target="https://foxford.ru/wiki/istoriya/podjem-natcionalnyh-dvijenij-raspad-sssr" TargetMode="External"/><Relationship Id="rId16" Type="http://schemas.openxmlformats.org/officeDocument/2006/relationships/hyperlink" Target="https://m.edsoo.ru/7f414c04" TargetMode="External"/><Relationship Id="rId107" Type="http://schemas.openxmlformats.org/officeDocument/2006/relationships/hyperlink" Target="https://m.edsoo.ru/7f41ac44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6a9a" TargetMode="External"/><Relationship Id="rId37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a34" TargetMode="External"/><Relationship Id="rId58" Type="http://schemas.openxmlformats.org/officeDocument/2006/relationships/hyperlink" Target="https://m.edsoo.ru/7f41adc0" TargetMode="External"/><Relationship Id="rId74" Type="http://schemas.openxmlformats.org/officeDocument/2006/relationships/hyperlink" Target="https://m.edsoo.ru/7f41ac44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7f41ac44" TargetMode="External"/><Relationship Id="rId123" Type="http://schemas.openxmlformats.org/officeDocument/2006/relationships/theme" Target="theme/theme1.xml"/><Relationship Id="rId5" Type="http://schemas.openxmlformats.org/officeDocument/2006/relationships/image" Target="media/image1.png"/><Relationship Id="rId90" Type="http://schemas.openxmlformats.org/officeDocument/2006/relationships/hyperlink" Target="https://m.edsoo.ru/7f418bce" TargetMode="External"/><Relationship Id="rId95" Type="http://schemas.openxmlformats.org/officeDocument/2006/relationships/hyperlink" Target="https://m.edsoo.ru/7f41adc0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8ec" TargetMode="External"/><Relationship Id="rId48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adc0" TargetMode="External"/><Relationship Id="rId69" Type="http://schemas.openxmlformats.org/officeDocument/2006/relationships/hyperlink" Target="https://m.edsoo.ru/7f41ac44" TargetMode="External"/><Relationship Id="rId113" Type="http://schemas.openxmlformats.org/officeDocument/2006/relationships/hyperlink" Target="https://histrf.ru/read/articles/krym-s-rossiiei-politichieskii-intsidient-i-istorichieskii-prietsiedient?ysclid=lj5me38gqx223049701" TargetMode="External"/><Relationship Id="rId118" Type="http://schemas.openxmlformats.org/officeDocument/2006/relationships/hyperlink" Target="http://www.historyrussia.org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histrf.ru/read/articles/krym-s-rossiiei-politichieskii-intsidient-i-istorichieskii-prietsiedient?ysclid=lj5me38gqx223049701" TargetMode="Externa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6a9a" TargetMode="External"/><Relationship Id="rId38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adc0" TargetMode="External"/><Relationship Id="rId103" Type="http://schemas.openxmlformats.org/officeDocument/2006/relationships/hyperlink" Target="https://m.edsoo.ru/7f41ac44" TargetMode="External"/><Relationship Id="rId108" Type="http://schemas.openxmlformats.org/officeDocument/2006/relationships/hyperlink" Target="https://m.edsoo.ru/7f41ac44" TargetMode="External"/><Relationship Id="rId54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c44" TargetMode="External"/><Relationship Id="rId75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7f41adc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8bce" TargetMode="External"/><Relationship Id="rId114" Type="http://schemas.openxmlformats.org/officeDocument/2006/relationships/hyperlink" Target="http://www.kremlin.ru" TargetMode="External"/><Relationship Id="rId119" Type="http://schemas.openxmlformats.org/officeDocument/2006/relationships/hyperlink" Target="http://www.bigenc.ru" TargetMode="External"/><Relationship Id="rId44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adc0" TargetMode="External"/><Relationship Id="rId65" Type="http://schemas.openxmlformats.org/officeDocument/2006/relationships/hyperlink" Target="https://m.edsoo.ru/7f41adc0" TargetMode="External"/><Relationship Id="rId81" Type="http://schemas.openxmlformats.org/officeDocument/2006/relationships/hyperlink" Target="https://histrf.ru/read/articles/sobytiya-i-imena-revolyuciy-v-rossii?ysclid=lj5m8ou0mu190104387" TargetMode="External"/><Relationship Id="rId86" Type="http://schemas.openxmlformats.org/officeDocument/2006/relationships/hyperlink" Target="https://m.edsoo.ru/7f41ad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6a9a" TargetMode="External"/><Relationship Id="rId109" Type="http://schemas.openxmlformats.org/officeDocument/2006/relationships/hyperlink" Target="https://histrf.ru/read/articles/sobytiya-i-imena-revolyuciy-v-rossii?ysclid=lj5m8ou0mu190104387" TargetMode="External"/><Relationship Id="rId34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8bce" TargetMode="External"/><Relationship Id="rId55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c44" TargetMode="External"/><Relationship Id="rId97" Type="http://schemas.openxmlformats.org/officeDocument/2006/relationships/hyperlink" Target="https://m.edsoo.ru/7f41ac44" TargetMode="External"/><Relationship Id="rId104" Type="http://schemas.openxmlformats.org/officeDocument/2006/relationships/hyperlink" Target="https://m.edsoo.ru/7f41ac44" TargetMode="External"/><Relationship Id="rId120" Type="http://schemas.openxmlformats.org/officeDocument/2006/relationships/hyperlink" Target="http://www.pamyat-naroda.ru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c44" TargetMode="External"/><Relationship Id="rId92" Type="http://schemas.openxmlformats.org/officeDocument/2006/relationships/hyperlink" Target="https://m.edsoo.ru/7f41ad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a6a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dc0" TargetMode="External"/><Relationship Id="rId110" Type="http://schemas.openxmlformats.org/officeDocument/2006/relationships/hyperlink" Target="https://bigenc.ru/c/velikaia-otechestvennaia-voina-1941-1945-ff234c?ysclid=lj5ma7zbrw891769460" TargetMode="External"/><Relationship Id="rId115" Type="http://schemas.openxmlformats.org/officeDocument/2006/relationships/hyperlink" Target="http://www.gov.ru" TargetMode="External"/><Relationship Id="rId61" Type="http://schemas.openxmlformats.org/officeDocument/2006/relationships/hyperlink" Target="https://m.edsoo.ru/7f41adc0" TargetMode="External"/><Relationship Id="rId82" Type="http://schemas.openxmlformats.org/officeDocument/2006/relationships/hyperlink" Target="https://bigenc.ru/c/velikaia-otechestvennaia-voina-1941-1945-ff234c?ysclid=lj5ma7zbrw891769460" TargetMode="External"/><Relationship Id="rId19" Type="http://schemas.openxmlformats.org/officeDocument/2006/relationships/hyperlink" Target="https://m.edsoo.ru/7f414c04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a6a" TargetMode="External"/><Relationship Id="rId35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ac44" TargetMode="External"/><Relationship Id="rId100" Type="http://schemas.openxmlformats.org/officeDocument/2006/relationships/hyperlink" Target="https://m.edsoo.ru/7f41ac44" TargetMode="External"/><Relationship Id="rId105" Type="http://schemas.openxmlformats.org/officeDocument/2006/relationships/hyperlink" Target="https://m.edsoo.ru/7f41ac4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8bce" TargetMode="External"/><Relationship Id="rId72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dc0" TargetMode="External"/><Relationship Id="rId98" Type="http://schemas.openxmlformats.org/officeDocument/2006/relationships/hyperlink" Target="https://m.edsoo.ru/7f41ac44" TargetMode="External"/><Relationship Id="rId121" Type="http://schemas.openxmlformats.org/officeDocument/2006/relationships/hyperlink" Target="http://www.podvignaroda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adc0" TargetMode="External"/><Relationship Id="rId116" Type="http://schemas.openxmlformats.org/officeDocument/2006/relationships/hyperlink" Target="http://www.mid.ru" TargetMode="External"/><Relationship Id="rId20" Type="http://schemas.openxmlformats.org/officeDocument/2006/relationships/hyperlink" Target="https://m.edsoo.ru/7f414c04" TargetMode="External"/><Relationship Id="rId41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histrf.ru/read/articles/velikaya-otechestvennaya-voyna-chast-1?ysclid=lj5mb6dgom992950054" TargetMode="External"/><Relationship Id="rId88" Type="http://schemas.openxmlformats.org/officeDocument/2006/relationships/hyperlink" Target="https://m.edsoo.ru/7f41adc0" TargetMode="External"/><Relationship Id="rId111" Type="http://schemas.openxmlformats.org/officeDocument/2006/relationships/hyperlink" Target="https://histrf.ru/read/articles/velikaya-otechestvennaya-voyna-chast-1?ysclid=lj5mb6dgom992950054" TargetMode="External"/><Relationship Id="rId15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a34" TargetMode="External"/><Relationship Id="rId106" Type="http://schemas.openxmlformats.org/officeDocument/2006/relationships/hyperlink" Target="https://m.edsoo.ru/7f41ac4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a6a" TargetMode="External"/><Relationship Id="rId52" Type="http://schemas.openxmlformats.org/officeDocument/2006/relationships/hyperlink" Target="https://m.edsoo.ru/7f418bce" TargetMode="External"/><Relationship Id="rId73" Type="http://schemas.openxmlformats.org/officeDocument/2006/relationships/hyperlink" Target="https://m.edsoo.ru/7f41ac44" TargetMode="External"/><Relationship Id="rId78" Type="http://schemas.openxmlformats.org/officeDocument/2006/relationships/hyperlink" Target="https://m.edsoo.ru/7f41ac44" TargetMode="External"/><Relationship Id="rId94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7f41ac44" TargetMode="External"/><Relationship Id="rId101" Type="http://schemas.openxmlformats.org/officeDocument/2006/relationships/hyperlink" Target="https://m.edsoo.ru/7f41ac44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85</Pages>
  <Words>27694</Words>
  <Characters>157859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79618</dc:creator>
  <cp:keywords/>
  <dc:description/>
  <cp:lastModifiedBy>Sch_185-2</cp:lastModifiedBy>
  <cp:revision>18</cp:revision>
  <dcterms:created xsi:type="dcterms:W3CDTF">2023-06-21T11:21:00Z</dcterms:created>
  <dcterms:modified xsi:type="dcterms:W3CDTF">2023-09-25T02:15:00Z</dcterms:modified>
</cp:coreProperties>
</file>